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D4" w:rsidRPr="009C4BD4" w:rsidRDefault="009C4BD4" w:rsidP="009C4BD4">
      <w:pPr>
        <w:tabs>
          <w:tab w:val="left" w:pos="3686"/>
        </w:tabs>
        <w:spacing w:after="0" w:line="240" w:lineRule="auto"/>
        <w:jc w:val="center"/>
        <w:rPr>
          <w:rFonts w:ascii="Arial" w:eastAsia="Times New Roman" w:hAnsi="Arial" w:cs="Arial"/>
          <w:sz w:val="28"/>
          <w:szCs w:val="28"/>
          <w:lang w:val="es-ES" w:eastAsia="es-ES"/>
        </w:rPr>
      </w:pPr>
      <w:r w:rsidRPr="009C4BD4">
        <w:rPr>
          <w:rFonts w:ascii="Arial" w:eastAsia="Times New Roman" w:hAnsi="Arial" w:cs="Arial"/>
          <w:b/>
          <w:sz w:val="30"/>
          <w:szCs w:val="30"/>
          <w:lang w:val="es-ES" w:eastAsia="es-ES"/>
        </w:rPr>
        <w:t>RED ASISTENCIAL MOQUEGUA</w:t>
      </w:r>
    </w:p>
    <w:p w:rsidR="009C4BD4" w:rsidRPr="009C4BD4" w:rsidRDefault="009C4BD4" w:rsidP="009C4BD4">
      <w:pPr>
        <w:spacing w:after="0" w:line="240" w:lineRule="auto"/>
        <w:jc w:val="center"/>
        <w:rPr>
          <w:rFonts w:ascii="Arial" w:eastAsia="Calibri" w:hAnsi="Arial" w:cs="Arial"/>
          <w:b/>
          <w:sz w:val="20"/>
          <w:szCs w:val="20"/>
          <w:lang w:val="es-ES"/>
        </w:rPr>
      </w:pPr>
      <w:r w:rsidRPr="009C4BD4">
        <w:rPr>
          <w:rFonts w:ascii="Arial" w:eastAsia="Calibri" w:hAnsi="Arial" w:cs="Arial"/>
          <w:b/>
          <w:sz w:val="20"/>
          <w:szCs w:val="20"/>
          <w:lang w:val="es-ES"/>
        </w:rPr>
        <w:t xml:space="preserve"> </w:t>
      </w:r>
    </w:p>
    <w:p w:rsidR="009C4BD4" w:rsidRPr="009C4BD4" w:rsidRDefault="009C4BD4" w:rsidP="009C4BD4">
      <w:pPr>
        <w:spacing w:after="0" w:line="240" w:lineRule="auto"/>
        <w:jc w:val="center"/>
        <w:rPr>
          <w:rFonts w:ascii="Arial" w:eastAsia="Calibri" w:hAnsi="Arial" w:cs="Arial"/>
          <w:b/>
          <w:sz w:val="20"/>
          <w:szCs w:val="20"/>
          <w:lang w:val="es-ES"/>
        </w:rPr>
      </w:pPr>
    </w:p>
    <w:p w:rsidR="009C4BD4" w:rsidRPr="009C4BD4" w:rsidRDefault="009C4BD4" w:rsidP="009C4BD4">
      <w:pPr>
        <w:spacing w:after="0" w:line="240" w:lineRule="auto"/>
        <w:jc w:val="center"/>
        <w:rPr>
          <w:rFonts w:ascii="Arial" w:eastAsia="Calibri" w:hAnsi="Arial" w:cs="Arial"/>
          <w:b/>
          <w:sz w:val="28"/>
          <w:szCs w:val="28"/>
          <w:lang w:val="es-ES"/>
        </w:rPr>
      </w:pPr>
      <w:r w:rsidRPr="009C4BD4">
        <w:rPr>
          <w:rFonts w:ascii="Arial" w:eastAsia="Calibri" w:hAnsi="Arial" w:cs="Arial"/>
          <w:b/>
          <w:sz w:val="28"/>
          <w:szCs w:val="28"/>
          <w:lang w:val="es-ES"/>
        </w:rPr>
        <w:t>COMUNICADO</w:t>
      </w:r>
    </w:p>
    <w:p w:rsidR="009C4BD4" w:rsidRPr="009C4BD4" w:rsidRDefault="009C4BD4" w:rsidP="009C4BD4">
      <w:pPr>
        <w:spacing w:after="0" w:line="240" w:lineRule="auto"/>
        <w:jc w:val="center"/>
        <w:rPr>
          <w:rFonts w:ascii="Arial" w:eastAsia="Calibri" w:hAnsi="Arial" w:cs="Arial"/>
          <w:b/>
          <w:sz w:val="20"/>
          <w:szCs w:val="20"/>
          <w:lang w:val="es-ES"/>
        </w:rPr>
      </w:pPr>
    </w:p>
    <w:p w:rsidR="009C4BD4" w:rsidRPr="009C4BD4" w:rsidRDefault="00A70D09" w:rsidP="009C4BD4">
      <w:pPr>
        <w:spacing w:after="0" w:line="240" w:lineRule="auto"/>
        <w:jc w:val="center"/>
        <w:rPr>
          <w:rFonts w:ascii="Arial" w:eastAsia="Calibri" w:hAnsi="Arial" w:cs="Arial"/>
          <w:b/>
          <w:bCs/>
          <w:sz w:val="24"/>
          <w:szCs w:val="24"/>
          <w:lang w:val="es-ES"/>
        </w:rPr>
      </w:pPr>
      <w:r>
        <w:rPr>
          <w:rFonts w:ascii="Arial" w:eastAsia="Calibri" w:hAnsi="Arial" w:cs="Arial"/>
          <w:b/>
          <w:bCs/>
          <w:sz w:val="24"/>
          <w:szCs w:val="24"/>
          <w:lang w:val="es-ES"/>
        </w:rPr>
        <w:t>REPROGRAMACION DEL P.S 005</w:t>
      </w:r>
      <w:r w:rsidR="009C4BD4" w:rsidRPr="009C4BD4">
        <w:rPr>
          <w:rFonts w:ascii="Arial" w:eastAsia="Calibri" w:hAnsi="Arial" w:cs="Arial"/>
          <w:b/>
          <w:bCs/>
          <w:sz w:val="24"/>
          <w:szCs w:val="24"/>
          <w:lang w:val="es-ES"/>
        </w:rPr>
        <w:t>-PVA-RAMOQ-2022</w:t>
      </w:r>
    </w:p>
    <w:p w:rsidR="009C4BD4" w:rsidRPr="009C4BD4" w:rsidRDefault="009C4BD4" w:rsidP="009C4BD4">
      <w:pPr>
        <w:spacing w:after="0" w:line="240" w:lineRule="auto"/>
        <w:jc w:val="center"/>
        <w:rPr>
          <w:rFonts w:ascii="Arial" w:eastAsia="Calibri" w:hAnsi="Arial" w:cs="Arial"/>
          <w:b/>
          <w:bCs/>
          <w:sz w:val="28"/>
          <w:szCs w:val="28"/>
          <w:lang w:val="es-ES"/>
        </w:rPr>
      </w:pPr>
    </w:p>
    <w:p w:rsidR="009C4BD4" w:rsidRPr="009C4BD4" w:rsidRDefault="009C4BD4" w:rsidP="005B0BE8">
      <w:pPr>
        <w:spacing w:after="0" w:line="240" w:lineRule="auto"/>
        <w:jc w:val="both"/>
        <w:rPr>
          <w:rFonts w:ascii="Arial" w:eastAsia="Calibri" w:hAnsi="Arial" w:cs="Arial"/>
          <w:bCs/>
          <w:sz w:val="24"/>
          <w:szCs w:val="24"/>
          <w:lang w:val="es-ES"/>
        </w:rPr>
      </w:pPr>
      <w:r w:rsidRPr="009C4BD4">
        <w:rPr>
          <w:rFonts w:ascii="Arial" w:eastAsia="Calibri" w:hAnsi="Arial" w:cs="Arial"/>
          <w:bCs/>
          <w:sz w:val="24"/>
          <w:szCs w:val="24"/>
          <w:lang w:val="es-ES"/>
        </w:rPr>
        <w:t xml:space="preserve">La </w:t>
      </w:r>
      <w:r w:rsidRPr="009C4BD4">
        <w:rPr>
          <w:rFonts w:ascii="Arial" w:eastAsia="Batang" w:hAnsi="Arial" w:cs="Arial"/>
          <w:sz w:val="24"/>
          <w:szCs w:val="24"/>
          <w:lang w:val="es-ES"/>
        </w:rPr>
        <w:t>Comisión de</w:t>
      </w:r>
      <w:r w:rsidR="00130625">
        <w:rPr>
          <w:rFonts w:ascii="Arial" w:eastAsia="Batang" w:hAnsi="Arial" w:cs="Arial"/>
          <w:sz w:val="24"/>
          <w:szCs w:val="24"/>
          <w:lang w:val="es-ES"/>
        </w:rPr>
        <w:t xml:space="preserve"> Procesos de selección PS N° 005</w:t>
      </w:r>
      <w:r w:rsidRPr="009C4BD4">
        <w:rPr>
          <w:rFonts w:ascii="Arial" w:eastAsia="Batang" w:hAnsi="Arial" w:cs="Arial"/>
          <w:sz w:val="24"/>
          <w:szCs w:val="24"/>
          <w:lang w:val="es-ES"/>
        </w:rPr>
        <w:t xml:space="preserve">-PVA-RAMOQ-2022, tiene a bien comunicar la reprogramación de las etapas del proceso. </w:t>
      </w:r>
    </w:p>
    <w:p w:rsidR="009C4BD4" w:rsidRPr="009C4BD4" w:rsidRDefault="009C4BD4" w:rsidP="005B0BE8">
      <w:pPr>
        <w:spacing w:after="0" w:line="240" w:lineRule="auto"/>
        <w:jc w:val="both"/>
        <w:rPr>
          <w:rFonts w:ascii="Arial" w:eastAsia="Calibri" w:hAnsi="Arial" w:cs="Arial"/>
          <w:b/>
          <w:sz w:val="20"/>
          <w:szCs w:val="20"/>
          <w:lang w:val="es-ES"/>
        </w:rPr>
      </w:pPr>
    </w:p>
    <w:p w:rsidR="009C4BD4" w:rsidRPr="009C4BD4" w:rsidRDefault="009C4BD4" w:rsidP="005B0BE8">
      <w:pPr>
        <w:spacing w:after="0" w:line="240" w:lineRule="auto"/>
        <w:jc w:val="both"/>
        <w:rPr>
          <w:rFonts w:ascii="Arial" w:eastAsia="Calibri" w:hAnsi="Arial" w:cs="Arial"/>
          <w:b/>
          <w:sz w:val="20"/>
          <w:szCs w:val="20"/>
          <w:lang w:val="es-ES"/>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9C4BD4" w:rsidRPr="009C4BD4" w:rsidTr="009C4BD4">
        <w:trPr>
          <w:trHeight w:val="341"/>
        </w:trPr>
        <w:tc>
          <w:tcPr>
            <w:tcW w:w="9215" w:type="dxa"/>
            <w:gridSpan w:val="4"/>
            <w:tcBorders>
              <w:bottom w:val="single" w:sz="4" w:space="0" w:color="auto"/>
            </w:tcBorders>
            <w:shd w:val="clear" w:color="auto" w:fill="BDD6EE"/>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b/>
                <w:sz w:val="18"/>
                <w:szCs w:val="18"/>
                <w:lang w:val="es-MX" w:eastAsia="es-PE"/>
              </w:rPr>
              <w:t>SELECCIÓN</w:t>
            </w:r>
          </w:p>
        </w:tc>
      </w:tr>
      <w:tr w:rsidR="009C4BD4" w:rsidRPr="009C4BD4" w:rsidTr="00DE72E6">
        <w:trPr>
          <w:trHeight w:val="473"/>
        </w:trPr>
        <w:tc>
          <w:tcPr>
            <w:tcW w:w="426"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10</w:t>
            </w:r>
          </w:p>
        </w:tc>
        <w:tc>
          <w:tcPr>
            <w:tcW w:w="4111" w:type="dxa"/>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b/>
                <w:sz w:val="18"/>
                <w:szCs w:val="18"/>
                <w:lang w:val="es-MX" w:eastAsia="es-PE"/>
              </w:rPr>
              <w:t>Evaluación Curricular</w:t>
            </w:r>
            <w:r w:rsidRPr="009C4BD4">
              <w:rPr>
                <w:rFonts w:ascii="Arial" w:eastAsia="Times New Roman" w:hAnsi="Arial" w:cs="Arial"/>
                <w:sz w:val="18"/>
                <w:szCs w:val="18"/>
                <w:lang w:val="es-MX" w:eastAsia="es-PE"/>
              </w:rPr>
              <w:t xml:space="preserve"> (C.V descriptivo, documentado y formatos requeridos)</w:t>
            </w:r>
          </w:p>
        </w:tc>
        <w:tc>
          <w:tcPr>
            <w:tcW w:w="2864"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A partir del 21 de diciembre del 2022</w:t>
            </w:r>
          </w:p>
        </w:tc>
        <w:tc>
          <w:tcPr>
            <w:tcW w:w="1814"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color w:val="000000"/>
                <w:sz w:val="18"/>
                <w:szCs w:val="18"/>
                <w:lang w:val="es-MX" w:eastAsia="es-PE"/>
              </w:rPr>
            </w:pPr>
            <w:r w:rsidRPr="009C4BD4">
              <w:rPr>
                <w:rFonts w:ascii="Arial" w:eastAsia="Times New Roman" w:hAnsi="Arial" w:cs="Arial"/>
                <w:sz w:val="18"/>
                <w:szCs w:val="18"/>
                <w:lang w:val="es-MX" w:eastAsia="es-PE"/>
              </w:rPr>
              <w:t>URRHH</w:t>
            </w:r>
          </w:p>
        </w:tc>
      </w:tr>
      <w:tr w:rsidR="009C4BD4" w:rsidRPr="009C4BD4" w:rsidTr="00DE72E6">
        <w:trPr>
          <w:trHeight w:val="503"/>
        </w:trPr>
        <w:tc>
          <w:tcPr>
            <w:tcW w:w="426"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11</w:t>
            </w:r>
          </w:p>
        </w:tc>
        <w:tc>
          <w:tcPr>
            <w:tcW w:w="4111" w:type="dxa"/>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Publicación de Resultados de Evaluación Curricular (*)</w:t>
            </w:r>
          </w:p>
        </w:tc>
        <w:tc>
          <w:tcPr>
            <w:tcW w:w="2864" w:type="dxa"/>
            <w:shd w:val="clear" w:color="auto" w:fill="auto"/>
            <w:vAlign w:val="center"/>
          </w:tcPr>
          <w:p w:rsidR="009C4BD4" w:rsidRPr="009C4BD4" w:rsidRDefault="00F45BAF" w:rsidP="005B0BE8">
            <w:pPr>
              <w:suppressAutoHyphens/>
              <w:spacing w:after="0" w:line="240" w:lineRule="auto"/>
              <w:jc w:val="both"/>
              <w:rPr>
                <w:rFonts w:ascii="Arial" w:eastAsia="Times New Roman" w:hAnsi="Arial" w:cs="Arial"/>
                <w:sz w:val="18"/>
                <w:szCs w:val="18"/>
                <w:lang w:val="es-MX" w:eastAsia="es-PE"/>
              </w:rPr>
            </w:pPr>
            <w:r>
              <w:rPr>
                <w:rFonts w:ascii="Arial" w:eastAsia="Times New Roman" w:hAnsi="Arial" w:cs="Arial"/>
                <w:sz w:val="18"/>
                <w:szCs w:val="18"/>
                <w:lang w:val="es-MX" w:eastAsia="es-PE"/>
              </w:rPr>
              <w:t>23</w:t>
            </w:r>
            <w:r w:rsidR="009C4BD4" w:rsidRPr="009C4BD4">
              <w:rPr>
                <w:rFonts w:ascii="Arial" w:eastAsia="Times New Roman" w:hAnsi="Arial" w:cs="Arial"/>
                <w:sz w:val="18"/>
                <w:szCs w:val="18"/>
                <w:lang w:val="es-MX" w:eastAsia="es-PE"/>
              </w:rPr>
              <w:t xml:space="preserve"> de diciembre del 2022 </w:t>
            </w:r>
          </w:p>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a partir de las 17:00 horas</w:t>
            </w:r>
          </w:p>
        </w:tc>
        <w:tc>
          <w:tcPr>
            <w:tcW w:w="1814"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color w:val="000000"/>
                <w:sz w:val="18"/>
                <w:szCs w:val="18"/>
                <w:lang w:val="es-MX" w:eastAsia="es-PE"/>
              </w:rPr>
            </w:pPr>
            <w:r w:rsidRPr="009C4BD4">
              <w:rPr>
                <w:rFonts w:ascii="Arial" w:eastAsia="Times New Roman" w:hAnsi="Arial" w:cs="Arial"/>
                <w:sz w:val="18"/>
                <w:szCs w:val="18"/>
                <w:lang w:val="es-MX" w:eastAsia="es-PE"/>
              </w:rPr>
              <w:t>SGGI – URRHH-GCTIC</w:t>
            </w:r>
          </w:p>
        </w:tc>
      </w:tr>
      <w:tr w:rsidR="009C4BD4" w:rsidRPr="009C4BD4" w:rsidTr="00DE72E6">
        <w:trPr>
          <w:trHeight w:val="473"/>
        </w:trPr>
        <w:tc>
          <w:tcPr>
            <w:tcW w:w="426"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12</w:t>
            </w:r>
          </w:p>
        </w:tc>
        <w:tc>
          <w:tcPr>
            <w:tcW w:w="4111" w:type="dxa"/>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ES" w:eastAsia="es-PE"/>
              </w:rPr>
            </w:pPr>
            <w:r w:rsidRPr="009C4BD4">
              <w:rPr>
                <w:rFonts w:ascii="Arial" w:eastAsia="Times New Roman" w:hAnsi="Arial" w:cs="Arial"/>
                <w:sz w:val="18"/>
                <w:szCs w:val="18"/>
                <w:lang w:val="es-MX" w:eastAsia="es-PE"/>
              </w:rPr>
              <w:t>Prueba de enlace (Plataforma Virtual)</w:t>
            </w:r>
          </w:p>
        </w:tc>
        <w:tc>
          <w:tcPr>
            <w:tcW w:w="2864" w:type="dxa"/>
            <w:shd w:val="clear" w:color="auto" w:fill="auto"/>
            <w:vAlign w:val="center"/>
          </w:tcPr>
          <w:p w:rsidR="009C4BD4" w:rsidRPr="009C4BD4" w:rsidRDefault="00130625" w:rsidP="005B0BE8">
            <w:pPr>
              <w:spacing w:after="0" w:line="276"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27</w:t>
            </w:r>
            <w:r w:rsidR="009C4BD4" w:rsidRPr="009C4BD4">
              <w:rPr>
                <w:rFonts w:ascii="Arial" w:eastAsia="Times New Roman" w:hAnsi="Arial" w:cs="Arial"/>
                <w:sz w:val="18"/>
                <w:szCs w:val="18"/>
                <w:lang w:val="es-ES" w:eastAsia="es-ES"/>
              </w:rPr>
              <w:t xml:space="preserve"> de diciembre del 2022 </w:t>
            </w:r>
          </w:p>
          <w:p w:rsidR="009C4BD4" w:rsidRPr="009C4BD4" w:rsidRDefault="00D82BDD" w:rsidP="005B0BE8">
            <w:pPr>
              <w:spacing w:after="0" w:line="276"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a las 08</w:t>
            </w:r>
            <w:r w:rsidR="009C4BD4" w:rsidRPr="009C4BD4">
              <w:rPr>
                <w:rFonts w:ascii="Arial" w:eastAsia="Times New Roman" w:hAnsi="Arial" w:cs="Arial"/>
                <w:sz w:val="18"/>
                <w:szCs w:val="18"/>
                <w:lang w:val="es-ES" w:eastAsia="es-ES"/>
              </w:rPr>
              <w:t>:00 horas</w:t>
            </w:r>
          </w:p>
        </w:tc>
        <w:tc>
          <w:tcPr>
            <w:tcW w:w="1814"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URRHH</w:t>
            </w:r>
          </w:p>
        </w:tc>
      </w:tr>
      <w:tr w:rsidR="009C4BD4" w:rsidRPr="009C4BD4" w:rsidTr="00DE72E6">
        <w:trPr>
          <w:trHeight w:val="415"/>
        </w:trPr>
        <w:tc>
          <w:tcPr>
            <w:tcW w:w="426"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13</w:t>
            </w:r>
          </w:p>
        </w:tc>
        <w:tc>
          <w:tcPr>
            <w:tcW w:w="4111" w:type="dxa"/>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Evaluación Personal</w:t>
            </w:r>
          </w:p>
          <w:p w:rsidR="009C4BD4" w:rsidRPr="009C4BD4" w:rsidRDefault="009C4BD4" w:rsidP="005B0BE8">
            <w:pPr>
              <w:suppressAutoHyphens/>
              <w:spacing w:after="0" w:line="240" w:lineRule="auto"/>
              <w:jc w:val="both"/>
              <w:rPr>
                <w:rFonts w:ascii="Arial" w:eastAsia="Times New Roman" w:hAnsi="Arial" w:cs="Arial"/>
                <w:sz w:val="18"/>
                <w:szCs w:val="18"/>
                <w:lang w:val="es-ES" w:eastAsia="es-PE"/>
              </w:rPr>
            </w:pPr>
            <w:r w:rsidRPr="009C4BD4">
              <w:rPr>
                <w:rFonts w:ascii="Arial" w:eastAsia="Times New Roman" w:hAnsi="Arial" w:cs="Arial"/>
                <w:sz w:val="18"/>
                <w:szCs w:val="18"/>
                <w:lang w:val="es-MX" w:eastAsia="es-PE"/>
              </w:rPr>
              <w:t>(Plataforma Virtual)</w:t>
            </w:r>
          </w:p>
        </w:tc>
        <w:tc>
          <w:tcPr>
            <w:tcW w:w="2864" w:type="dxa"/>
            <w:shd w:val="clear" w:color="auto" w:fill="auto"/>
            <w:vAlign w:val="center"/>
          </w:tcPr>
          <w:p w:rsidR="009C4BD4" w:rsidRPr="009C4BD4" w:rsidRDefault="00130625" w:rsidP="005B0BE8">
            <w:pPr>
              <w:spacing w:after="0" w:line="276"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27</w:t>
            </w:r>
            <w:r w:rsidR="009C4BD4" w:rsidRPr="009C4BD4">
              <w:rPr>
                <w:rFonts w:ascii="Arial" w:eastAsia="Times New Roman" w:hAnsi="Arial" w:cs="Arial"/>
                <w:sz w:val="18"/>
                <w:szCs w:val="18"/>
                <w:lang w:val="es-ES" w:eastAsia="es-ES"/>
              </w:rPr>
              <w:t xml:space="preserve"> de diciembre del 2022 </w:t>
            </w:r>
          </w:p>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a las</w:t>
            </w:r>
            <w:r w:rsidR="00D82BDD">
              <w:rPr>
                <w:rFonts w:ascii="Arial" w:eastAsia="Times New Roman" w:hAnsi="Arial" w:cs="Arial"/>
                <w:sz w:val="18"/>
                <w:szCs w:val="18"/>
                <w:lang w:val="es-MX" w:eastAsia="es-PE"/>
              </w:rPr>
              <w:t xml:space="preserve"> 08:3</w:t>
            </w:r>
            <w:r w:rsidRPr="009C4BD4">
              <w:rPr>
                <w:rFonts w:ascii="Arial" w:eastAsia="Times New Roman" w:hAnsi="Arial" w:cs="Arial"/>
                <w:sz w:val="18"/>
                <w:szCs w:val="18"/>
                <w:lang w:val="es-MX" w:eastAsia="es-PE"/>
              </w:rPr>
              <w:t>0 horas</w:t>
            </w:r>
          </w:p>
        </w:tc>
        <w:tc>
          <w:tcPr>
            <w:tcW w:w="1814"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ES" w:eastAsia="es-PE"/>
              </w:rPr>
            </w:pPr>
            <w:r w:rsidRPr="009C4BD4">
              <w:rPr>
                <w:rFonts w:ascii="Arial" w:eastAsia="Times New Roman" w:hAnsi="Arial" w:cs="Arial"/>
                <w:sz w:val="18"/>
                <w:szCs w:val="18"/>
                <w:lang w:val="es-MX" w:eastAsia="es-PE"/>
              </w:rPr>
              <w:t>URRHH</w:t>
            </w:r>
          </w:p>
        </w:tc>
      </w:tr>
      <w:tr w:rsidR="009C4BD4" w:rsidRPr="009C4BD4" w:rsidTr="00DE72E6">
        <w:trPr>
          <w:trHeight w:val="473"/>
        </w:trPr>
        <w:tc>
          <w:tcPr>
            <w:tcW w:w="426"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14</w:t>
            </w:r>
          </w:p>
        </w:tc>
        <w:tc>
          <w:tcPr>
            <w:tcW w:w="4111" w:type="dxa"/>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Publicación de resultados de la Evaluación Personal</w:t>
            </w:r>
          </w:p>
        </w:tc>
        <w:tc>
          <w:tcPr>
            <w:tcW w:w="2864" w:type="dxa"/>
            <w:vMerge w:val="restart"/>
            <w:shd w:val="clear" w:color="auto" w:fill="auto"/>
            <w:vAlign w:val="center"/>
          </w:tcPr>
          <w:p w:rsidR="009C4BD4" w:rsidRPr="009C4BD4" w:rsidRDefault="00130625" w:rsidP="005B0BE8">
            <w:pPr>
              <w:spacing w:after="0" w:line="276" w:lineRule="auto"/>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27</w:t>
            </w:r>
            <w:r w:rsidR="009C4BD4" w:rsidRPr="009C4BD4">
              <w:rPr>
                <w:rFonts w:ascii="Arial" w:eastAsia="Times New Roman" w:hAnsi="Arial" w:cs="Arial"/>
                <w:sz w:val="18"/>
                <w:szCs w:val="18"/>
                <w:lang w:val="es-ES" w:eastAsia="es-ES"/>
              </w:rPr>
              <w:t xml:space="preserve"> de diciembre del 2022 </w:t>
            </w:r>
          </w:p>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p>
        </w:tc>
        <w:tc>
          <w:tcPr>
            <w:tcW w:w="1814" w:type="dxa"/>
            <w:vMerge w:val="restart"/>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eastAsia="es-PE"/>
              </w:rPr>
            </w:pPr>
            <w:r w:rsidRPr="009C4BD4">
              <w:rPr>
                <w:rFonts w:ascii="Arial" w:eastAsia="Times New Roman" w:hAnsi="Arial" w:cs="Arial"/>
                <w:sz w:val="18"/>
                <w:szCs w:val="18"/>
                <w:lang w:val="es-MX" w:eastAsia="es-PE"/>
              </w:rPr>
              <w:t>SGGI – URRHH-GCTIC</w:t>
            </w:r>
          </w:p>
        </w:tc>
      </w:tr>
      <w:tr w:rsidR="009C4BD4" w:rsidRPr="009C4BD4" w:rsidTr="00DE72E6">
        <w:trPr>
          <w:trHeight w:val="357"/>
        </w:trPr>
        <w:tc>
          <w:tcPr>
            <w:tcW w:w="426"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15</w:t>
            </w:r>
          </w:p>
        </w:tc>
        <w:tc>
          <w:tcPr>
            <w:tcW w:w="4111" w:type="dxa"/>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Publicación del Resultado Final</w:t>
            </w:r>
          </w:p>
        </w:tc>
        <w:tc>
          <w:tcPr>
            <w:tcW w:w="2864" w:type="dxa"/>
            <w:vMerge/>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highlight w:val="yellow"/>
                <w:lang w:val="es-MX" w:eastAsia="es-PE"/>
              </w:rPr>
            </w:pPr>
          </w:p>
        </w:tc>
        <w:tc>
          <w:tcPr>
            <w:tcW w:w="1814" w:type="dxa"/>
            <w:vMerge/>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eastAsia="es-PE"/>
              </w:rPr>
            </w:pPr>
          </w:p>
        </w:tc>
      </w:tr>
      <w:tr w:rsidR="009C4BD4" w:rsidRPr="009C4BD4" w:rsidTr="009C4BD4">
        <w:trPr>
          <w:trHeight w:val="270"/>
        </w:trPr>
        <w:tc>
          <w:tcPr>
            <w:tcW w:w="9215" w:type="dxa"/>
            <w:gridSpan w:val="4"/>
            <w:shd w:val="clear" w:color="auto" w:fill="BDD6EE"/>
            <w:vAlign w:val="center"/>
          </w:tcPr>
          <w:p w:rsidR="009C4BD4" w:rsidRPr="009C4BD4" w:rsidRDefault="009C4BD4" w:rsidP="005B0BE8">
            <w:pPr>
              <w:suppressAutoHyphens/>
              <w:spacing w:after="0" w:line="240" w:lineRule="auto"/>
              <w:jc w:val="both"/>
              <w:rPr>
                <w:rFonts w:ascii="Arial" w:eastAsia="Times New Roman" w:hAnsi="Arial" w:cs="Arial"/>
                <w:sz w:val="18"/>
                <w:szCs w:val="18"/>
                <w:highlight w:val="yellow"/>
                <w:lang w:eastAsia="es-PE"/>
              </w:rPr>
            </w:pPr>
            <w:r w:rsidRPr="009C4BD4">
              <w:rPr>
                <w:rFonts w:ascii="Arial" w:eastAsia="Times New Roman" w:hAnsi="Arial" w:cs="Arial"/>
                <w:b/>
                <w:sz w:val="18"/>
                <w:szCs w:val="18"/>
                <w:lang w:val="es-MX" w:eastAsia="es-PE"/>
              </w:rPr>
              <w:t>SUSCRIPCIÓN Y REGISTRO DEL CONTRATO</w:t>
            </w:r>
          </w:p>
        </w:tc>
      </w:tr>
      <w:tr w:rsidR="009C4BD4" w:rsidRPr="009C4BD4" w:rsidTr="00DE72E6">
        <w:trPr>
          <w:trHeight w:val="353"/>
        </w:trPr>
        <w:tc>
          <w:tcPr>
            <w:tcW w:w="426" w:type="dxa"/>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16</w:t>
            </w:r>
          </w:p>
        </w:tc>
        <w:tc>
          <w:tcPr>
            <w:tcW w:w="4111" w:type="dxa"/>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Suscripción del Contrato</w:t>
            </w:r>
          </w:p>
        </w:tc>
        <w:tc>
          <w:tcPr>
            <w:tcW w:w="2864"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MX" w:eastAsia="es-PE"/>
              </w:rPr>
            </w:pPr>
            <w:r w:rsidRPr="009C4BD4">
              <w:rPr>
                <w:rFonts w:ascii="Arial" w:eastAsia="Times New Roman" w:hAnsi="Arial" w:cs="Arial"/>
                <w:sz w:val="18"/>
                <w:szCs w:val="18"/>
                <w:lang w:val="es-MX" w:eastAsia="es-PE"/>
              </w:rPr>
              <w:t xml:space="preserve">A partir del </w:t>
            </w:r>
            <w:r w:rsidR="00130625">
              <w:rPr>
                <w:rFonts w:ascii="Arial" w:eastAsia="Times New Roman" w:hAnsi="Arial" w:cs="Arial"/>
                <w:sz w:val="18"/>
                <w:szCs w:val="18"/>
                <w:lang w:val="es-MX" w:eastAsia="es-PE"/>
              </w:rPr>
              <w:t>28</w:t>
            </w:r>
            <w:r w:rsidR="007856D6">
              <w:rPr>
                <w:rFonts w:ascii="Arial" w:eastAsia="Times New Roman" w:hAnsi="Arial" w:cs="Arial"/>
                <w:sz w:val="18"/>
                <w:szCs w:val="18"/>
                <w:lang w:val="es-MX" w:eastAsia="es-PE"/>
              </w:rPr>
              <w:t xml:space="preserve"> al 29 </w:t>
            </w:r>
            <w:r w:rsidRPr="009C4BD4">
              <w:rPr>
                <w:rFonts w:ascii="Arial" w:eastAsia="Times New Roman" w:hAnsi="Arial" w:cs="Arial"/>
                <w:sz w:val="18"/>
                <w:szCs w:val="18"/>
                <w:lang w:val="es-MX" w:eastAsia="es-PE"/>
              </w:rPr>
              <w:t xml:space="preserve"> de diciembre del 2022</w:t>
            </w:r>
          </w:p>
        </w:tc>
        <w:tc>
          <w:tcPr>
            <w:tcW w:w="1814" w:type="dxa"/>
            <w:shd w:val="clear" w:color="auto" w:fill="auto"/>
            <w:vAlign w:val="center"/>
          </w:tcPr>
          <w:p w:rsidR="009C4BD4" w:rsidRPr="009C4BD4" w:rsidRDefault="009C4BD4" w:rsidP="005B0BE8">
            <w:pPr>
              <w:suppressAutoHyphens/>
              <w:spacing w:after="0" w:line="240" w:lineRule="auto"/>
              <w:jc w:val="both"/>
              <w:rPr>
                <w:rFonts w:ascii="Arial" w:eastAsia="Times New Roman" w:hAnsi="Arial" w:cs="Arial"/>
                <w:sz w:val="18"/>
                <w:szCs w:val="18"/>
                <w:lang w:val="es-ES" w:eastAsia="es-PE"/>
              </w:rPr>
            </w:pPr>
            <w:r w:rsidRPr="009C4BD4">
              <w:rPr>
                <w:rFonts w:ascii="Arial" w:eastAsia="Times New Roman" w:hAnsi="Arial" w:cs="Arial"/>
                <w:sz w:val="18"/>
                <w:szCs w:val="18"/>
                <w:lang w:val="es-MX" w:eastAsia="es-PE"/>
              </w:rPr>
              <w:t>URRHH</w:t>
            </w:r>
          </w:p>
        </w:tc>
      </w:tr>
    </w:tbl>
    <w:p w:rsidR="009C4BD4" w:rsidRPr="009C4BD4" w:rsidRDefault="009C4BD4" w:rsidP="005B0BE8">
      <w:pPr>
        <w:spacing w:after="0" w:line="240" w:lineRule="auto"/>
        <w:jc w:val="both"/>
        <w:rPr>
          <w:rFonts w:ascii="Arial" w:eastAsia="Calibri" w:hAnsi="Arial" w:cs="Arial"/>
          <w:b/>
          <w:sz w:val="20"/>
          <w:szCs w:val="20"/>
          <w:lang w:val="es-ES"/>
        </w:rPr>
      </w:pPr>
    </w:p>
    <w:p w:rsidR="009C4BD4" w:rsidRPr="009C4BD4" w:rsidRDefault="009C4BD4" w:rsidP="005B0BE8">
      <w:pPr>
        <w:spacing w:after="0" w:line="240" w:lineRule="auto"/>
        <w:jc w:val="both"/>
        <w:rPr>
          <w:rFonts w:ascii="Arial" w:eastAsia="Calibri" w:hAnsi="Arial" w:cs="Arial"/>
          <w:b/>
          <w:sz w:val="20"/>
          <w:szCs w:val="20"/>
          <w:lang w:val="es-ES"/>
        </w:rPr>
      </w:pPr>
    </w:p>
    <w:p w:rsidR="009C4BD4" w:rsidRPr="009C4BD4" w:rsidRDefault="009C4BD4" w:rsidP="005B0BE8">
      <w:pPr>
        <w:spacing w:after="0" w:line="240" w:lineRule="auto"/>
        <w:jc w:val="both"/>
        <w:rPr>
          <w:rFonts w:ascii="Arial" w:eastAsia="Calibri" w:hAnsi="Arial" w:cs="Arial"/>
          <w:b/>
          <w:sz w:val="24"/>
          <w:szCs w:val="24"/>
          <w:lang w:val="es-ES"/>
        </w:rPr>
      </w:pPr>
    </w:p>
    <w:p w:rsidR="009C4BD4" w:rsidRPr="009C4BD4" w:rsidRDefault="00527CFE" w:rsidP="005B0BE8">
      <w:pPr>
        <w:widowControl w:val="0"/>
        <w:autoSpaceDE w:val="0"/>
        <w:autoSpaceDN w:val="0"/>
        <w:adjustRightInd w:val="0"/>
        <w:spacing w:after="0" w:line="240" w:lineRule="auto"/>
        <w:jc w:val="both"/>
        <w:rPr>
          <w:rFonts w:ascii="Arial" w:eastAsia="Times New Roman" w:hAnsi="Arial" w:cs="Arial"/>
          <w:b/>
          <w:sz w:val="24"/>
          <w:szCs w:val="24"/>
          <w:lang w:eastAsia="es-PE"/>
        </w:rPr>
      </w:pPr>
      <w:r>
        <w:rPr>
          <w:rFonts w:ascii="Arial" w:eastAsia="Times New Roman" w:hAnsi="Arial" w:cs="Arial"/>
          <w:sz w:val="24"/>
          <w:szCs w:val="24"/>
          <w:lang w:eastAsia="es-PE"/>
        </w:rPr>
        <w:t>Moquegua, 22</w:t>
      </w:r>
      <w:r w:rsidR="009C4BD4" w:rsidRPr="009C4BD4">
        <w:rPr>
          <w:rFonts w:ascii="Arial" w:eastAsia="Times New Roman" w:hAnsi="Arial" w:cs="Arial"/>
          <w:sz w:val="24"/>
          <w:szCs w:val="24"/>
          <w:lang w:eastAsia="es-PE"/>
        </w:rPr>
        <w:t xml:space="preserve"> de noviembre del 2022</w:t>
      </w:r>
    </w:p>
    <w:p w:rsidR="009C4BD4" w:rsidRPr="009C4BD4" w:rsidRDefault="009C4BD4" w:rsidP="005B0BE8">
      <w:pPr>
        <w:tabs>
          <w:tab w:val="left" w:pos="3686"/>
        </w:tabs>
        <w:spacing w:after="0" w:line="240" w:lineRule="auto"/>
        <w:jc w:val="both"/>
        <w:rPr>
          <w:rFonts w:ascii="Arial" w:eastAsia="Times New Roman" w:hAnsi="Arial" w:cs="Arial"/>
          <w:b/>
          <w:sz w:val="30"/>
          <w:szCs w:val="30"/>
          <w:lang w:val="es-ES" w:eastAsia="es-ES"/>
        </w:rPr>
      </w:pPr>
    </w:p>
    <w:p w:rsidR="009C4BD4" w:rsidRPr="009C4BD4" w:rsidRDefault="009C4BD4" w:rsidP="005B0BE8">
      <w:pPr>
        <w:tabs>
          <w:tab w:val="left" w:pos="3686"/>
        </w:tabs>
        <w:spacing w:after="0" w:line="240" w:lineRule="auto"/>
        <w:jc w:val="both"/>
        <w:rPr>
          <w:rFonts w:ascii="Arial" w:eastAsia="Times New Roman" w:hAnsi="Arial" w:cs="Arial"/>
          <w:b/>
          <w:sz w:val="30"/>
          <w:szCs w:val="30"/>
          <w:lang w:val="es-ES" w:eastAsia="es-ES"/>
        </w:rPr>
      </w:pPr>
    </w:p>
    <w:p w:rsidR="009C4BD4" w:rsidRPr="009C4BD4" w:rsidRDefault="009C4BD4" w:rsidP="005B0BE8">
      <w:pPr>
        <w:tabs>
          <w:tab w:val="left" w:pos="3686"/>
        </w:tabs>
        <w:spacing w:after="0" w:line="240" w:lineRule="auto"/>
        <w:jc w:val="both"/>
        <w:rPr>
          <w:rFonts w:ascii="Arial" w:eastAsia="Times New Roman" w:hAnsi="Arial" w:cs="Arial"/>
          <w:b/>
          <w:lang w:val="es-ES" w:eastAsia="es-ES"/>
        </w:rPr>
      </w:pPr>
      <w:r w:rsidRPr="009C4BD4">
        <w:rPr>
          <w:rFonts w:ascii="Arial" w:eastAsia="Times New Roman" w:hAnsi="Arial" w:cs="Arial"/>
          <w:b/>
          <w:lang w:val="es-ES" w:eastAsia="es-ES"/>
        </w:rPr>
        <w:t>LA COMISION</w:t>
      </w:r>
    </w:p>
    <w:p w:rsidR="009C4BD4" w:rsidRPr="009C4BD4" w:rsidRDefault="009C4BD4" w:rsidP="005B0BE8">
      <w:pPr>
        <w:tabs>
          <w:tab w:val="left" w:pos="3686"/>
        </w:tabs>
        <w:spacing w:after="0" w:line="240" w:lineRule="auto"/>
        <w:jc w:val="both"/>
        <w:rPr>
          <w:rFonts w:ascii="Arial" w:eastAsia="Times New Roman" w:hAnsi="Arial" w:cs="Arial"/>
          <w:b/>
          <w:sz w:val="30"/>
          <w:szCs w:val="30"/>
          <w:lang w:val="es-ES" w:eastAsia="es-ES"/>
        </w:rPr>
      </w:pPr>
    </w:p>
    <w:p w:rsidR="005A3CFB" w:rsidRDefault="005A3CFB" w:rsidP="005B0BE8">
      <w:pPr>
        <w:jc w:val="both"/>
      </w:pPr>
    </w:p>
    <w:p w:rsidR="00913F63" w:rsidRDefault="00913F63"/>
    <w:p w:rsidR="00913F63" w:rsidRDefault="00913F63"/>
    <w:p w:rsidR="00913F63" w:rsidRDefault="00913F63"/>
    <w:p w:rsidR="00913F63" w:rsidRDefault="00913F63"/>
    <w:p w:rsidR="00913F63" w:rsidRDefault="00913F63"/>
    <w:p w:rsidR="00913F63" w:rsidRDefault="00913F63"/>
    <w:p w:rsidR="00913F63" w:rsidRDefault="00913F63"/>
    <w:p w:rsidR="00913F63" w:rsidRDefault="00913F63"/>
    <w:p w:rsidR="00913F63" w:rsidRDefault="00913F63"/>
    <w:p w:rsidR="00913F63" w:rsidRDefault="00913F63"/>
    <w:p w:rsidR="00913F63" w:rsidRPr="00454FBE" w:rsidRDefault="00913F63" w:rsidP="00913F63">
      <w:pPr>
        <w:pStyle w:val="Sinespaciado"/>
        <w:jc w:val="center"/>
        <w:rPr>
          <w:rFonts w:ascii="Arial" w:hAnsi="Arial" w:cs="Arial"/>
          <w:b/>
          <w:sz w:val="20"/>
          <w:szCs w:val="20"/>
        </w:rPr>
      </w:pPr>
      <w:bookmarkStart w:id="0" w:name="_GoBack"/>
      <w:bookmarkEnd w:id="0"/>
      <w:r w:rsidRPr="00454FBE">
        <w:rPr>
          <w:rFonts w:ascii="Arial" w:hAnsi="Arial" w:cs="Arial"/>
          <w:b/>
          <w:sz w:val="20"/>
          <w:szCs w:val="20"/>
        </w:rPr>
        <w:lastRenderedPageBreak/>
        <w:t>SEGURO SOCIAL DE SALUD (ESSALUD)</w:t>
      </w:r>
    </w:p>
    <w:p w:rsidR="00913F63" w:rsidRPr="00454FBE" w:rsidRDefault="00913F63" w:rsidP="00913F63">
      <w:pPr>
        <w:pStyle w:val="Sinespaciado"/>
        <w:jc w:val="center"/>
        <w:rPr>
          <w:rFonts w:ascii="Arial" w:eastAsia="Times New Roman" w:hAnsi="Arial" w:cs="Arial"/>
          <w:b/>
          <w:bCs/>
          <w:sz w:val="20"/>
          <w:szCs w:val="20"/>
          <w:lang w:eastAsia="es-PE"/>
        </w:rPr>
      </w:pPr>
    </w:p>
    <w:p w:rsidR="00913F63" w:rsidRPr="00454FBE" w:rsidRDefault="00913F63" w:rsidP="00913F63">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913F63" w:rsidRPr="00912753" w:rsidRDefault="00913F63" w:rsidP="00913F63">
      <w:pPr>
        <w:pStyle w:val="Sinespaciado"/>
        <w:jc w:val="center"/>
        <w:rPr>
          <w:rFonts w:ascii="Arial" w:hAnsi="Arial" w:cs="Arial"/>
          <w:b/>
          <w:color w:val="FF0000"/>
          <w:sz w:val="20"/>
          <w:szCs w:val="20"/>
        </w:rPr>
      </w:pPr>
    </w:p>
    <w:p w:rsidR="00913F63" w:rsidRPr="00912753" w:rsidRDefault="00913F63" w:rsidP="00913F63">
      <w:pPr>
        <w:pStyle w:val="Sangradetextonormal"/>
        <w:ind w:firstLine="0"/>
        <w:outlineLvl w:val="0"/>
        <w:rPr>
          <w:rFonts w:cs="Arial"/>
          <w:sz w:val="20"/>
          <w:szCs w:val="20"/>
        </w:rPr>
      </w:pPr>
      <w:r w:rsidRPr="00912753">
        <w:rPr>
          <w:rFonts w:cs="Arial"/>
          <w:sz w:val="20"/>
          <w:szCs w:val="20"/>
        </w:rPr>
        <w:t>RED ASISTENCIAL MOQUEGUA</w:t>
      </w:r>
    </w:p>
    <w:p w:rsidR="00913F63" w:rsidRPr="00454FBE" w:rsidRDefault="00913F63" w:rsidP="00913F63">
      <w:pPr>
        <w:pStyle w:val="Sinespaciado"/>
        <w:jc w:val="center"/>
        <w:rPr>
          <w:rFonts w:ascii="Arial" w:hAnsi="Arial" w:cs="Arial"/>
          <w:b/>
          <w:sz w:val="20"/>
          <w:szCs w:val="20"/>
        </w:rPr>
      </w:pPr>
    </w:p>
    <w:p w:rsidR="00913F63" w:rsidRDefault="00913F63" w:rsidP="00913F63">
      <w:pPr>
        <w:pStyle w:val="Sinespaciado"/>
        <w:jc w:val="center"/>
        <w:rPr>
          <w:rFonts w:ascii="Arial" w:hAnsi="Arial" w:cs="Arial"/>
          <w:b/>
          <w:sz w:val="20"/>
          <w:szCs w:val="20"/>
          <w:lang w:val="es-PE"/>
        </w:rPr>
      </w:pPr>
      <w:r w:rsidRPr="007D7FDF">
        <w:rPr>
          <w:rFonts w:ascii="Arial" w:hAnsi="Arial" w:cs="Arial"/>
          <w:b/>
          <w:sz w:val="20"/>
          <w:szCs w:val="20"/>
          <w:lang w:val="es-PE"/>
        </w:rPr>
        <w:t>CÓDIGO DE PROCESO: P.S</w:t>
      </w:r>
      <w:r w:rsidRPr="00C50DB3">
        <w:rPr>
          <w:rFonts w:ascii="Arial" w:hAnsi="Arial" w:cs="Arial"/>
          <w:b/>
          <w:sz w:val="20"/>
          <w:szCs w:val="20"/>
          <w:lang w:val="es-PE"/>
        </w:rPr>
        <w:t xml:space="preserve">. </w:t>
      </w:r>
      <w:r>
        <w:rPr>
          <w:rFonts w:ascii="Arial" w:hAnsi="Arial" w:cs="Arial"/>
          <w:b/>
          <w:sz w:val="20"/>
          <w:szCs w:val="20"/>
          <w:lang w:val="es-PE"/>
        </w:rPr>
        <w:t>005</w:t>
      </w:r>
      <w:r w:rsidRPr="00C50DB3">
        <w:rPr>
          <w:rFonts w:ascii="Arial" w:hAnsi="Arial" w:cs="Arial"/>
          <w:b/>
          <w:sz w:val="20"/>
          <w:szCs w:val="20"/>
          <w:lang w:val="es-PE"/>
        </w:rPr>
        <w:t>-PVA</w:t>
      </w:r>
      <w:r w:rsidRPr="0055489E">
        <w:rPr>
          <w:rFonts w:ascii="Arial" w:hAnsi="Arial" w:cs="Arial"/>
          <w:b/>
          <w:sz w:val="20"/>
          <w:szCs w:val="20"/>
          <w:lang w:val="es-PE"/>
        </w:rPr>
        <w:t>-</w:t>
      </w:r>
      <w:r>
        <w:rPr>
          <w:rFonts w:ascii="Arial" w:hAnsi="Arial" w:cs="Arial"/>
          <w:b/>
          <w:sz w:val="20"/>
          <w:szCs w:val="20"/>
          <w:lang w:val="es-PE"/>
        </w:rPr>
        <w:t>RAMOQ</w:t>
      </w:r>
      <w:r w:rsidRPr="0055489E">
        <w:rPr>
          <w:rFonts w:ascii="Arial" w:hAnsi="Arial" w:cs="Arial"/>
          <w:b/>
          <w:sz w:val="20"/>
          <w:szCs w:val="20"/>
          <w:lang w:val="es-PE"/>
        </w:rPr>
        <w:t>- 2022</w:t>
      </w:r>
    </w:p>
    <w:p w:rsidR="00913F63" w:rsidRPr="007D7FDF" w:rsidRDefault="00913F63" w:rsidP="00913F63">
      <w:pPr>
        <w:pStyle w:val="Sinespaciado"/>
        <w:jc w:val="center"/>
        <w:rPr>
          <w:rFonts w:ascii="Arial" w:hAnsi="Arial" w:cs="Arial"/>
          <w:b/>
          <w:sz w:val="20"/>
          <w:szCs w:val="20"/>
          <w:lang w:val="es-PE"/>
        </w:rPr>
      </w:pPr>
    </w:p>
    <w:p w:rsidR="00913F63" w:rsidRPr="007D7FDF" w:rsidRDefault="00913F63" w:rsidP="00913F63">
      <w:pPr>
        <w:pStyle w:val="Sangradetextonormal"/>
        <w:ind w:left="426" w:firstLine="0"/>
        <w:jc w:val="left"/>
        <w:rPr>
          <w:rFonts w:cs="Arial"/>
          <w:sz w:val="20"/>
          <w:szCs w:val="20"/>
          <w:lang w:val="es-PE"/>
        </w:rPr>
      </w:pPr>
    </w:p>
    <w:p w:rsidR="00913F63" w:rsidRPr="00454FBE" w:rsidRDefault="00913F63" w:rsidP="00913F6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913F63" w:rsidRPr="00454FBE" w:rsidRDefault="00913F63" w:rsidP="00913F63">
      <w:pPr>
        <w:pStyle w:val="Sangradetextonormal"/>
        <w:ind w:left="360" w:firstLine="0"/>
        <w:jc w:val="left"/>
        <w:rPr>
          <w:rFonts w:cs="Arial"/>
          <w:b w:val="0"/>
          <w:sz w:val="20"/>
          <w:szCs w:val="20"/>
        </w:rPr>
      </w:pPr>
      <w:r w:rsidRPr="00454FBE">
        <w:rPr>
          <w:rFonts w:cs="Arial"/>
          <w:sz w:val="20"/>
          <w:szCs w:val="20"/>
        </w:rPr>
        <w:t xml:space="preserve">                                                                                                                                                                                                                                                                                                                                                                                                                                                                                                                                                                                                                                                                                                                                                                                                                                                                                                                                                                                                                                                                                                                                                                                                                                                                                                                                                                                                                                                                                                                                                                                                                                                                                                                                                                                                                                                                                                                                                                                                                                                                                                                                                                                                                                                                                                                                                                                                                                                                                                                                                                                                                                                                                                                                                                                                                                                                                                                                                                                                                                                                                                                                                                                                                                                                                                                                                                                                                                                                                                                                                                                                                                                                                                                                                                                                                                                                                                                                                                                                                                                                                                                                                                                                                                                                                                                                                                                                                                                                                                                                                                                                                                                                                                                                                                                                                                                                                              </w:t>
      </w:r>
    </w:p>
    <w:p w:rsidR="00913F63" w:rsidRPr="00454FBE" w:rsidRDefault="00913F63" w:rsidP="00913F63">
      <w:pPr>
        <w:pStyle w:val="Sangradetextonormal"/>
        <w:numPr>
          <w:ilvl w:val="1"/>
          <w:numId w:val="12"/>
        </w:numPr>
        <w:ind w:left="709"/>
        <w:jc w:val="left"/>
        <w:rPr>
          <w:rFonts w:cs="Arial"/>
          <w:sz w:val="20"/>
          <w:szCs w:val="20"/>
        </w:rPr>
      </w:pPr>
      <w:r w:rsidRPr="00454FBE">
        <w:rPr>
          <w:rFonts w:cs="Arial"/>
          <w:sz w:val="20"/>
          <w:szCs w:val="20"/>
        </w:rPr>
        <w:t>Objeto de la Convocatoria:</w:t>
      </w:r>
    </w:p>
    <w:p w:rsidR="00913F63" w:rsidRPr="00454FBE" w:rsidRDefault="00913F63" w:rsidP="00913F63">
      <w:pPr>
        <w:pStyle w:val="Sangradetextonormal"/>
        <w:tabs>
          <w:tab w:val="num" w:pos="1440"/>
        </w:tabs>
        <w:ind w:left="709" w:firstLine="0"/>
        <w:jc w:val="left"/>
        <w:rPr>
          <w:rFonts w:cs="Arial"/>
          <w:sz w:val="20"/>
          <w:szCs w:val="20"/>
        </w:rPr>
      </w:pPr>
    </w:p>
    <w:p w:rsidR="00913F63" w:rsidRPr="00446C61" w:rsidRDefault="00913F63" w:rsidP="00913F63">
      <w:pPr>
        <w:pStyle w:val="Sangradetextonormal"/>
        <w:ind w:left="708" w:firstLine="12"/>
        <w:jc w:val="left"/>
        <w:rPr>
          <w:rFonts w:cs="Arial"/>
          <w:b w:val="0"/>
          <w:sz w:val="20"/>
          <w:szCs w:val="20"/>
        </w:rPr>
      </w:pPr>
      <w:r w:rsidRPr="00242503">
        <w:rPr>
          <w:rFonts w:cs="Arial"/>
          <w:b w:val="0"/>
          <w:sz w:val="20"/>
          <w:szCs w:val="20"/>
        </w:rPr>
        <w:t>Cubrir</w:t>
      </w:r>
      <w:r>
        <w:rPr>
          <w:rFonts w:cs="Arial"/>
          <w:b w:val="0"/>
          <w:sz w:val="20"/>
          <w:szCs w:val="20"/>
        </w:rPr>
        <w:t xml:space="preserve"> el</w:t>
      </w:r>
      <w:r w:rsidRPr="00242503">
        <w:rPr>
          <w:rFonts w:cs="Arial"/>
          <w:b w:val="0"/>
          <w:sz w:val="20"/>
          <w:szCs w:val="20"/>
        </w:rPr>
        <w:t xml:space="preserve"> siguiente cargo en la modalidad de </w:t>
      </w:r>
      <w:r>
        <w:rPr>
          <w:rFonts w:cs="Arial"/>
          <w:b w:val="0"/>
          <w:sz w:val="20"/>
          <w:szCs w:val="20"/>
          <w:u w:val="single"/>
        </w:rPr>
        <w:t>Plazo Indeterminado:</w:t>
      </w:r>
    </w:p>
    <w:p w:rsidR="00913F63" w:rsidRDefault="00913F63" w:rsidP="00913F63">
      <w:pPr>
        <w:pStyle w:val="Prrafodelista8"/>
        <w:ind w:left="426"/>
        <w:jc w:val="both"/>
        <w:rPr>
          <w:b/>
          <w:sz w:val="14"/>
          <w:szCs w:val="14"/>
        </w:rPr>
      </w:pPr>
      <w:r>
        <w:rPr>
          <w:b/>
          <w:sz w:val="14"/>
          <w:szCs w:val="14"/>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134"/>
        <w:gridCol w:w="1701"/>
        <w:gridCol w:w="1134"/>
        <w:gridCol w:w="1559"/>
        <w:gridCol w:w="1559"/>
      </w:tblGrid>
      <w:tr w:rsidR="00913F63" w:rsidRPr="00BD5F5A" w:rsidTr="00DE72E6">
        <w:trPr>
          <w:trHeight w:val="501"/>
        </w:trPr>
        <w:tc>
          <w:tcPr>
            <w:tcW w:w="1134" w:type="dxa"/>
            <w:shd w:val="clear" w:color="auto" w:fill="BDD6EE" w:themeFill="accent1" w:themeFillTint="66"/>
            <w:vAlign w:val="center"/>
          </w:tcPr>
          <w:p w:rsidR="00913F63" w:rsidRPr="000928F7" w:rsidRDefault="00913F63" w:rsidP="00DE72E6">
            <w:pPr>
              <w:jc w:val="center"/>
              <w:rPr>
                <w:rFonts w:ascii="Arial" w:hAnsi="Arial" w:cs="Arial"/>
                <w:b/>
                <w:sz w:val="17"/>
                <w:szCs w:val="17"/>
              </w:rPr>
            </w:pPr>
            <w:r w:rsidRPr="000928F7">
              <w:rPr>
                <w:rFonts w:ascii="Arial" w:hAnsi="Arial" w:cs="Arial"/>
                <w:b/>
                <w:sz w:val="17"/>
                <w:szCs w:val="17"/>
              </w:rPr>
              <w:t>CARGO</w:t>
            </w:r>
          </w:p>
        </w:tc>
        <w:tc>
          <w:tcPr>
            <w:tcW w:w="1560" w:type="dxa"/>
            <w:shd w:val="clear" w:color="auto" w:fill="BDD6EE" w:themeFill="accent1" w:themeFillTint="66"/>
            <w:vAlign w:val="center"/>
          </w:tcPr>
          <w:p w:rsidR="00913F63" w:rsidRPr="000928F7" w:rsidRDefault="00913F63" w:rsidP="00DE72E6">
            <w:pPr>
              <w:jc w:val="center"/>
              <w:rPr>
                <w:rFonts w:ascii="Arial" w:hAnsi="Arial" w:cs="Arial"/>
                <w:b/>
                <w:sz w:val="17"/>
                <w:szCs w:val="17"/>
              </w:rPr>
            </w:pPr>
            <w:r w:rsidRPr="000928F7">
              <w:rPr>
                <w:rFonts w:ascii="Arial" w:hAnsi="Arial" w:cs="Arial"/>
                <w:b/>
                <w:sz w:val="17"/>
                <w:szCs w:val="17"/>
              </w:rPr>
              <w:t>ESPECIALIDAD</w:t>
            </w:r>
          </w:p>
        </w:tc>
        <w:tc>
          <w:tcPr>
            <w:tcW w:w="1134" w:type="dxa"/>
            <w:shd w:val="clear" w:color="auto" w:fill="BDD6EE" w:themeFill="accent1" w:themeFillTint="66"/>
            <w:vAlign w:val="center"/>
          </w:tcPr>
          <w:p w:rsidR="00913F63" w:rsidRPr="000928F7" w:rsidRDefault="00913F63" w:rsidP="00DE72E6">
            <w:pPr>
              <w:jc w:val="center"/>
              <w:rPr>
                <w:rFonts w:ascii="Arial" w:hAnsi="Arial" w:cs="Arial"/>
                <w:b/>
                <w:sz w:val="17"/>
                <w:szCs w:val="17"/>
              </w:rPr>
            </w:pPr>
            <w:r w:rsidRPr="000928F7">
              <w:rPr>
                <w:rFonts w:ascii="Arial" w:hAnsi="Arial" w:cs="Arial"/>
                <w:b/>
                <w:sz w:val="17"/>
                <w:szCs w:val="17"/>
              </w:rPr>
              <w:t>CÓDIGO DE CARGO</w:t>
            </w:r>
          </w:p>
        </w:tc>
        <w:tc>
          <w:tcPr>
            <w:tcW w:w="1701" w:type="dxa"/>
            <w:shd w:val="clear" w:color="auto" w:fill="BDD6EE" w:themeFill="accent1" w:themeFillTint="66"/>
            <w:vAlign w:val="center"/>
          </w:tcPr>
          <w:p w:rsidR="00913F63" w:rsidRPr="000928F7" w:rsidRDefault="00913F63" w:rsidP="00DE72E6">
            <w:pPr>
              <w:jc w:val="center"/>
              <w:rPr>
                <w:rFonts w:ascii="Arial" w:hAnsi="Arial" w:cs="Arial"/>
                <w:b/>
                <w:sz w:val="17"/>
                <w:szCs w:val="17"/>
              </w:rPr>
            </w:pPr>
            <w:r w:rsidRPr="000928F7">
              <w:rPr>
                <w:rFonts w:ascii="Arial" w:hAnsi="Arial" w:cs="Arial"/>
                <w:b/>
                <w:sz w:val="17"/>
                <w:szCs w:val="17"/>
              </w:rPr>
              <w:t>REMUNERACIÓN MENSUAL</w:t>
            </w:r>
          </w:p>
        </w:tc>
        <w:tc>
          <w:tcPr>
            <w:tcW w:w="1134" w:type="dxa"/>
            <w:shd w:val="clear" w:color="auto" w:fill="BDD6EE" w:themeFill="accent1" w:themeFillTint="66"/>
            <w:vAlign w:val="center"/>
          </w:tcPr>
          <w:p w:rsidR="00913F63" w:rsidRPr="000928F7" w:rsidRDefault="00913F63" w:rsidP="00DE72E6">
            <w:pPr>
              <w:jc w:val="center"/>
              <w:rPr>
                <w:rFonts w:ascii="Arial" w:hAnsi="Arial" w:cs="Arial"/>
                <w:b/>
                <w:sz w:val="17"/>
                <w:szCs w:val="17"/>
              </w:rPr>
            </w:pPr>
            <w:r w:rsidRPr="000928F7">
              <w:rPr>
                <w:rFonts w:ascii="Arial" w:hAnsi="Arial" w:cs="Arial"/>
                <w:b/>
                <w:sz w:val="17"/>
                <w:szCs w:val="17"/>
              </w:rPr>
              <w:t>CANTIDAD</w:t>
            </w:r>
          </w:p>
        </w:tc>
        <w:tc>
          <w:tcPr>
            <w:tcW w:w="1559" w:type="dxa"/>
            <w:shd w:val="clear" w:color="auto" w:fill="BDD6EE" w:themeFill="accent1" w:themeFillTint="66"/>
            <w:vAlign w:val="center"/>
          </w:tcPr>
          <w:p w:rsidR="00913F63" w:rsidRPr="000928F7" w:rsidRDefault="00913F63" w:rsidP="00DE72E6">
            <w:pPr>
              <w:jc w:val="center"/>
              <w:rPr>
                <w:rFonts w:ascii="Arial" w:hAnsi="Arial" w:cs="Arial"/>
                <w:b/>
                <w:sz w:val="17"/>
                <w:szCs w:val="17"/>
              </w:rPr>
            </w:pPr>
            <w:r w:rsidRPr="000928F7">
              <w:rPr>
                <w:rFonts w:ascii="Arial" w:hAnsi="Arial" w:cs="Arial"/>
                <w:b/>
                <w:sz w:val="17"/>
                <w:szCs w:val="17"/>
              </w:rPr>
              <w:t>LUGAR DE LABORES</w:t>
            </w:r>
          </w:p>
        </w:tc>
        <w:tc>
          <w:tcPr>
            <w:tcW w:w="1559" w:type="dxa"/>
            <w:shd w:val="clear" w:color="auto" w:fill="BDD6EE" w:themeFill="accent1" w:themeFillTint="66"/>
            <w:vAlign w:val="center"/>
          </w:tcPr>
          <w:p w:rsidR="00913F63" w:rsidRPr="000928F7" w:rsidRDefault="00913F63" w:rsidP="00DE72E6">
            <w:pPr>
              <w:jc w:val="center"/>
              <w:rPr>
                <w:rFonts w:ascii="Arial" w:hAnsi="Arial" w:cs="Arial"/>
                <w:b/>
                <w:sz w:val="17"/>
                <w:szCs w:val="17"/>
              </w:rPr>
            </w:pPr>
            <w:r w:rsidRPr="000928F7">
              <w:rPr>
                <w:rFonts w:ascii="Arial" w:hAnsi="Arial" w:cs="Arial"/>
                <w:b/>
                <w:sz w:val="17"/>
                <w:szCs w:val="17"/>
              </w:rPr>
              <w:t>DEPENDENCIA</w:t>
            </w:r>
          </w:p>
        </w:tc>
      </w:tr>
      <w:tr w:rsidR="00913F63" w:rsidRPr="003C77D8" w:rsidTr="00DE72E6">
        <w:trPr>
          <w:trHeight w:val="807"/>
        </w:trPr>
        <w:tc>
          <w:tcPr>
            <w:tcW w:w="1134" w:type="dxa"/>
            <w:vAlign w:val="center"/>
          </w:tcPr>
          <w:p w:rsidR="00913F63" w:rsidRDefault="00913F63" w:rsidP="00DE72E6">
            <w:pPr>
              <w:jc w:val="center"/>
              <w:rPr>
                <w:rFonts w:ascii="Arial" w:hAnsi="Arial" w:cs="Arial"/>
                <w:sz w:val="18"/>
                <w:szCs w:val="18"/>
              </w:rPr>
            </w:pPr>
            <w:r>
              <w:rPr>
                <w:rFonts w:ascii="Arial" w:hAnsi="Arial" w:cs="Arial"/>
                <w:sz w:val="18"/>
                <w:szCs w:val="18"/>
              </w:rPr>
              <w:t>Médico</w:t>
            </w:r>
          </w:p>
        </w:tc>
        <w:tc>
          <w:tcPr>
            <w:tcW w:w="1560" w:type="dxa"/>
            <w:shd w:val="clear" w:color="auto" w:fill="auto"/>
            <w:vAlign w:val="center"/>
          </w:tcPr>
          <w:p w:rsidR="00913F63" w:rsidRDefault="00913F63" w:rsidP="00DE72E6">
            <w:pPr>
              <w:jc w:val="center"/>
              <w:rPr>
                <w:rFonts w:ascii="Arial" w:hAnsi="Arial" w:cs="Arial"/>
                <w:sz w:val="17"/>
                <w:szCs w:val="17"/>
              </w:rPr>
            </w:pPr>
            <w:r>
              <w:rPr>
                <w:rFonts w:ascii="Arial" w:hAnsi="Arial" w:cs="Arial"/>
                <w:sz w:val="17"/>
                <w:szCs w:val="17"/>
              </w:rPr>
              <w:t>Pediatría</w:t>
            </w:r>
          </w:p>
        </w:tc>
        <w:tc>
          <w:tcPr>
            <w:tcW w:w="1134" w:type="dxa"/>
            <w:shd w:val="clear" w:color="auto" w:fill="auto"/>
            <w:vAlign w:val="center"/>
          </w:tcPr>
          <w:p w:rsidR="00913F63" w:rsidRDefault="00913F63" w:rsidP="00DE72E6">
            <w:pPr>
              <w:jc w:val="center"/>
              <w:rPr>
                <w:rFonts w:ascii="Arial" w:hAnsi="Arial" w:cs="Arial"/>
                <w:sz w:val="18"/>
                <w:szCs w:val="18"/>
                <w:lang w:val="es-MX"/>
              </w:rPr>
            </w:pPr>
            <w:r>
              <w:rPr>
                <w:rFonts w:ascii="Arial" w:hAnsi="Arial" w:cs="Arial"/>
                <w:sz w:val="18"/>
                <w:szCs w:val="18"/>
                <w:lang w:val="es-MX"/>
              </w:rPr>
              <w:t>P1MES-001</w:t>
            </w:r>
          </w:p>
        </w:tc>
        <w:tc>
          <w:tcPr>
            <w:tcW w:w="1701" w:type="dxa"/>
            <w:shd w:val="clear" w:color="auto" w:fill="auto"/>
            <w:vAlign w:val="center"/>
          </w:tcPr>
          <w:p w:rsidR="00913F63" w:rsidRPr="00C24ED3" w:rsidRDefault="00913F63" w:rsidP="00DE72E6">
            <w:pPr>
              <w:jc w:val="center"/>
              <w:rPr>
                <w:rFonts w:ascii="Arial" w:hAnsi="Arial" w:cs="Arial"/>
                <w:sz w:val="18"/>
                <w:szCs w:val="18"/>
                <w:lang w:val="es-MX"/>
              </w:rPr>
            </w:pPr>
            <w:r>
              <w:rPr>
                <w:rFonts w:ascii="Arial" w:hAnsi="Arial" w:cs="Arial"/>
                <w:sz w:val="18"/>
                <w:szCs w:val="18"/>
                <w:lang w:val="es-MX"/>
              </w:rPr>
              <w:t>S/. 6,240</w:t>
            </w:r>
            <w:r w:rsidRPr="00C24ED3">
              <w:rPr>
                <w:rFonts w:ascii="Arial" w:hAnsi="Arial" w:cs="Arial"/>
                <w:sz w:val="18"/>
                <w:szCs w:val="18"/>
                <w:lang w:val="es-MX"/>
              </w:rPr>
              <w:t>.00 (*)</w:t>
            </w:r>
          </w:p>
        </w:tc>
        <w:tc>
          <w:tcPr>
            <w:tcW w:w="1134"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7"/>
                <w:szCs w:val="17"/>
              </w:rPr>
              <w:t>01</w:t>
            </w:r>
          </w:p>
        </w:tc>
        <w:tc>
          <w:tcPr>
            <w:tcW w:w="1559" w:type="dxa"/>
            <w:shd w:val="clear" w:color="auto" w:fill="auto"/>
            <w:vAlign w:val="center"/>
          </w:tcPr>
          <w:p w:rsidR="00913F63" w:rsidRDefault="00913F63" w:rsidP="00DE72E6">
            <w:pPr>
              <w:jc w:val="center"/>
              <w:rPr>
                <w:rFonts w:ascii="Arial" w:hAnsi="Arial" w:cs="Arial"/>
                <w:sz w:val="17"/>
                <w:szCs w:val="17"/>
              </w:rPr>
            </w:pPr>
            <w:r>
              <w:rPr>
                <w:rFonts w:ascii="Arial" w:hAnsi="Arial" w:cs="Arial"/>
                <w:sz w:val="17"/>
                <w:szCs w:val="17"/>
              </w:rPr>
              <w:t xml:space="preserve">Hospital II Integrado </w:t>
            </w:r>
            <w:proofErr w:type="spellStart"/>
            <w:r>
              <w:rPr>
                <w:rFonts w:ascii="Arial" w:hAnsi="Arial" w:cs="Arial"/>
                <w:sz w:val="17"/>
                <w:szCs w:val="17"/>
              </w:rPr>
              <w:t>Ilo</w:t>
            </w:r>
            <w:proofErr w:type="spellEnd"/>
            <w:r>
              <w:rPr>
                <w:rFonts w:ascii="Arial" w:hAnsi="Arial" w:cs="Arial"/>
                <w:sz w:val="17"/>
                <w:szCs w:val="17"/>
              </w:rPr>
              <w:t xml:space="preserve"> / Servicio de Pediatría</w:t>
            </w:r>
          </w:p>
        </w:tc>
        <w:tc>
          <w:tcPr>
            <w:tcW w:w="1559" w:type="dxa"/>
            <w:shd w:val="clear" w:color="auto" w:fill="auto"/>
            <w:vAlign w:val="center"/>
          </w:tcPr>
          <w:p w:rsidR="00913F63" w:rsidRPr="000928F7" w:rsidRDefault="00913F63" w:rsidP="00DE72E6">
            <w:pPr>
              <w:jc w:val="center"/>
              <w:rPr>
                <w:rFonts w:ascii="Arial" w:hAnsi="Arial" w:cs="Arial"/>
                <w:sz w:val="17"/>
                <w:szCs w:val="17"/>
              </w:rPr>
            </w:pPr>
            <w:r w:rsidRPr="000928F7">
              <w:rPr>
                <w:rFonts w:ascii="Arial" w:hAnsi="Arial" w:cs="Arial"/>
                <w:sz w:val="17"/>
                <w:szCs w:val="17"/>
              </w:rPr>
              <w:t>Red Asistencial Moquegua</w:t>
            </w:r>
          </w:p>
        </w:tc>
      </w:tr>
      <w:tr w:rsidR="00913F63" w:rsidRPr="003C77D8" w:rsidTr="00DE72E6">
        <w:trPr>
          <w:trHeight w:val="807"/>
        </w:trPr>
        <w:tc>
          <w:tcPr>
            <w:tcW w:w="1134" w:type="dxa"/>
            <w:vAlign w:val="center"/>
          </w:tcPr>
          <w:p w:rsidR="00913F63" w:rsidRPr="000928F7" w:rsidRDefault="00913F63" w:rsidP="00DE72E6">
            <w:pPr>
              <w:jc w:val="center"/>
              <w:rPr>
                <w:rFonts w:ascii="Arial" w:hAnsi="Arial" w:cs="Arial"/>
                <w:sz w:val="17"/>
                <w:szCs w:val="17"/>
              </w:rPr>
            </w:pPr>
            <w:r>
              <w:rPr>
                <w:rFonts w:ascii="Arial" w:hAnsi="Arial" w:cs="Arial"/>
                <w:sz w:val="18"/>
                <w:szCs w:val="18"/>
              </w:rPr>
              <w:t>Prof. Técnico Asistencial</w:t>
            </w:r>
          </w:p>
        </w:tc>
        <w:tc>
          <w:tcPr>
            <w:tcW w:w="1560"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7"/>
                <w:szCs w:val="17"/>
              </w:rPr>
              <w:t>Enfermería</w:t>
            </w:r>
          </w:p>
        </w:tc>
        <w:tc>
          <w:tcPr>
            <w:tcW w:w="1134"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8"/>
                <w:szCs w:val="18"/>
                <w:lang w:val="es-MX"/>
              </w:rPr>
              <w:t>P4PTA- 002</w:t>
            </w:r>
          </w:p>
        </w:tc>
        <w:tc>
          <w:tcPr>
            <w:tcW w:w="1701" w:type="dxa"/>
            <w:shd w:val="clear" w:color="auto" w:fill="auto"/>
            <w:vAlign w:val="center"/>
          </w:tcPr>
          <w:p w:rsidR="00913F63" w:rsidRPr="000928F7" w:rsidRDefault="00913F63" w:rsidP="00DE72E6">
            <w:pPr>
              <w:jc w:val="center"/>
              <w:rPr>
                <w:rFonts w:ascii="Arial" w:hAnsi="Arial" w:cs="Arial"/>
                <w:color w:val="FF0000"/>
                <w:sz w:val="17"/>
                <w:szCs w:val="17"/>
              </w:rPr>
            </w:pPr>
            <w:r w:rsidRPr="00C24ED3">
              <w:rPr>
                <w:rFonts w:ascii="Arial" w:hAnsi="Arial" w:cs="Arial"/>
                <w:sz w:val="18"/>
                <w:szCs w:val="18"/>
                <w:lang w:val="es-MX"/>
              </w:rPr>
              <w:t>S/. 3,512.00 (*)</w:t>
            </w:r>
          </w:p>
        </w:tc>
        <w:tc>
          <w:tcPr>
            <w:tcW w:w="1134" w:type="dxa"/>
            <w:shd w:val="clear" w:color="auto" w:fill="auto"/>
            <w:vAlign w:val="center"/>
          </w:tcPr>
          <w:p w:rsidR="00913F63" w:rsidRPr="000928F7" w:rsidRDefault="00913F63" w:rsidP="00DE72E6">
            <w:pPr>
              <w:jc w:val="center"/>
              <w:rPr>
                <w:rFonts w:ascii="Arial" w:hAnsi="Arial" w:cs="Arial"/>
                <w:sz w:val="17"/>
                <w:szCs w:val="17"/>
              </w:rPr>
            </w:pPr>
            <w:r w:rsidRPr="000928F7">
              <w:rPr>
                <w:rFonts w:ascii="Arial" w:hAnsi="Arial" w:cs="Arial"/>
                <w:sz w:val="17"/>
                <w:szCs w:val="17"/>
              </w:rPr>
              <w:t>01</w:t>
            </w:r>
          </w:p>
        </w:tc>
        <w:tc>
          <w:tcPr>
            <w:tcW w:w="1559" w:type="dxa"/>
            <w:shd w:val="clear" w:color="auto" w:fill="auto"/>
            <w:vAlign w:val="center"/>
          </w:tcPr>
          <w:p w:rsidR="00913F63" w:rsidRPr="000928F7" w:rsidRDefault="00913F63" w:rsidP="00DE72E6">
            <w:pPr>
              <w:jc w:val="center"/>
              <w:rPr>
                <w:rFonts w:ascii="Arial" w:hAnsi="Arial" w:cs="Arial"/>
                <w:color w:val="FF0000"/>
                <w:sz w:val="17"/>
                <w:szCs w:val="17"/>
              </w:rPr>
            </w:pPr>
            <w:r>
              <w:rPr>
                <w:rFonts w:ascii="Arial" w:hAnsi="Arial" w:cs="Arial"/>
                <w:sz w:val="17"/>
                <w:szCs w:val="17"/>
              </w:rPr>
              <w:t xml:space="preserve">Hospital II Integrado </w:t>
            </w:r>
            <w:proofErr w:type="spellStart"/>
            <w:r>
              <w:rPr>
                <w:rFonts w:ascii="Arial" w:hAnsi="Arial" w:cs="Arial"/>
                <w:sz w:val="17"/>
                <w:szCs w:val="17"/>
              </w:rPr>
              <w:t>Ilo</w:t>
            </w:r>
            <w:proofErr w:type="spellEnd"/>
            <w:r>
              <w:rPr>
                <w:rFonts w:ascii="Arial" w:hAnsi="Arial" w:cs="Arial"/>
                <w:sz w:val="17"/>
                <w:szCs w:val="17"/>
              </w:rPr>
              <w:t xml:space="preserve"> / Servicio de Enfermería</w:t>
            </w:r>
          </w:p>
        </w:tc>
        <w:tc>
          <w:tcPr>
            <w:tcW w:w="1559" w:type="dxa"/>
            <w:shd w:val="clear" w:color="auto" w:fill="auto"/>
            <w:vAlign w:val="center"/>
          </w:tcPr>
          <w:p w:rsidR="00913F63" w:rsidRPr="000928F7" w:rsidRDefault="00913F63" w:rsidP="00DE72E6">
            <w:pPr>
              <w:jc w:val="center"/>
              <w:rPr>
                <w:rFonts w:ascii="Arial" w:hAnsi="Arial" w:cs="Arial"/>
                <w:sz w:val="17"/>
                <w:szCs w:val="17"/>
              </w:rPr>
            </w:pPr>
            <w:r w:rsidRPr="000928F7">
              <w:rPr>
                <w:rFonts w:ascii="Arial" w:hAnsi="Arial" w:cs="Arial"/>
                <w:sz w:val="17"/>
                <w:szCs w:val="17"/>
              </w:rPr>
              <w:t>Red Asistencial Moquegua</w:t>
            </w:r>
          </w:p>
        </w:tc>
      </w:tr>
      <w:tr w:rsidR="00913F63" w:rsidRPr="003C77D8" w:rsidTr="00DE72E6">
        <w:trPr>
          <w:trHeight w:val="807"/>
        </w:trPr>
        <w:tc>
          <w:tcPr>
            <w:tcW w:w="1134" w:type="dxa"/>
            <w:vAlign w:val="center"/>
          </w:tcPr>
          <w:p w:rsidR="00913F63" w:rsidRPr="000928F7" w:rsidRDefault="00913F63" w:rsidP="00DE72E6">
            <w:pPr>
              <w:jc w:val="center"/>
              <w:rPr>
                <w:rFonts w:ascii="Arial" w:hAnsi="Arial" w:cs="Arial"/>
                <w:sz w:val="17"/>
                <w:szCs w:val="17"/>
              </w:rPr>
            </w:pPr>
            <w:r>
              <w:rPr>
                <w:rFonts w:ascii="Arial" w:hAnsi="Arial" w:cs="Arial"/>
                <w:sz w:val="18"/>
                <w:szCs w:val="18"/>
              </w:rPr>
              <w:t>Prof. Técnico Asistencial</w:t>
            </w:r>
          </w:p>
        </w:tc>
        <w:tc>
          <w:tcPr>
            <w:tcW w:w="1560"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7"/>
                <w:szCs w:val="17"/>
              </w:rPr>
              <w:t>Laboratorio</w:t>
            </w:r>
          </w:p>
        </w:tc>
        <w:tc>
          <w:tcPr>
            <w:tcW w:w="1134"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8"/>
                <w:szCs w:val="18"/>
                <w:lang w:val="es-MX"/>
              </w:rPr>
              <w:t>P4PTA- 003</w:t>
            </w:r>
          </w:p>
        </w:tc>
        <w:tc>
          <w:tcPr>
            <w:tcW w:w="1701" w:type="dxa"/>
            <w:shd w:val="clear" w:color="auto" w:fill="auto"/>
            <w:vAlign w:val="center"/>
          </w:tcPr>
          <w:p w:rsidR="00913F63" w:rsidRPr="000928F7" w:rsidRDefault="00913F63" w:rsidP="00DE72E6">
            <w:pPr>
              <w:jc w:val="center"/>
              <w:rPr>
                <w:rFonts w:ascii="Arial" w:hAnsi="Arial" w:cs="Arial"/>
                <w:sz w:val="17"/>
                <w:szCs w:val="17"/>
                <w:lang w:val="es-MX"/>
              </w:rPr>
            </w:pPr>
            <w:r w:rsidRPr="00C24ED3">
              <w:rPr>
                <w:rFonts w:ascii="Arial" w:hAnsi="Arial" w:cs="Arial"/>
                <w:sz w:val="18"/>
                <w:szCs w:val="18"/>
                <w:lang w:val="es-MX"/>
              </w:rPr>
              <w:t>S/. 3,512.00 (*)</w:t>
            </w:r>
          </w:p>
        </w:tc>
        <w:tc>
          <w:tcPr>
            <w:tcW w:w="1134"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7"/>
                <w:szCs w:val="17"/>
              </w:rPr>
              <w:t>01</w:t>
            </w:r>
          </w:p>
        </w:tc>
        <w:tc>
          <w:tcPr>
            <w:tcW w:w="1559"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7"/>
                <w:szCs w:val="17"/>
              </w:rPr>
              <w:t xml:space="preserve">Hospital II Integrado </w:t>
            </w:r>
            <w:proofErr w:type="spellStart"/>
            <w:r>
              <w:rPr>
                <w:rFonts w:ascii="Arial" w:hAnsi="Arial" w:cs="Arial"/>
                <w:sz w:val="17"/>
                <w:szCs w:val="17"/>
              </w:rPr>
              <w:t>Ilo</w:t>
            </w:r>
            <w:proofErr w:type="spellEnd"/>
            <w:r>
              <w:rPr>
                <w:rFonts w:ascii="Arial" w:hAnsi="Arial" w:cs="Arial"/>
                <w:sz w:val="17"/>
                <w:szCs w:val="17"/>
              </w:rPr>
              <w:t xml:space="preserve"> / Servicio de Patología Clínica</w:t>
            </w:r>
          </w:p>
        </w:tc>
        <w:tc>
          <w:tcPr>
            <w:tcW w:w="1559" w:type="dxa"/>
            <w:shd w:val="clear" w:color="auto" w:fill="auto"/>
            <w:vAlign w:val="center"/>
          </w:tcPr>
          <w:p w:rsidR="00913F63" w:rsidRPr="000928F7" w:rsidRDefault="00913F63" w:rsidP="00DE72E6">
            <w:pPr>
              <w:jc w:val="center"/>
              <w:rPr>
                <w:rFonts w:ascii="Arial" w:hAnsi="Arial" w:cs="Arial"/>
                <w:sz w:val="17"/>
                <w:szCs w:val="17"/>
              </w:rPr>
            </w:pPr>
            <w:r w:rsidRPr="000928F7">
              <w:rPr>
                <w:rFonts w:ascii="Arial" w:hAnsi="Arial" w:cs="Arial"/>
                <w:sz w:val="17"/>
                <w:szCs w:val="17"/>
              </w:rPr>
              <w:t>Red Asistencial Moquegua</w:t>
            </w:r>
          </w:p>
        </w:tc>
      </w:tr>
      <w:tr w:rsidR="00913F63" w:rsidRPr="003C77D8" w:rsidTr="00DE72E6">
        <w:trPr>
          <w:trHeight w:val="807"/>
        </w:trPr>
        <w:tc>
          <w:tcPr>
            <w:tcW w:w="1134" w:type="dxa"/>
            <w:vAlign w:val="center"/>
          </w:tcPr>
          <w:p w:rsidR="00913F63" w:rsidRPr="000928F7" w:rsidRDefault="00913F63" w:rsidP="00DE72E6">
            <w:pPr>
              <w:jc w:val="center"/>
              <w:rPr>
                <w:rFonts w:ascii="Arial" w:hAnsi="Arial" w:cs="Arial"/>
                <w:sz w:val="17"/>
                <w:szCs w:val="17"/>
              </w:rPr>
            </w:pPr>
            <w:r w:rsidRPr="0007060B">
              <w:rPr>
                <w:rFonts w:ascii="Arial" w:hAnsi="Arial" w:cs="Arial"/>
                <w:sz w:val="18"/>
                <w:szCs w:val="18"/>
              </w:rPr>
              <w:t>Técnico de Servicio Administrativo y Apoyo</w:t>
            </w:r>
          </w:p>
        </w:tc>
        <w:tc>
          <w:tcPr>
            <w:tcW w:w="1560"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7"/>
                <w:szCs w:val="17"/>
              </w:rPr>
              <w:t>Administración, Contabilidad y/o a fines</w:t>
            </w:r>
          </w:p>
        </w:tc>
        <w:tc>
          <w:tcPr>
            <w:tcW w:w="1134"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8"/>
                <w:szCs w:val="18"/>
              </w:rPr>
              <w:t>T2TAD-004</w:t>
            </w:r>
          </w:p>
        </w:tc>
        <w:tc>
          <w:tcPr>
            <w:tcW w:w="1701" w:type="dxa"/>
            <w:shd w:val="clear" w:color="auto" w:fill="auto"/>
            <w:vAlign w:val="center"/>
          </w:tcPr>
          <w:p w:rsidR="00913F63" w:rsidRPr="000928F7" w:rsidRDefault="00913F63" w:rsidP="00DE72E6">
            <w:pPr>
              <w:jc w:val="center"/>
              <w:rPr>
                <w:rFonts w:ascii="Arial" w:hAnsi="Arial" w:cs="Arial"/>
                <w:sz w:val="17"/>
                <w:szCs w:val="17"/>
                <w:lang w:val="es-MX"/>
              </w:rPr>
            </w:pPr>
            <w:r w:rsidRPr="0007060B">
              <w:rPr>
                <w:rFonts w:ascii="Arial" w:hAnsi="Arial" w:cs="Arial"/>
                <w:sz w:val="18"/>
                <w:szCs w:val="18"/>
                <w:lang w:val="es-MX"/>
              </w:rPr>
              <w:t>S/.3,405.00 (*)</w:t>
            </w:r>
          </w:p>
        </w:tc>
        <w:tc>
          <w:tcPr>
            <w:tcW w:w="1134"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7"/>
                <w:szCs w:val="17"/>
              </w:rPr>
              <w:t>01</w:t>
            </w:r>
          </w:p>
        </w:tc>
        <w:tc>
          <w:tcPr>
            <w:tcW w:w="1559" w:type="dxa"/>
            <w:shd w:val="clear" w:color="auto" w:fill="auto"/>
            <w:vAlign w:val="center"/>
          </w:tcPr>
          <w:p w:rsidR="00913F63" w:rsidRPr="000928F7" w:rsidRDefault="00913F63" w:rsidP="00DE72E6">
            <w:pPr>
              <w:jc w:val="center"/>
              <w:rPr>
                <w:rFonts w:ascii="Arial" w:hAnsi="Arial" w:cs="Arial"/>
                <w:sz w:val="17"/>
                <w:szCs w:val="17"/>
              </w:rPr>
            </w:pPr>
            <w:proofErr w:type="spellStart"/>
            <w:r>
              <w:rPr>
                <w:rFonts w:ascii="Arial" w:hAnsi="Arial" w:cs="Arial"/>
                <w:sz w:val="17"/>
                <w:szCs w:val="17"/>
              </w:rPr>
              <w:t>Ofic</w:t>
            </w:r>
            <w:proofErr w:type="spellEnd"/>
            <w:r>
              <w:rPr>
                <w:rFonts w:ascii="Arial" w:hAnsi="Arial" w:cs="Arial"/>
                <w:sz w:val="17"/>
                <w:szCs w:val="17"/>
              </w:rPr>
              <w:t>. de Administración/ Unidad de Recursos Humanos</w:t>
            </w:r>
          </w:p>
        </w:tc>
        <w:tc>
          <w:tcPr>
            <w:tcW w:w="1559" w:type="dxa"/>
            <w:shd w:val="clear" w:color="auto" w:fill="auto"/>
            <w:vAlign w:val="center"/>
          </w:tcPr>
          <w:p w:rsidR="00913F63" w:rsidRPr="000928F7" w:rsidRDefault="00913F63" w:rsidP="00DE72E6">
            <w:pPr>
              <w:jc w:val="center"/>
              <w:rPr>
                <w:rFonts w:ascii="Arial" w:hAnsi="Arial" w:cs="Arial"/>
                <w:sz w:val="17"/>
                <w:szCs w:val="17"/>
              </w:rPr>
            </w:pPr>
            <w:r w:rsidRPr="000928F7">
              <w:rPr>
                <w:rFonts w:ascii="Arial" w:hAnsi="Arial" w:cs="Arial"/>
                <w:sz w:val="17"/>
                <w:szCs w:val="17"/>
              </w:rPr>
              <w:t>Red Asistencial Moquegua</w:t>
            </w:r>
          </w:p>
        </w:tc>
      </w:tr>
      <w:tr w:rsidR="00913F63" w:rsidRPr="003C77D8" w:rsidTr="00DE72E6">
        <w:trPr>
          <w:trHeight w:val="807"/>
        </w:trPr>
        <w:tc>
          <w:tcPr>
            <w:tcW w:w="1134" w:type="dxa"/>
            <w:vAlign w:val="center"/>
          </w:tcPr>
          <w:p w:rsidR="00913F63" w:rsidRPr="000928F7" w:rsidRDefault="00913F63" w:rsidP="00DE72E6">
            <w:pPr>
              <w:jc w:val="center"/>
              <w:rPr>
                <w:rFonts w:ascii="Arial" w:hAnsi="Arial" w:cs="Arial"/>
                <w:sz w:val="17"/>
                <w:szCs w:val="17"/>
              </w:rPr>
            </w:pPr>
            <w:r w:rsidRPr="0007060B">
              <w:rPr>
                <w:rFonts w:ascii="Arial" w:hAnsi="Arial" w:cs="Arial"/>
                <w:sz w:val="18"/>
                <w:szCs w:val="18"/>
              </w:rPr>
              <w:t>Técnico de Servicio Administrativo y Apoyo</w:t>
            </w:r>
          </w:p>
        </w:tc>
        <w:tc>
          <w:tcPr>
            <w:tcW w:w="1560"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7"/>
                <w:szCs w:val="17"/>
              </w:rPr>
              <w:t>Administración, Contabilidad y/o a fines</w:t>
            </w:r>
          </w:p>
        </w:tc>
        <w:tc>
          <w:tcPr>
            <w:tcW w:w="1134"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8"/>
                <w:szCs w:val="18"/>
              </w:rPr>
              <w:t>T2TAD-005</w:t>
            </w:r>
          </w:p>
        </w:tc>
        <w:tc>
          <w:tcPr>
            <w:tcW w:w="1701" w:type="dxa"/>
            <w:shd w:val="clear" w:color="auto" w:fill="auto"/>
            <w:vAlign w:val="center"/>
          </w:tcPr>
          <w:p w:rsidR="00913F63" w:rsidRPr="000928F7" w:rsidRDefault="00913F63" w:rsidP="00DE72E6">
            <w:pPr>
              <w:jc w:val="center"/>
              <w:rPr>
                <w:rFonts w:ascii="Arial" w:hAnsi="Arial" w:cs="Arial"/>
                <w:sz w:val="17"/>
                <w:szCs w:val="17"/>
                <w:lang w:val="es-MX"/>
              </w:rPr>
            </w:pPr>
            <w:r w:rsidRPr="0007060B">
              <w:rPr>
                <w:rFonts w:ascii="Arial" w:hAnsi="Arial" w:cs="Arial"/>
                <w:sz w:val="18"/>
                <w:szCs w:val="18"/>
                <w:lang w:val="es-MX"/>
              </w:rPr>
              <w:t>S/.3,405.00 (*)</w:t>
            </w:r>
          </w:p>
        </w:tc>
        <w:tc>
          <w:tcPr>
            <w:tcW w:w="1134"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7"/>
                <w:szCs w:val="17"/>
              </w:rPr>
              <w:t>01</w:t>
            </w:r>
          </w:p>
        </w:tc>
        <w:tc>
          <w:tcPr>
            <w:tcW w:w="1559" w:type="dxa"/>
            <w:shd w:val="clear" w:color="auto" w:fill="auto"/>
            <w:vAlign w:val="center"/>
          </w:tcPr>
          <w:p w:rsidR="00913F63" w:rsidRPr="000928F7" w:rsidRDefault="00913F63" w:rsidP="00DE72E6">
            <w:pPr>
              <w:jc w:val="center"/>
              <w:rPr>
                <w:rFonts w:ascii="Arial" w:hAnsi="Arial" w:cs="Arial"/>
                <w:sz w:val="17"/>
                <w:szCs w:val="17"/>
              </w:rPr>
            </w:pPr>
            <w:r>
              <w:rPr>
                <w:rFonts w:ascii="Arial" w:hAnsi="Arial" w:cs="Arial"/>
                <w:sz w:val="17"/>
                <w:szCs w:val="17"/>
              </w:rPr>
              <w:t xml:space="preserve">Hospital II Integrado </w:t>
            </w:r>
            <w:proofErr w:type="spellStart"/>
            <w:r>
              <w:rPr>
                <w:rFonts w:ascii="Arial" w:hAnsi="Arial" w:cs="Arial"/>
                <w:sz w:val="17"/>
                <w:szCs w:val="17"/>
              </w:rPr>
              <w:t>Ilo</w:t>
            </w:r>
            <w:proofErr w:type="spellEnd"/>
            <w:r>
              <w:rPr>
                <w:rFonts w:ascii="Arial" w:hAnsi="Arial" w:cs="Arial"/>
                <w:sz w:val="17"/>
                <w:szCs w:val="17"/>
              </w:rPr>
              <w:t>/ Unidad de Admisión, Registros Médicos Referencia y Contra referencia</w:t>
            </w:r>
          </w:p>
        </w:tc>
        <w:tc>
          <w:tcPr>
            <w:tcW w:w="1559" w:type="dxa"/>
            <w:shd w:val="clear" w:color="auto" w:fill="auto"/>
            <w:vAlign w:val="center"/>
          </w:tcPr>
          <w:p w:rsidR="00913F63" w:rsidRPr="000928F7" w:rsidRDefault="00913F63" w:rsidP="00DE72E6">
            <w:pPr>
              <w:jc w:val="center"/>
              <w:rPr>
                <w:rFonts w:ascii="Arial" w:hAnsi="Arial" w:cs="Arial"/>
                <w:sz w:val="17"/>
                <w:szCs w:val="17"/>
              </w:rPr>
            </w:pPr>
            <w:r w:rsidRPr="000928F7">
              <w:rPr>
                <w:rFonts w:ascii="Arial" w:hAnsi="Arial" w:cs="Arial"/>
                <w:sz w:val="17"/>
                <w:szCs w:val="17"/>
              </w:rPr>
              <w:t>Red Asistencial Moquegua</w:t>
            </w:r>
          </w:p>
        </w:tc>
      </w:tr>
      <w:tr w:rsidR="00913F63" w:rsidRPr="003C77D8" w:rsidTr="00DE72E6">
        <w:trPr>
          <w:trHeight w:val="251"/>
        </w:trPr>
        <w:tc>
          <w:tcPr>
            <w:tcW w:w="5529" w:type="dxa"/>
            <w:gridSpan w:val="4"/>
            <w:shd w:val="clear" w:color="auto" w:fill="BDD6EE" w:themeFill="accent1" w:themeFillTint="66"/>
            <w:vAlign w:val="center"/>
          </w:tcPr>
          <w:p w:rsidR="00913F63" w:rsidRPr="000928F7" w:rsidRDefault="00913F63" w:rsidP="00DE72E6">
            <w:pPr>
              <w:jc w:val="center"/>
              <w:rPr>
                <w:rFonts w:ascii="Arial" w:hAnsi="Arial" w:cs="Arial"/>
                <w:b/>
                <w:sz w:val="17"/>
                <w:szCs w:val="17"/>
                <w:lang w:val="es-MX"/>
              </w:rPr>
            </w:pPr>
            <w:r w:rsidRPr="000928F7">
              <w:rPr>
                <w:rFonts w:ascii="Arial" w:hAnsi="Arial" w:cs="Arial"/>
                <w:b/>
                <w:sz w:val="17"/>
                <w:szCs w:val="17"/>
                <w:lang w:val="es-MX"/>
              </w:rPr>
              <w:t>TOTAL</w:t>
            </w:r>
          </w:p>
        </w:tc>
        <w:tc>
          <w:tcPr>
            <w:tcW w:w="4252" w:type="dxa"/>
            <w:gridSpan w:val="3"/>
            <w:shd w:val="clear" w:color="auto" w:fill="BDD6EE" w:themeFill="accent1" w:themeFillTint="66"/>
            <w:vAlign w:val="center"/>
          </w:tcPr>
          <w:p w:rsidR="00913F63" w:rsidRPr="000928F7" w:rsidRDefault="00913F63" w:rsidP="00DE72E6">
            <w:pPr>
              <w:rPr>
                <w:rFonts w:ascii="Arial" w:hAnsi="Arial" w:cs="Arial"/>
                <w:b/>
                <w:sz w:val="17"/>
                <w:szCs w:val="17"/>
              </w:rPr>
            </w:pPr>
            <w:r w:rsidRPr="000928F7">
              <w:rPr>
                <w:rFonts w:ascii="Arial" w:hAnsi="Arial" w:cs="Arial"/>
                <w:b/>
                <w:sz w:val="17"/>
                <w:szCs w:val="17"/>
              </w:rPr>
              <w:t xml:space="preserve">   </w:t>
            </w:r>
            <w:r>
              <w:rPr>
                <w:rFonts w:ascii="Arial" w:hAnsi="Arial" w:cs="Arial"/>
                <w:b/>
                <w:sz w:val="17"/>
                <w:szCs w:val="17"/>
              </w:rPr>
              <w:t xml:space="preserve">     05</w:t>
            </w:r>
          </w:p>
        </w:tc>
      </w:tr>
    </w:tbl>
    <w:p w:rsidR="00913F63" w:rsidRPr="00446C61" w:rsidRDefault="00913F63" w:rsidP="00913F63">
      <w:pPr>
        <w:pStyle w:val="Prrafodelista8"/>
        <w:ind w:left="0"/>
        <w:jc w:val="both"/>
        <w:rPr>
          <w:b/>
          <w:sz w:val="14"/>
          <w:szCs w:val="14"/>
        </w:rPr>
      </w:pPr>
      <w:r w:rsidRPr="00446C61">
        <w:rPr>
          <w:b/>
          <w:sz w:val="14"/>
          <w:szCs w:val="14"/>
        </w:rPr>
        <w:t xml:space="preserve">(*) Además de lo indicado, el mencionado cargo cuenta con Beneficios de Ley y Bonificación por labores en Zona de menor desarrollo, de corresponder. </w:t>
      </w:r>
    </w:p>
    <w:p w:rsidR="00913F63" w:rsidRPr="00454FBE" w:rsidRDefault="00913F63" w:rsidP="00913F63">
      <w:pPr>
        <w:pStyle w:val="Prrafodelista1"/>
        <w:suppressAutoHyphens w:val="0"/>
        <w:ind w:left="0"/>
        <w:contextualSpacing/>
        <w:jc w:val="both"/>
        <w:rPr>
          <w:rFonts w:ascii="Arial" w:hAnsi="Arial" w:cs="Arial"/>
          <w:b/>
          <w:sz w:val="18"/>
        </w:rPr>
      </w:pPr>
    </w:p>
    <w:p w:rsidR="00913F63" w:rsidRPr="007C21A8" w:rsidRDefault="00913F63" w:rsidP="00913F63">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 xml:space="preserve">: </w:t>
      </w:r>
    </w:p>
    <w:p w:rsidR="00913F63" w:rsidRPr="00454FBE" w:rsidRDefault="00913F63" w:rsidP="00913F63">
      <w:pPr>
        <w:pStyle w:val="Sangradetextonormal"/>
        <w:ind w:left="709" w:firstLine="0"/>
        <w:jc w:val="both"/>
        <w:rPr>
          <w:rFonts w:cs="Arial"/>
          <w:b w:val="0"/>
          <w:sz w:val="20"/>
          <w:szCs w:val="20"/>
        </w:rPr>
      </w:pPr>
      <w:r>
        <w:rPr>
          <w:rFonts w:cs="Arial"/>
          <w:b w:val="0"/>
          <w:sz w:val="20"/>
          <w:szCs w:val="20"/>
        </w:rPr>
        <w:t>Red Asistencial Moquegua.</w:t>
      </w:r>
    </w:p>
    <w:p w:rsidR="00913F63" w:rsidRPr="00454FBE" w:rsidRDefault="00913F63" w:rsidP="00913F63">
      <w:pPr>
        <w:pStyle w:val="Sangradetextonormal"/>
        <w:jc w:val="both"/>
        <w:rPr>
          <w:rFonts w:cs="Arial"/>
          <w:b w:val="0"/>
          <w:sz w:val="20"/>
          <w:szCs w:val="20"/>
        </w:rPr>
      </w:pPr>
    </w:p>
    <w:p w:rsidR="00913F63" w:rsidRDefault="00913F63" w:rsidP="00913F63">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rsidR="00913F63" w:rsidRPr="00244875" w:rsidRDefault="00913F63" w:rsidP="00913F63">
      <w:pPr>
        <w:pStyle w:val="Sangradetextonormal"/>
        <w:ind w:left="708" w:firstLine="0"/>
        <w:jc w:val="both"/>
        <w:rPr>
          <w:rFonts w:cs="Arial"/>
          <w:b w:val="0"/>
          <w:sz w:val="20"/>
          <w:szCs w:val="20"/>
        </w:rPr>
      </w:pPr>
      <w:r>
        <w:rPr>
          <w:rFonts w:cs="Arial"/>
          <w:b w:val="0"/>
          <w:sz w:val="20"/>
          <w:szCs w:val="20"/>
        </w:rPr>
        <w:t>Unidad de</w:t>
      </w:r>
      <w:r w:rsidRPr="00244875">
        <w:rPr>
          <w:rFonts w:cs="Arial"/>
          <w:b w:val="0"/>
          <w:sz w:val="20"/>
          <w:szCs w:val="20"/>
        </w:rPr>
        <w:t xml:space="preserve"> Recursos Humano</w:t>
      </w:r>
      <w:r>
        <w:rPr>
          <w:rFonts w:cs="Arial"/>
          <w:b w:val="0"/>
          <w:sz w:val="20"/>
          <w:szCs w:val="20"/>
        </w:rPr>
        <w:t>s de la Red Asistencial Moquegua</w:t>
      </w:r>
    </w:p>
    <w:p w:rsidR="00913F63" w:rsidRPr="00244875" w:rsidRDefault="00913F63" w:rsidP="00913F63">
      <w:pPr>
        <w:pStyle w:val="Sangradetextonormal"/>
        <w:ind w:firstLine="142"/>
        <w:jc w:val="both"/>
        <w:rPr>
          <w:rFonts w:cs="Arial"/>
          <w:sz w:val="20"/>
          <w:szCs w:val="20"/>
        </w:rPr>
      </w:pPr>
    </w:p>
    <w:p w:rsidR="00913F63" w:rsidRPr="00244875" w:rsidRDefault="00913F63" w:rsidP="00913F63">
      <w:pPr>
        <w:pStyle w:val="Sangradetextonormal"/>
        <w:numPr>
          <w:ilvl w:val="1"/>
          <w:numId w:val="12"/>
        </w:numPr>
        <w:ind w:left="426" w:hanging="426"/>
        <w:jc w:val="both"/>
        <w:rPr>
          <w:rFonts w:cs="Arial"/>
          <w:sz w:val="20"/>
          <w:szCs w:val="20"/>
        </w:rPr>
      </w:pPr>
      <w:r w:rsidRPr="00244875">
        <w:rPr>
          <w:sz w:val="20"/>
        </w:rPr>
        <w:t>Consideraciones para la postulación e incorporación</w:t>
      </w:r>
      <w:r>
        <w:rPr>
          <w:sz w:val="20"/>
        </w:rPr>
        <w:t>:</w:t>
      </w:r>
    </w:p>
    <w:p w:rsidR="00913F63" w:rsidRPr="00244875" w:rsidRDefault="00913F63" w:rsidP="00913F63">
      <w:pPr>
        <w:pStyle w:val="Sangradetextonormal"/>
        <w:jc w:val="both"/>
        <w:rPr>
          <w:rFonts w:cs="Arial"/>
          <w:sz w:val="20"/>
          <w:szCs w:val="20"/>
        </w:rPr>
      </w:pPr>
    </w:p>
    <w:p w:rsidR="00913F63" w:rsidRPr="00774F9E" w:rsidRDefault="00913F63" w:rsidP="00913F63">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rsidR="00913F63" w:rsidRPr="00774F9E" w:rsidRDefault="00913F63" w:rsidP="00913F63">
      <w:pPr>
        <w:pStyle w:val="Sangradetextonormal"/>
        <w:numPr>
          <w:ilvl w:val="0"/>
          <w:numId w:val="3"/>
        </w:numPr>
        <w:tabs>
          <w:tab w:val="num" w:pos="1080"/>
        </w:tabs>
        <w:ind w:left="1080"/>
        <w:jc w:val="both"/>
        <w:rPr>
          <w:b w:val="0"/>
          <w:sz w:val="20"/>
        </w:rPr>
      </w:pPr>
      <w:r w:rsidRPr="00774F9E">
        <w:rPr>
          <w:b w:val="0"/>
          <w:sz w:val="20"/>
        </w:rPr>
        <w:lastRenderedPageBreak/>
        <w:t>Los trabajadores de ESSALUD que laboran bajo la modalidad de suplencia podrán postular sin renuncia previa, acreditando su experiencia laboral en la condición citada.</w:t>
      </w:r>
      <w:r w:rsidRPr="00774F9E">
        <w:t xml:space="preserve"> </w:t>
      </w:r>
    </w:p>
    <w:p w:rsidR="00913F63" w:rsidRPr="00774F9E" w:rsidRDefault="00913F63" w:rsidP="00913F63">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rsidR="00913F63" w:rsidRPr="003F13BF" w:rsidRDefault="00913F63" w:rsidP="00913F63">
      <w:pPr>
        <w:pStyle w:val="Sangradetextonormal"/>
        <w:numPr>
          <w:ilvl w:val="0"/>
          <w:numId w:val="3"/>
        </w:numPr>
        <w:tabs>
          <w:tab w:val="num" w:pos="1080"/>
        </w:tabs>
        <w:ind w:left="1080"/>
        <w:jc w:val="both"/>
        <w:rPr>
          <w:b w:val="0"/>
          <w:sz w:val="20"/>
        </w:rPr>
      </w:pPr>
      <w:r w:rsidRPr="003F13BF">
        <w:rPr>
          <w:b w:val="0"/>
          <w:sz w:val="20"/>
        </w:rPr>
        <w:t>Disponibilidad inmediata.</w:t>
      </w:r>
    </w:p>
    <w:p w:rsidR="00913F63" w:rsidRPr="00244875" w:rsidRDefault="00913F63" w:rsidP="00913F63">
      <w:pPr>
        <w:jc w:val="both"/>
      </w:pPr>
    </w:p>
    <w:p w:rsidR="00913F63" w:rsidRPr="00244875" w:rsidRDefault="00913F63" w:rsidP="00913F63">
      <w:pPr>
        <w:pStyle w:val="Sangradetextonormal"/>
        <w:numPr>
          <w:ilvl w:val="1"/>
          <w:numId w:val="12"/>
        </w:numPr>
        <w:ind w:left="426" w:hanging="426"/>
        <w:jc w:val="both"/>
        <w:rPr>
          <w:rFonts w:cs="Arial"/>
          <w:sz w:val="20"/>
          <w:szCs w:val="20"/>
        </w:rPr>
      </w:pPr>
      <w:r w:rsidRPr="00244875">
        <w:rPr>
          <w:rFonts w:cs="Arial"/>
          <w:sz w:val="20"/>
          <w:szCs w:val="20"/>
        </w:rPr>
        <w:t>Consideraciones Generales</w:t>
      </w:r>
      <w:r>
        <w:rPr>
          <w:rFonts w:cs="Arial"/>
          <w:sz w:val="20"/>
          <w:szCs w:val="20"/>
        </w:rPr>
        <w:t>:</w:t>
      </w:r>
    </w:p>
    <w:p w:rsidR="00913F63" w:rsidRPr="00244875" w:rsidRDefault="00913F63" w:rsidP="00913F63">
      <w:pPr>
        <w:pStyle w:val="Sangradetextonormal"/>
        <w:ind w:left="426" w:firstLine="0"/>
        <w:jc w:val="both"/>
        <w:rPr>
          <w:rFonts w:cs="Arial"/>
          <w:sz w:val="20"/>
          <w:szCs w:val="20"/>
          <w:highlight w:val="yellow"/>
        </w:rPr>
      </w:pPr>
    </w:p>
    <w:p w:rsidR="00913F63" w:rsidRDefault="00913F63" w:rsidP="00913F63">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913F63" w:rsidRDefault="00913F63" w:rsidP="00913F63">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5"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913F63" w:rsidRDefault="00913F63" w:rsidP="00913F63">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913F63" w:rsidRDefault="00913F63" w:rsidP="00913F63">
      <w:pPr>
        <w:jc w:val="both"/>
        <w:rPr>
          <w:b/>
          <w:bCs/>
        </w:rPr>
      </w:pPr>
    </w:p>
    <w:p w:rsidR="00913F63" w:rsidRDefault="00913F63" w:rsidP="00913F6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rsidR="00913F63" w:rsidRDefault="00913F63" w:rsidP="00913F63">
      <w:pPr>
        <w:pStyle w:val="Sangradetextonormal"/>
        <w:ind w:firstLine="0"/>
        <w:jc w:val="both"/>
        <w:outlineLvl w:val="0"/>
        <w:rPr>
          <w:rFonts w:cs="Arial"/>
          <w:sz w:val="20"/>
          <w:szCs w:val="20"/>
        </w:rPr>
      </w:pPr>
      <w:r>
        <w:rPr>
          <w:rFonts w:cs="Arial"/>
          <w:sz w:val="20"/>
          <w:szCs w:val="20"/>
        </w:rPr>
        <w:t xml:space="preserve"> </w:t>
      </w:r>
    </w:p>
    <w:p w:rsidR="00913F63" w:rsidRDefault="00913F63" w:rsidP="00913F63">
      <w:pPr>
        <w:pStyle w:val="Sangradetextonormal"/>
        <w:tabs>
          <w:tab w:val="left" w:pos="142"/>
        </w:tabs>
        <w:ind w:firstLine="0"/>
        <w:jc w:val="both"/>
        <w:outlineLvl w:val="0"/>
        <w:rPr>
          <w:rFonts w:cs="Arial"/>
          <w:color w:val="000000"/>
          <w:lang w:eastAsia="es-ES"/>
        </w:rPr>
      </w:pPr>
      <w:r>
        <w:rPr>
          <w:rFonts w:cs="Arial"/>
        </w:rPr>
        <w:t>MÉDICO ESPECIALISTA EN PEDIATRIA</w:t>
      </w:r>
      <w:r w:rsidRPr="00EF6F25">
        <w:rPr>
          <w:rFonts w:cs="Arial"/>
        </w:rPr>
        <w:t xml:space="preserve"> </w:t>
      </w:r>
      <w:r w:rsidRPr="00E0580B">
        <w:rPr>
          <w:rFonts w:cs="Arial"/>
          <w:color w:val="000000"/>
          <w:lang w:eastAsia="es-ES"/>
        </w:rPr>
        <w:t>(CÓD. P1MES-001</w:t>
      </w:r>
      <w:r>
        <w:rPr>
          <w:rFonts w:cs="Arial"/>
          <w:color w:val="000000"/>
          <w:lang w:eastAsia="es-ES"/>
        </w:rPr>
        <w:t>)</w:t>
      </w:r>
    </w:p>
    <w:p w:rsidR="00913F63" w:rsidRDefault="00913F63" w:rsidP="00913F63">
      <w:pPr>
        <w:pStyle w:val="Sangradetextonormal"/>
        <w:tabs>
          <w:tab w:val="left" w:pos="142"/>
        </w:tabs>
        <w:ind w:firstLine="0"/>
        <w:jc w:val="both"/>
        <w:outlineLvl w:val="0"/>
        <w:rPr>
          <w:rFonts w:cs="Arial"/>
          <w:color w:val="000000"/>
          <w:lang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913F63" w:rsidRPr="00D76F12" w:rsidTr="00DE72E6">
        <w:trPr>
          <w:trHeight w:val="385"/>
        </w:trPr>
        <w:tc>
          <w:tcPr>
            <w:tcW w:w="2410" w:type="dxa"/>
            <w:shd w:val="clear" w:color="auto" w:fill="BDD6EE" w:themeFill="accent1" w:themeFillTint="66"/>
            <w:vAlign w:val="center"/>
          </w:tcPr>
          <w:p w:rsidR="00913F63" w:rsidRPr="00D76F12" w:rsidRDefault="00913F63" w:rsidP="00DE72E6">
            <w:pPr>
              <w:jc w:val="center"/>
              <w:rPr>
                <w:rFonts w:ascii="Arial" w:hAnsi="Arial" w:cs="Arial"/>
                <w:b/>
                <w:sz w:val="18"/>
                <w:szCs w:val="18"/>
              </w:rPr>
            </w:pPr>
            <w:r w:rsidRPr="00D76F12">
              <w:rPr>
                <w:rFonts w:ascii="Arial" w:hAnsi="Arial" w:cs="Arial"/>
                <w:b/>
                <w:sz w:val="18"/>
                <w:szCs w:val="18"/>
              </w:rPr>
              <w:t>REQUISITOS ESPECÍFICOS</w:t>
            </w:r>
          </w:p>
        </w:tc>
        <w:tc>
          <w:tcPr>
            <w:tcW w:w="6378" w:type="dxa"/>
            <w:shd w:val="clear" w:color="auto" w:fill="BDD6EE" w:themeFill="accent1" w:themeFillTint="66"/>
            <w:vAlign w:val="center"/>
          </w:tcPr>
          <w:p w:rsidR="00913F63" w:rsidRPr="00D76F12" w:rsidRDefault="00913F63" w:rsidP="00DE72E6">
            <w:pPr>
              <w:jc w:val="center"/>
              <w:rPr>
                <w:rFonts w:ascii="Arial" w:hAnsi="Arial" w:cs="Arial"/>
                <w:b/>
                <w:sz w:val="18"/>
                <w:szCs w:val="18"/>
              </w:rPr>
            </w:pPr>
            <w:r w:rsidRPr="00D76F12">
              <w:rPr>
                <w:rFonts w:ascii="Arial" w:hAnsi="Arial" w:cs="Arial"/>
                <w:b/>
                <w:sz w:val="18"/>
                <w:szCs w:val="18"/>
              </w:rPr>
              <w:t>DETALLE</w:t>
            </w:r>
          </w:p>
        </w:tc>
      </w:tr>
      <w:tr w:rsidR="00913F63" w:rsidRPr="00D76F12" w:rsidTr="00DE72E6">
        <w:tc>
          <w:tcPr>
            <w:tcW w:w="2410" w:type="dxa"/>
            <w:vAlign w:val="center"/>
          </w:tcPr>
          <w:p w:rsidR="00913F63" w:rsidRPr="00D76F12" w:rsidRDefault="00913F63" w:rsidP="00DE72E6">
            <w:pPr>
              <w:jc w:val="center"/>
              <w:rPr>
                <w:rFonts w:ascii="Arial" w:hAnsi="Arial" w:cs="Arial"/>
                <w:b/>
                <w:sz w:val="18"/>
                <w:szCs w:val="18"/>
              </w:rPr>
            </w:pPr>
            <w:r w:rsidRPr="00D76F12">
              <w:rPr>
                <w:rFonts w:ascii="Arial" w:hAnsi="Arial" w:cs="Arial"/>
                <w:b/>
                <w:sz w:val="18"/>
                <w:szCs w:val="18"/>
              </w:rPr>
              <w:t>Formación General</w:t>
            </w:r>
          </w:p>
        </w:tc>
        <w:tc>
          <w:tcPr>
            <w:tcW w:w="6378" w:type="dxa"/>
          </w:tcPr>
          <w:p w:rsidR="00913F63" w:rsidRPr="00D76F12" w:rsidRDefault="00913F63" w:rsidP="00913F63">
            <w:pPr>
              <w:widowControl w:val="0"/>
              <w:numPr>
                <w:ilvl w:val="0"/>
                <w:numId w:val="27"/>
              </w:numPr>
              <w:suppressAutoHyphens/>
              <w:spacing w:after="0" w:line="240" w:lineRule="auto"/>
              <w:jc w:val="both"/>
              <w:rPr>
                <w:rFonts w:ascii="Arial" w:hAnsi="Arial" w:cs="Arial"/>
                <w:sz w:val="18"/>
                <w:szCs w:val="18"/>
                <w:lang w:val="es-MX"/>
              </w:rPr>
            </w:pPr>
            <w:r w:rsidRPr="00D76F12">
              <w:rPr>
                <w:rFonts w:ascii="Arial" w:hAnsi="Arial" w:cs="Arial"/>
                <w:sz w:val="18"/>
                <w:szCs w:val="18"/>
                <w:lang w:val="es-MX"/>
              </w:rPr>
              <w:t xml:space="preserve">Acreditar* copia simple del Título Profesional de Médico Cirujano y Resolución del SERUMS correspondiente a la profesión. </w:t>
            </w:r>
            <w:r w:rsidRPr="00D76F12">
              <w:rPr>
                <w:rFonts w:ascii="Arial" w:hAnsi="Arial" w:cs="Arial"/>
                <w:b/>
                <w:sz w:val="18"/>
                <w:szCs w:val="18"/>
                <w:lang w:val="es-MX"/>
              </w:rPr>
              <w:t>(Indispensable)</w:t>
            </w:r>
          </w:p>
          <w:p w:rsidR="00913F63" w:rsidRPr="00D76F12" w:rsidRDefault="00913F63" w:rsidP="00913F63">
            <w:pPr>
              <w:widowControl w:val="0"/>
              <w:numPr>
                <w:ilvl w:val="0"/>
                <w:numId w:val="27"/>
              </w:numPr>
              <w:suppressAutoHyphens/>
              <w:spacing w:after="0" w:line="240" w:lineRule="auto"/>
              <w:jc w:val="both"/>
              <w:rPr>
                <w:rFonts w:ascii="Arial" w:hAnsi="Arial" w:cs="Arial"/>
                <w:b/>
                <w:sz w:val="18"/>
                <w:szCs w:val="18"/>
                <w:lang w:val="es-MX"/>
              </w:rPr>
            </w:pPr>
            <w:r w:rsidRPr="00234935">
              <w:rPr>
                <w:rFonts w:ascii="Arial" w:hAnsi="Arial" w:cs="Arial"/>
                <w:sz w:val="18"/>
                <w:szCs w:val="18"/>
                <w:lang w:val="es-MX"/>
              </w:rPr>
              <w:t>Acreditar* copia simple</w:t>
            </w:r>
            <w:r>
              <w:rPr>
                <w:rFonts w:ascii="Arial" w:hAnsi="Arial" w:cs="Arial"/>
                <w:sz w:val="18"/>
                <w:szCs w:val="18"/>
                <w:lang w:val="es-MX"/>
              </w:rPr>
              <w:t xml:space="preserve"> de </w:t>
            </w:r>
            <w:r w:rsidRPr="00D76F12">
              <w:rPr>
                <w:rFonts w:ascii="Arial" w:hAnsi="Arial" w:cs="Arial"/>
                <w:sz w:val="18"/>
                <w:szCs w:val="18"/>
                <w:lang w:val="es-MX"/>
              </w:rPr>
              <w:t xml:space="preserve">Colegiatura y Habilitación Profesional vigente a la fecha de inscripción. </w:t>
            </w:r>
            <w:r w:rsidRPr="00D76F12">
              <w:rPr>
                <w:rFonts w:ascii="Arial" w:hAnsi="Arial" w:cs="Arial"/>
                <w:b/>
                <w:sz w:val="18"/>
                <w:szCs w:val="18"/>
                <w:lang w:val="es-MX"/>
              </w:rPr>
              <w:t>(Indispensable)</w:t>
            </w:r>
          </w:p>
          <w:p w:rsidR="00913F63" w:rsidRPr="00D76F12" w:rsidRDefault="00913F63" w:rsidP="00913F63">
            <w:pPr>
              <w:widowControl w:val="0"/>
              <w:numPr>
                <w:ilvl w:val="0"/>
                <w:numId w:val="27"/>
              </w:numPr>
              <w:suppressAutoHyphens/>
              <w:spacing w:after="0" w:line="240" w:lineRule="auto"/>
              <w:jc w:val="both"/>
              <w:rPr>
                <w:rFonts w:ascii="Arial" w:hAnsi="Arial" w:cs="Arial"/>
                <w:color w:val="000000"/>
                <w:sz w:val="18"/>
                <w:szCs w:val="18"/>
                <w:lang w:val="es-MX"/>
              </w:rPr>
            </w:pPr>
            <w:r w:rsidRPr="00D76F12">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remplazados por el respectivo Título de Especialista</w:t>
            </w:r>
            <w:r w:rsidRPr="00D76F12">
              <w:rPr>
                <w:rFonts w:ascii="Arial" w:hAnsi="Arial" w:cs="Arial"/>
                <w:color w:val="000000"/>
                <w:sz w:val="18"/>
                <w:szCs w:val="18"/>
                <w:lang w:val="es-MX"/>
              </w:rPr>
              <w:t xml:space="preserve"> </w:t>
            </w:r>
            <w:r w:rsidRPr="00D76F12">
              <w:rPr>
                <w:rFonts w:ascii="Arial" w:hAnsi="Arial" w:cs="Arial"/>
                <w:b/>
                <w:sz w:val="18"/>
                <w:szCs w:val="18"/>
                <w:lang w:val="es-MX"/>
              </w:rPr>
              <w:t>(Indispensable)</w:t>
            </w:r>
          </w:p>
          <w:p w:rsidR="00913F63" w:rsidRPr="00D76F12" w:rsidRDefault="00913F63" w:rsidP="00913F63">
            <w:pPr>
              <w:numPr>
                <w:ilvl w:val="0"/>
                <w:numId w:val="27"/>
              </w:numPr>
              <w:suppressAutoHyphens/>
              <w:spacing w:after="0" w:line="240" w:lineRule="auto"/>
              <w:contextualSpacing/>
              <w:jc w:val="both"/>
              <w:rPr>
                <w:rFonts w:ascii="Arial" w:hAnsi="Arial" w:cs="Arial"/>
                <w:sz w:val="18"/>
                <w:szCs w:val="18"/>
                <w:lang w:eastAsia="ar-SA"/>
              </w:rPr>
            </w:pPr>
            <w:r w:rsidRPr="00D76F12">
              <w:rPr>
                <w:rFonts w:ascii="Arial" w:hAnsi="Arial" w:cs="Arial"/>
                <w:color w:val="000000"/>
                <w:sz w:val="18"/>
                <w:szCs w:val="18"/>
                <w:lang w:val="es-MX"/>
              </w:rPr>
              <w:t>Acreditar* copia simple del Registro Nacional de Especialista</w:t>
            </w:r>
            <w:r w:rsidRPr="00D76F12">
              <w:rPr>
                <w:rFonts w:ascii="Arial" w:hAnsi="Arial" w:cs="Arial"/>
                <w:sz w:val="18"/>
                <w:szCs w:val="18"/>
                <w:lang w:val="es-MX"/>
              </w:rPr>
              <w:t xml:space="preserve"> de corresponder. </w:t>
            </w:r>
            <w:r w:rsidRPr="00D76F12">
              <w:rPr>
                <w:rFonts w:ascii="Arial" w:hAnsi="Arial" w:cs="Arial"/>
                <w:b/>
                <w:bCs/>
                <w:sz w:val="18"/>
                <w:szCs w:val="18"/>
                <w:lang w:val="es-MX"/>
              </w:rPr>
              <w:t>(Deseable)</w:t>
            </w:r>
          </w:p>
        </w:tc>
      </w:tr>
      <w:tr w:rsidR="00913F63" w:rsidRPr="00D76F12" w:rsidTr="00DE72E6">
        <w:trPr>
          <w:trHeight w:val="756"/>
        </w:trPr>
        <w:tc>
          <w:tcPr>
            <w:tcW w:w="2410" w:type="dxa"/>
            <w:vAlign w:val="center"/>
          </w:tcPr>
          <w:p w:rsidR="00913F63" w:rsidRPr="00D76F12" w:rsidRDefault="00913F63" w:rsidP="00DE72E6">
            <w:pPr>
              <w:jc w:val="center"/>
              <w:rPr>
                <w:rFonts w:ascii="Arial" w:hAnsi="Arial" w:cs="Arial"/>
                <w:b/>
                <w:sz w:val="18"/>
                <w:szCs w:val="18"/>
              </w:rPr>
            </w:pPr>
            <w:r w:rsidRPr="00D76F12">
              <w:rPr>
                <w:rFonts w:ascii="Arial" w:hAnsi="Arial" w:cs="Arial"/>
                <w:b/>
                <w:sz w:val="18"/>
                <w:szCs w:val="18"/>
              </w:rPr>
              <w:t>Experiencia Laboral</w:t>
            </w:r>
          </w:p>
        </w:tc>
        <w:tc>
          <w:tcPr>
            <w:tcW w:w="6378" w:type="dxa"/>
          </w:tcPr>
          <w:p w:rsidR="00913F63" w:rsidRPr="00D76F12" w:rsidRDefault="00913F63" w:rsidP="00DE72E6">
            <w:pPr>
              <w:ind w:left="175"/>
              <w:jc w:val="both"/>
              <w:rPr>
                <w:rFonts w:ascii="Arial" w:hAnsi="Arial" w:cs="Arial"/>
                <w:b/>
                <w:sz w:val="18"/>
                <w:szCs w:val="18"/>
                <w:lang w:eastAsia="es-ES"/>
              </w:rPr>
            </w:pPr>
            <w:r w:rsidRPr="00D76F12">
              <w:rPr>
                <w:rFonts w:ascii="Arial" w:hAnsi="Arial" w:cs="Arial"/>
                <w:b/>
                <w:sz w:val="18"/>
                <w:szCs w:val="18"/>
                <w:lang w:val="es-MX"/>
              </w:rPr>
              <w:t>EXPERIENCIA GENERAL:</w:t>
            </w:r>
          </w:p>
          <w:p w:rsidR="00913F63" w:rsidRPr="00D76F12" w:rsidRDefault="00913F63" w:rsidP="00913F63">
            <w:pPr>
              <w:numPr>
                <w:ilvl w:val="0"/>
                <w:numId w:val="26"/>
              </w:numPr>
              <w:spacing w:after="0" w:line="240" w:lineRule="auto"/>
              <w:ind w:left="343" w:hanging="283"/>
              <w:jc w:val="both"/>
              <w:rPr>
                <w:rFonts w:ascii="Arial" w:hAnsi="Arial" w:cs="Arial"/>
                <w:sz w:val="18"/>
                <w:szCs w:val="18"/>
                <w:lang w:val="es-MX"/>
              </w:rPr>
            </w:pPr>
            <w:r w:rsidRPr="00D76F12">
              <w:rPr>
                <w:rFonts w:ascii="Arial" w:hAnsi="Arial" w:cs="Arial"/>
                <w:sz w:val="18"/>
                <w:szCs w:val="18"/>
                <w:lang w:val="es-MX"/>
              </w:rPr>
              <w:t xml:space="preserve">Acreditar* experiencia laboral mínima de cuatro (04) años, incluyendo el SERUMS </w:t>
            </w:r>
            <w:r w:rsidRPr="00D76F12">
              <w:rPr>
                <w:rFonts w:ascii="Arial" w:hAnsi="Arial" w:cs="Arial"/>
                <w:b/>
                <w:sz w:val="18"/>
                <w:szCs w:val="18"/>
                <w:lang w:val="es-MX"/>
              </w:rPr>
              <w:t>(Indispensable).</w:t>
            </w:r>
          </w:p>
          <w:p w:rsidR="00913F63" w:rsidRPr="00D76F12" w:rsidRDefault="00913F63" w:rsidP="00DE72E6">
            <w:pPr>
              <w:ind w:left="343"/>
              <w:jc w:val="both"/>
              <w:rPr>
                <w:rFonts w:ascii="Arial" w:hAnsi="Arial" w:cs="Arial"/>
                <w:sz w:val="18"/>
                <w:szCs w:val="18"/>
                <w:lang w:val="es-MX"/>
              </w:rPr>
            </w:pPr>
          </w:p>
          <w:p w:rsidR="00913F63" w:rsidRPr="00D76F12" w:rsidRDefault="00913F63" w:rsidP="00DE72E6">
            <w:pPr>
              <w:ind w:left="313" w:hanging="141"/>
              <w:jc w:val="both"/>
              <w:rPr>
                <w:rFonts w:ascii="Arial" w:hAnsi="Arial" w:cs="Arial"/>
                <w:sz w:val="18"/>
                <w:szCs w:val="18"/>
              </w:rPr>
            </w:pPr>
            <w:r w:rsidRPr="00D76F12">
              <w:rPr>
                <w:rFonts w:ascii="Arial" w:hAnsi="Arial" w:cs="Arial"/>
                <w:b/>
                <w:sz w:val="18"/>
                <w:szCs w:val="18"/>
              </w:rPr>
              <w:t>EXPERIENCIA ESPECÍFICA</w:t>
            </w:r>
            <w:r w:rsidRPr="00D76F12">
              <w:rPr>
                <w:rFonts w:ascii="Arial" w:hAnsi="Arial" w:cs="Arial"/>
                <w:sz w:val="18"/>
                <w:szCs w:val="18"/>
              </w:rPr>
              <w:t>:</w:t>
            </w:r>
          </w:p>
          <w:p w:rsidR="00913F63" w:rsidRPr="00D76F12" w:rsidRDefault="00913F63" w:rsidP="00913F63">
            <w:pPr>
              <w:numPr>
                <w:ilvl w:val="0"/>
                <w:numId w:val="10"/>
              </w:numPr>
              <w:spacing w:after="0" w:line="240" w:lineRule="auto"/>
              <w:ind w:left="313" w:hanging="283"/>
              <w:jc w:val="both"/>
              <w:rPr>
                <w:rFonts w:ascii="Arial" w:hAnsi="Arial" w:cs="Arial"/>
                <w:b/>
                <w:sz w:val="18"/>
                <w:szCs w:val="18"/>
              </w:rPr>
            </w:pPr>
            <w:r w:rsidRPr="00D76F12">
              <w:rPr>
                <w:rFonts w:ascii="Arial" w:hAnsi="Arial" w:cs="Arial"/>
                <w:sz w:val="18"/>
                <w:szCs w:val="18"/>
              </w:rPr>
              <w:t>Acreditar</w:t>
            </w:r>
            <w:r w:rsidRPr="00D76F12">
              <w:rPr>
                <w:rFonts w:ascii="Arial" w:hAnsi="Arial" w:cs="Arial"/>
                <w:sz w:val="18"/>
                <w:szCs w:val="18"/>
                <w:lang w:val="es-MX"/>
              </w:rPr>
              <w:t>*</w:t>
            </w:r>
            <w:r w:rsidRPr="00D76F12">
              <w:rPr>
                <w:rFonts w:ascii="Arial" w:hAnsi="Arial" w:cs="Arial"/>
                <w:sz w:val="18"/>
                <w:szCs w:val="18"/>
              </w:rPr>
              <w:t xml:space="preserve"> experiencia laboral mínima de tres (03) años en la especialidad requerida incluyendo el Residentado Médico. </w:t>
            </w:r>
            <w:r w:rsidRPr="00D76F12">
              <w:rPr>
                <w:rFonts w:ascii="Arial" w:hAnsi="Arial" w:cs="Arial"/>
                <w:b/>
                <w:sz w:val="18"/>
                <w:szCs w:val="18"/>
              </w:rPr>
              <w:t>(Indispensable)</w:t>
            </w:r>
            <w:r w:rsidRPr="00D76F12">
              <w:rPr>
                <w:rFonts w:ascii="Arial" w:hAnsi="Arial" w:cs="Arial"/>
                <w:sz w:val="18"/>
                <w:szCs w:val="18"/>
              </w:rPr>
              <w:t xml:space="preserve"> </w:t>
            </w:r>
          </w:p>
          <w:p w:rsidR="00913F63" w:rsidRPr="00D76F12" w:rsidRDefault="00913F63" w:rsidP="00913F63">
            <w:pPr>
              <w:numPr>
                <w:ilvl w:val="0"/>
                <w:numId w:val="10"/>
              </w:numPr>
              <w:spacing w:after="0" w:line="240" w:lineRule="auto"/>
              <w:ind w:left="313" w:hanging="283"/>
              <w:jc w:val="both"/>
              <w:rPr>
                <w:rFonts w:ascii="Arial" w:hAnsi="Arial" w:cs="Arial"/>
                <w:b/>
                <w:sz w:val="18"/>
                <w:szCs w:val="18"/>
              </w:rPr>
            </w:pPr>
            <w:r w:rsidRPr="00D76F12">
              <w:rPr>
                <w:rFonts w:ascii="Arial" w:hAnsi="Arial" w:cs="Arial"/>
                <w:sz w:val="18"/>
                <w:szCs w:val="18"/>
              </w:rPr>
              <w:t>Acreditar</w:t>
            </w:r>
            <w:r w:rsidRPr="00D76F12">
              <w:rPr>
                <w:rFonts w:ascii="Arial" w:hAnsi="Arial" w:cs="Arial"/>
                <w:sz w:val="18"/>
                <w:szCs w:val="18"/>
                <w:lang w:val="es-MX"/>
              </w:rPr>
              <w:t>*</w:t>
            </w:r>
            <w:r w:rsidRPr="00D76F12">
              <w:rPr>
                <w:rFonts w:ascii="Arial" w:hAnsi="Arial" w:cs="Arial"/>
                <w:sz w:val="18"/>
                <w:szCs w:val="18"/>
              </w:rPr>
              <w:t xml:space="preserve"> experiencia laboral mínima de un (01) año de en el sector público, incluyendo el SERUMS</w:t>
            </w:r>
            <w:r w:rsidRPr="00D76F12">
              <w:rPr>
                <w:rFonts w:ascii="Arial" w:hAnsi="Arial" w:cs="Arial"/>
                <w:color w:val="5B9BD5" w:themeColor="accent1"/>
                <w:sz w:val="18"/>
                <w:szCs w:val="18"/>
              </w:rPr>
              <w:t>.</w:t>
            </w:r>
            <w:r w:rsidRPr="00D76F12">
              <w:rPr>
                <w:rFonts w:ascii="Arial" w:hAnsi="Arial" w:cs="Arial"/>
                <w:b/>
                <w:sz w:val="18"/>
                <w:szCs w:val="18"/>
              </w:rPr>
              <w:t xml:space="preserve"> (Indispensable)</w:t>
            </w:r>
            <w:r w:rsidRPr="00D76F12">
              <w:rPr>
                <w:rFonts w:ascii="Arial" w:hAnsi="Arial" w:cs="Arial"/>
                <w:sz w:val="18"/>
                <w:szCs w:val="18"/>
              </w:rPr>
              <w:t xml:space="preserve"> </w:t>
            </w:r>
          </w:p>
          <w:p w:rsidR="00913F63" w:rsidRPr="00D76F12" w:rsidRDefault="00913F63" w:rsidP="00DE72E6">
            <w:pPr>
              <w:ind w:left="313"/>
              <w:jc w:val="both"/>
              <w:rPr>
                <w:rFonts w:ascii="Arial" w:hAnsi="Arial" w:cs="Arial"/>
                <w:b/>
                <w:sz w:val="18"/>
                <w:szCs w:val="18"/>
              </w:rPr>
            </w:pPr>
          </w:p>
          <w:p w:rsidR="00913F63" w:rsidRPr="00D76F12" w:rsidRDefault="00913F63" w:rsidP="00DE72E6">
            <w:pPr>
              <w:ind w:left="313"/>
              <w:jc w:val="both"/>
              <w:rPr>
                <w:rFonts w:ascii="Arial" w:hAnsi="Arial" w:cs="Arial"/>
                <w:b/>
                <w:sz w:val="18"/>
                <w:szCs w:val="18"/>
              </w:rPr>
            </w:pPr>
            <w:r w:rsidRPr="00D76F12">
              <w:rPr>
                <w:rFonts w:ascii="Arial" w:hAnsi="Arial" w:cs="Arial"/>
                <w:sz w:val="18"/>
                <w:szCs w:val="18"/>
              </w:rPr>
              <w:t>De preferencia, la experiencia debe haber sido desarrollada en entidades de salud o en aquellas cuyas actividades estén relacionadas con la actividad prestadora y/o aseguradora.</w:t>
            </w:r>
            <w:r w:rsidRPr="00D76F12">
              <w:rPr>
                <w:rFonts w:ascii="Arial" w:hAnsi="Arial" w:cs="Arial"/>
                <w:color w:val="000000"/>
                <w:sz w:val="18"/>
                <w:szCs w:val="18"/>
              </w:rPr>
              <w:t xml:space="preserve"> </w:t>
            </w:r>
            <w:r w:rsidRPr="00D76F12">
              <w:rPr>
                <w:rFonts w:ascii="Arial" w:hAnsi="Arial" w:cs="Arial"/>
                <w:b/>
                <w:bCs/>
                <w:sz w:val="18"/>
                <w:szCs w:val="18"/>
              </w:rPr>
              <w:t>(Deseable)</w:t>
            </w:r>
          </w:p>
        </w:tc>
      </w:tr>
      <w:tr w:rsidR="00913F63" w:rsidRPr="00D76F12" w:rsidTr="00DE72E6">
        <w:trPr>
          <w:trHeight w:val="345"/>
        </w:trPr>
        <w:tc>
          <w:tcPr>
            <w:tcW w:w="2410" w:type="dxa"/>
            <w:vAlign w:val="center"/>
          </w:tcPr>
          <w:p w:rsidR="00913F63" w:rsidRPr="00D76F12" w:rsidRDefault="00913F63" w:rsidP="00DE72E6">
            <w:pPr>
              <w:jc w:val="center"/>
              <w:rPr>
                <w:rFonts w:ascii="Arial" w:hAnsi="Arial" w:cs="Arial"/>
                <w:b/>
                <w:sz w:val="18"/>
                <w:szCs w:val="18"/>
              </w:rPr>
            </w:pPr>
            <w:r w:rsidRPr="00D76F12">
              <w:rPr>
                <w:rFonts w:ascii="Arial" w:hAnsi="Arial" w:cs="Arial"/>
                <w:b/>
                <w:sz w:val="18"/>
                <w:szCs w:val="18"/>
              </w:rPr>
              <w:lastRenderedPageBreak/>
              <w:t>Capacitación</w:t>
            </w:r>
          </w:p>
        </w:tc>
        <w:tc>
          <w:tcPr>
            <w:tcW w:w="6378" w:type="dxa"/>
          </w:tcPr>
          <w:p w:rsidR="00913F63" w:rsidRPr="00D76F12" w:rsidRDefault="00913F63" w:rsidP="00913F63">
            <w:pPr>
              <w:numPr>
                <w:ilvl w:val="0"/>
                <w:numId w:val="28"/>
              </w:numPr>
              <w:autoSpaceDE w:val="0"/>
              <w:autoSpaceDN w:val="0"/>
              <w:adjustRightInd w:val="0"/>
              <w:spacing w:after="0" w:line="240" w:lineRule="auto"/>
              <w:ind w:left="337" w:hanging="284"/>
              <w:jc w:val="both"/>
              <w:rPr>
                <w:rFonts w:ascii="Arial" w:hAnsi="Arial" w:cs="Arial"/>
                <w:b/>
                <w:sz w:val="18"/>
                <w:szCs w:val="18"/>
                <w:lang w:val="es-MX"/>
              </w:rPr>
            </w:pPr>
            <w:r w:rsidRPr="00D76F12">
              <w:rPr>
                <w:rFonts w:ascii="Arial" w:hAnsi="Arial" w:cs="Arial"/>
                <w:sz w:val="18"/>
                <w:szCs w:val="18"/>
              </w:rPr>
              <w:t xml:space="preserve">Acreditar* capacitación y/o actividades de actualización afines a la especialidad requerida, </w:t>
            </w:r>
            <w:r w:rsidRPr="00D76F12">
              <w:rPr>
                <w:rFonts w:ascii="Arial" w:hAnsi="Arial" w:cs="Arial"/>
                <w:sz w:val="18"/>
                <w:szCs w:val="18"/>
                <w:lang w:val="es-MX"/>
              </w:rPr>
              <w:t xml:space="preserve">como mínimo de 51 horas o 03 créditos, </w:t>
            </w:r>
            <w:r>
              <w:rPr>
                <w:rFonts w:ascii="Arial" w:hAnsi="Arial" w:cs="Arial"/>
                <w:sz w:val="18"/>
                <w:szCs w:val="18"/>
                <w:lang w:val="es-MX"/>
              </w:rPr>
              <w:t>realizadas a partir del año 2017</w:t>
            </w:r>
            <w:r w:rsidRPr="00D76F12">
              <w:rPr>
                <w:rFonts w:ascii="Arial" w:hAnsi="Arial" w:cs="Arial"/>
                <w:sz w:val="18"/>
                <w:szCs w:val="18"/>
                <w:lang w:val="es-MX"/>
              </w:rPr>
              <w:t xml:space="preserve"> a la fecha</w:t>
            </w:r>
            <w:r w:rsidRPr="00D76F12">
              <w:rPr>
                <w:rFonts w:ascii="Arial" w:hAnsi="Arial" w:cs="Arial"/>
                <w:b/>
                <w:sz w:val="18"/>
                <w:szCs w:val="18"/>
                <w:lang w:val="es-MX"/>
              </w:rPr>
              <w:t xml:space="preserve"> (Indispensable).</w:t>
            </w:r>
          </w:p>
        </w:tc>
      </w:tr>
      <w:tr w:rsidR="00913F63" w:rsidRPr="00D76F12" w:rsidTr="00DE72E6">
        <w:trPr>
          <w:trHeight w:val="308"/>
        </w:trPr>
        <w:tc>
          <w:tcPr>
            <w:tcW w:w="2410" w:type="dxa"/>
            <w:vAlign w:val="center"/>
          </w:tcPr>
          <w:p w:rsidR="00913F63" w:rsidRPr="00D76F12" w:rsidRDefault="00913F63" w:rsidP="00DE72E6">
            <w:pPr>
              <w:jc w:val="center"/>
              <w:rPr>
                <w:rFonts w:ascii="Arial" w:hAnsi="Arial" w:cs="Arial"/>
                <w:b/>
                <w:sz w:val="18"/>
                <w:szCs w:val="18"/>
              </w:rPr>
            </w:pPr>
            <w:r w:rsidRPr="00D76F12">
              <w:rPr>
                <w:rFonts w:ascii="Arial" w:hAnsi="Arial" w:cs="Arial"/>
                <w:b/>
                <w:sz w:val="18"/>
                <w:szCs w:val="18"/>
              </w:rPr>
              <w:t>Conocimientos de Ofimática e Idiomas</w:t>
            </w:r>
          </w:p>
          <w:p w:rsidR="00913F63" w:rsidRPr="00D76F12" w:rsidRDefault="00913F63" w:rsidP="00DE72E6">
            <w:pPr>
              <w:jc w:val="center"/>
              <w:rPr>
                <w:rFonts w:ascii="Arial" w:hAnsi="Arial" w:cs="Arial"/>
                <w:b/>
                <w:sz w:val="18"/>
                <w:szCs w:val="18"/>
              </w:rPr>
            </w:pPr>
            <w:r w:rsidRPr="00D76F12">
              <w:rPr>
                <w:rFonts w:ascii="Arial" w:hAnsi="Arial" w:cs="Arial"/>
                <w:sz w:val="18"/>
                <w:szCs w:val="18"/>
              </w:rPr>
              <w:t>(requisito que será validado en el Formato 01: Declaración Jurada de Cumplimiento de Requisitos)</w:t>
            </w:r>
          </w:p>
        </w:tc>
        <w:tc>
          <w:tcPr>
            <w:tcW w:w="6378" w:type="dxa"/>
            <w:vAlign w:val="center"/>
          </w:tcPr>
          <w:p w:rsidR="00913F63" w:rsidRPr="00D76F12" w:rsidRDefault="00913F63" w:rsidP="00913F63">
            <w:pPr>
              <w:numPr>
                <w:ilvl w:val="0"/>
                <w:numId w:val="26"/>
              </w:numPr>
              <w:tabs>
                <w:tab w:val="clear" w:pos="720"/>
              </w:tabs>
              <w:suppressAutoHyphens/>
              <w:spacing w:after="0" w:line="240" w:lineRule="auto"/>
              <w:ind w:left="311" w:hanging="283"/>
              <w:jc w:val="both"/>
              <w:rPr>
                <w:rFonts w:ascii="Arial" w:hAnsi="Arial" w:cs="Arial"/>
                <w:sz w:val="18"/>
                <w:szCs w:val="18"/>
              </w:rPr>
            </w:pPr>
            <w:r w:rsidRPr="00D76F12">
              <w:rPr>
                <w:rFonts w:ascii="Arial" w:hAnsi="Arial" w:cs="Arial"/>
                <w:sz w:val="18"/>
                <w:szCs w:val="18"/>
              </w:rPr>
              <w:t xml:space="preserve">Manejo de Ofimática: Word, Excel, </w:t>
            </w:r>
            <w:proofErr w:type="spellStart"/>
            <w:r w:rsidRPr="00D76F12">
              <w:rPr>
                <w:rFonts w:ascii="Arial" w:hAnsi="Arial" w:cs="Arial"/>
                <w:sz w:val="18"/>
                <w:szCs w:val="18"/>
              </w:rPr>
              <w:t>Power</w:t>
            </w:r>
            <w:proofErr w:type="spellEnd"/>
            <w:r w:rsidRPr="00D76F12">
              <w:rPr>
                <w:rFonts w:ascii="Arial" w:hAnsi="Arial" w:cs="Arial"/>
                <w:sz w:val="18"/>
                <w:szCs w:val="18"/>
              </w:rPr>
              <w:t xml:space="preserve"> Point, Internet a nivel básico. </w:t>
            </w:r>
            <w:r w:rsidRPr="00D76F12">
              <w:rPr>
                <w:rFonts w:ascii="Arial" w:hAnsi="Arial" w:cs="Arial"/>
                <w:b/>
                <w:sz w:val="18"/>
                <w:szCs w:val="18"/>
              </w:rPr>
              <w:t>(Indispensable)</w:t>
            </w:r>
          </w:p>
          <w:p w:rsidR="00913F63" w:rsidRPr="00D76F12" w:rsidRDefault="00913F63" w:rsidP="00913F63">
            <w:pPr>
              <w:numPr>
                <w:ilvl w:val="0"/>
                <w:numId w:val="26"/>
              </w:numPr>
              <w:tabs>
                <w:tab w:val="clear" w:pos="720"/>
              </w:tabs>
              <w:spacing w:after="0" w:line="240" w:lineRule="auto"/>
              <w:ind w:left="311" w:hanging="283"/>
              <w:jc w:val="both"/>
              <w:rPr>
                <w:rFonts w:ascii="Arial" w:hAnsi="Arial" w:cs="Arial"/>
                <w:sz w:val="18"/>
                <w:szCs w:val="18"/>
                <w:lang w:val="es-MX"/>
              </w:rPr>
            </w:pPr>
            <w:r w:rsidRPr="00D76F12">
              <w:rPr>
                <w:rFonts w:ascii="Arial" w:hAnsi="Arial" w:cs="Arial"/>
                <w:sz w:val="18"/>
                <w:szCs w:val="18"/>
              </w:rPr>
              <w:t xml:space="preserve">Manejo de Idioma Inglés a nivel básico. </w:t>
            </w:r>
            <w:r w:rsidRPr="00D76F12">
              <w:rPr>
                <w:rFonts w:ascii="Arial" w:hAnsi="Arial" w:cs="Arial"/>
                <w:b/>
                <w:sz w:val="18"/>
                <w:szCs w:val="18"/>
              </w:rPr>
              <w:t>(Indispensable)</w:t>
            </w:r>
          </w:p>
        </w:tc>
      </w:tr>
      <w:tr w:rsidR="00913F63" w:rsidRPr="00D76F12" w:rsidTr="00DE72E6">
        <w:trPr>
          <w:trHeight w:val="308"/>
        </w:trPr>
        <w:tc>
          <w:tcPr>
            <w:tcW w:w="2410" w:type="dxa"/>
            <w:vAlign w:val="center"/>
          </w:tcPr>
          <w:p w:rsidR="00913F63" w:rsidRPr="00D76F12" w:rsidRDefault="00913F63" w:rsidP="00DE72E6">
            <w:pPr>
              <w:jc w:val="center"/>
              <w:rPr>
                <w:rFonts w:ascii="Arial" w:hAnsi="Arial" w:cs="Arial"/>
                <w:b/>
                <w:sz w:val="18"/>
                <w:szCs w:val="18"/>
              </w:rPr>
            </w:pPr>
            <w:r w:rsidRPr="00D76F12">
              <w:rPr>
                <w:rFonts w:ascii="Arial" w:hAnsi="Arial" w:cs="Arial"/>
                <w:b/>
                <w:sz w:val="18"/>
                <w:szCs w:val="18"/>
              </w:rPr>
              <w:t>Habilidades o Competencias</w:t>
            </w:r>
          </w:p>
        </w:tc>
        <w:tc>
          <w:tcPr>
            <w:tcW w:w="6378" w:type="dxa"/>
          </w:tcPr>
          <w:p w:rsidR="00913F63" w:rsidRPr="00D76F12" w:rsidRDefault="00913F63" w:rsidP="00913F63">
            <w:pPr>
              <w:numPr>
                <w:ilvl w:val="0"/>
                <w:numId w:val="26"/>
              </w:numPr>
              <w:spacing w:after="0" w:line="240" w:lineRule="auto"/>
              <w:ind w:left="343" w:hanging="283"/>
              <w:jc w:val="both"/>
              <w:rPr>
                <w:rFonts w:ascii="Arial" w:hAnsi="Arial" w:cs="Arial"/>
                <w:sz w:val="18"/>
                <w:szCs w:val="18"/>
                <w:lang w:val="es-MX"/>
              </w:rPr>
            </w:pPr>
            <w:r w:rsidRPr="00D76F12">
              <w:rPr>
                <w:rFonts w:ascii="Arial" w:hAnsi="Arial" w:cs="Arial"/>
                <w:b/>
                <w:sz w:val="18"/>
                <w:szCs w:val="18"/>
                <w:lang w:val="es-MX"/>
              </w:rPr>
              <w:t>GENÉRICAS</w:t>
            </w:r>
            <w:r w:rsidRPr="00D76F12">
              <w:rPr>
                <w:rFonts w:ascii="Arial" w:hAnsi="Arial" w:cs="Arial"/>
                <w:sz w:val="18"/>
                <w:szCs w:val="18"/>
                <w:lang w:val="es-MX"/>
              </w:rPr>
              <w:t>: Actitud de servicio, ética e integridad, compromiso y responsabilidad, orientación a resultados, trabajo en equipo.</w:t>
            </w:r>
          </w:p>
          <w:p w:rsidR="00913F63" w:rsidRPr="00D76F12" w:rsidRDefault="00913F63" w:rsidP="00913F63">
            <w:pPr>
              <w:numPr>
                <w:ilvl w:val="0"/>
                <w:numId w:val="26"/>
              </w:numPr>
              <w:spacing w:after="0" w:line="240" w:lineRule="auto"/>
              <w:ind w:left="343" w:hanging="283"/>
              <w:jc w:val="both"/>
              <w:rPr>
                <w:rFonts w:ascii="Arial" w:hAnsi="Arial" w:cs="Arial"/>
                <w:sz w:val="18"/>
                <w:szCs w:val="18"/>
                <w:lang w:val="es-MX"/>
              </w:rPr>
            </w:pPr>
            <w:r w:rsidRPr="00D76F12">
              <w:rPr>
                <w:rFonts w:ascii="Arial" w:hAnsi="Arial" w:cs="Arial"/>
                <w:b/>
                <w:sz w:val="18"/>
                <w:szCs w:val="18"/>
                <w:lang w:val="es-MX"/>
              </w:rPr>
              <w:t>ESPECÍFICAS</w:t>
            </w:r>
            <w:r w:rsidRPr="00D76F12">
              <w:rPr>
                <w:rFonts w:ascii="Arial" w:hAnsi="Arial" w:cs="Arial"/>
                <w:sz w:val="18"/>
                <w:szCs w:val="18"/>
                <w:lang w:val="es-MX"/>
              </w:rPr>
              <w:t>: Pensamiento estratégico, comunicación efectiva, planificación y organización, capacidad de análisis y capacidad de respuesta al cambio.</w:t>
            </w:r>
          </w:p>
        </w:tc>
      </w:tr>
      <w:tr w:rsidR="00913F63" w:rsidRPr="00D76F12" w:rsidTr="00DE72E6">
        <w:trPr>
          <w:trHeight w:val="307"/>
        </w:trPr>
        <w:tc>
          <w:tcPr>
            <w:tcW w:w="2410" w:type="dxa"/>
            <w:vAlign w:val="center"/>
          </w:tcPr>
          <w:p w:rsidR="00913F63" w:rsidRPr="00D76F12" w:rsidRDefault="00913F63" w:rsidP="00DE72E6">
            <w:pPr>
              <w:jc w:val="center"/>
              <w:rPr>
                <w:rFonts w:ascii="Arial" w:hAnsi="Arial" w:cs="Arial"/>
                <w:b/>
                <w:sz w:val="18"/>
                <w:szCs w:val="18"/>
              </w:rPr>
            </w:pPr>
            <w:r w:rsidRPr="00D76F12">
              <w:rPr>
                <w:rFonts w:ascii="Arial" w:hAnsi="Arial" w:cs="Arial"/>
                <w:b/>
                <w:sz w:val="18"/>
                <w:szCs w:val="18"/>
              </w:rPr>
              <w:t>Motivo de Contratación</w:t>
            </w:r>
          </w:p>
        </w:tc>
        <w:tc>
          <w:tcPr>
            <w:tcW w:w="6378" w:type="dxa"/>
          </w:tcPr>
          <w:p w:rsidR="00913F63" w:rsidRPr="00D76F12" w:rsidRDefault="00913F63" w:rsidP="00913F63">
            <w:pPr>
              <w:numPr>
                <w:ilvl w:val="0"/>
                <w:numId w:val="28"/>
              </w:numPr>
              <w:autoSpaceDE w:val="0"/>
              <w:autoSpaceDN w:val="0"/>
              <w:adjustRightInd w:val="0"/>
              <w:spacing w:after="0" w:line="240" w:lineRule="auto"/>
              <w:ind w:left="337" w:hanging="284"/>
              <w:jc w:val="both"/>
              <w:rPr>
                <w:rFonts w:ascii="Arial" w:hAnsi="Arial" w:cs="Arial"/>
                <w:sz w:val="18"/>
                <w:szCs w:val="18"/>
              </w:rPr>
            </w:pPr>
            <w:r>
              <w:rPr>
                <w:rFonts w:ascii="Arial" w:hAnsi="Arial" w:cs="Arial"/>
                <w:color w:val="000000"/>
                <w:sz w:val="18"/>
                <w:szCs w:val="18"/>
                <w:lang w:val="es-MX"/>
              </w:rPr>
              <w:t xml:space="preserve">Reemplazo/ </w:t>
            </w:r>
            <w:r w:rsidRPr="00564A15">
              <w:rPr>
                <w:rFonts w:ascii="Arial" w:hAnsi="Arial" w:cs="Arial"/>
                <w:color w:val="000000"/>
                <w:sz w:val="18"/>
                <w:szCs w:val="18"/>
                <w:lang w:val="es-MX"/>
              </w:rPr>
              <w:t xml:space="preserve"> Memor</w:t>
            </w:r>
            <w:r>
              <w:rPr>
                <w:rFonts w:ascii="Arial" w:hAnsi="Arial" w:cs="Arial"/>
                <w:color w:val="000000"/>
                <w:sz w:val="18"/>
                <w:szCs w:val="18"/>
                <w:lang w:val="es-MX"/>
              </w:rPr>
              <w:t>ando N°  5692-GCGP-ESSALUD-2022</w:t>
            </w:r>
          </w:p>
        </w:tc>
      </w:tr>
    </w:tbl>
    <w:p w:rsidR="00913F63" w:rsidRDefault="00913F63" w:rsidP="00913F63">
      <w:pPr>
        <w:pStyle w:val="Sangradetextonormal"/>
        <w:tabs>
          <w:tab w:val="left" w:pos="142"/>
        </w:tabs>
        <w:ind w:firstLine="0"/>
        <w:jc w:val="both"/>
        <w:outlineLvl w:val="0"/>
        <w:rPr>
          <w:rFonts w:cs="Arial"/>
          <w:sz w:val="20"/>
          <w:szCs w:val="20"/>
          <w:lang w:val="es-MX"/>
        </w:rPr>
      </w:pPr>
    </w:p>
    <w:p w:rsidR="00913F63" w:rsidRDefault="00913F63" w:rsidP="00913F63">
      <w:pPr>
        <w:pStyle w:val="Sangradetextonormal"/>
        <w:tabs>
          <w:tab w:val="left" w:pos="142"/>
        </w:tabs>
        <w:ind w:firstLine="0"/>
        <w:jc w:val="both"/>
        <w:outlineLvl w:val="0"/>
        <w:rPr>
          <w:rFonts w:cs="Arial"/>
          <w:sz w:val="20"/>
          <w:szCs w:val="20"/>
          <w:lang w:val="es-MX"/>
        </w:rPr>
      </w:pPr>
      <w:r>
        <w:rPr>
          <w:rFonts w:cs="Arial"/>
          <w:sz w:val="20"/>
          <w:szCs w:val="20"/>
          <w:lang w:val="es-MX"/>
        </w:rPr>
        <w:t xml:space="preserve">PROFESIONAL TECNICO ASISTENCIAL </w:t>
      </w:r>
      <w:r w:rsidRPr="00C4176B">
        <w:rPr>
          <w:rFonts w:cs="Arial"/>
          <w:sz w:val="20"/>
          <w:szCs w:val="20"/>
          <w:lang w:val="es-MX"/>
        </w:rPr>
        <w:t xml:space="preserve"> (CÓD. </w:t>
      </w:r>
      <w:r w:rsidRPr="004C2238">
        <w:rPr>
          <w:rFonts w:cs="Arial"/>
          <w:sz w:val="20"/>
          <w:szCs w:val="20"/>
          <w:lang w:val="es-MX"/>
        </w:rPr>
        <w:t>P4PTA</w:t>
      </w:r>
      <w:r>
        <w:rPr>
          <w:rFonts w:cs="Arial"/>
          <w:sz w:val="20"/>
          <w:szCs w:val="20"/>
          <w:lang w:val="es-MX"/>
        </w:rPr>
        <w:t>-002)</w:t>
      </w:r>
    </w:p>
    <w:p w:rsidR="00913F63" w:rsidRDefault="00913F63" w:rsidP="00913F63">
      <w:pPr>
        <w:pStyle w:val="Sangradetextonormal"/>
        <w:tabs>
          <w:tab w:val="left" w:pos="142"/>
        </w:tabs>
        <w:ind w:firstLine="0"/>
        <w:jc w:val="both"/>
        <w:outlineLvl w:val="0"/>
        <w:rPr>
          <w:rFonts w:cs="Arial"/>
          <w:sz w:val="20"/>
          <w:szCs w:val="20"/>
          <w:lang w:val="es-MX"/>
        </w:rPr>
      </w:pPr>
    </w:p>
    <w:tbl>
      <w:tblPr>
        <w:tblW w:w="942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693"/>
      </w:tblGrid>
      <w:tr w:rsidR="00913F63" w:rsidRPr="00AF2916" w:rsidTr="00DE72E6">
        <w:trPr>
          <w:trHeight w:val="306"/>
        </w:trPr>
        <w:tc>
          <w:tcPr>
            <w:tcW w:w="2732" w:type="dxa"/>
            <w:shd w:val="clear" w:color="auto" w:fill="BDD6EE"/>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REQUISITOS</w:t>
            </w:r>
          </w:p>
          <w:p w:rsidR="00913F63" w:rsidRPr="00AF2916" w:rsidRDefault="00913F63" w:rsidP="00DE72E6">
            <w:pPr>
              <w:jc w:val="center"/>
              <w:rPr>
                <w:rFonts w:ascii="Arial" w:hAnsi="Arial" w:cs="Arial"/>
                <w:b/>
                <w:color w:val="000000"/>
                <w:sz w:val="18"/>
                <w:szCs w:val="18"/>
                <w:highlight w:val="lightGray"/>
                <w:lang w:eastAsia="es-ES"/>
              </w:rPr>
            </w:pPr>
            <w:r w:rsidRPr="00AF2916">
              <w:rPr>
                <w:rFonts w:ascii="Arial" w:hAnsi="Arial" w:cs="Arial"/>
                <w:b/>
                <w:color w:val="000000"/>
                <w:sz w:val="18"/>
                <w:szCs w:val="18"/>
                <w:lang w:eastAsia="es-ES"/>
              </w:rPr>
              <w:t>ESPECÍFICOS</w:t>
            </w:r>
          </w:p>
        </w:tc>
        <w:tc>
          <w:tcPr>
            <w:tcW w:w="6693" w:type="dxa"/>
            <w:shd w:val="clear" w:color="auto" w:fill="BDD6EE"/>
            <w:vAlign w:val="center"/>
          </w:tcPr>
          <w:p w:rsidR="00913F63" w:rsidRPr="00AF2916" w:rsidRDefault="00913F63" w:rsidP="00DE72E6">
            <w:pPr>
              <w:jc w:val="center"/>
              <w:rPr>
                <w:rFonts w:ascii="Arial" w:hAnsi="Arial" w:cs="Arial"/>
                <w:b/>
                <w:color w:val="000000"/>
                <w:sz w:val="18"/>
                <w:szCs w:val="18"/>
                <w:highlight w:val="lightGray"/>
                <w:lang w:eastAsia="es-ES"/>
              </w:rPr>
            </w:pPr>
            <w:r w:rsidRPr="00AF2916">
              <w:rPr>
                <w:rFonts w:ascii="Arial" w:hAnsi="Arial" w:cs="Arial"/>
                <w:b/>
                <w:color w:val="000000"/>
                <w:sz w:val="18"/>
                <w:szCs w:val="18"/>
                <w:lang w:eastAsia="es-ES"/>
              </w:rPr>
              <w:t>DETALLE</w:t>
            </w:r>
          </w:p>
        </w:tc>
      </w:tr>
      <w:tr w:rsidR="00913F63" w:rsidRPr="00AF2916" w:rsidTr="00DE72E6">
        <w:trPr>
          <w:trHeight w:val="637"/>
        </w:trPr>
        <w:tc>
          <w:tcPr>
            <w:tcW w:w="2732" w:type="dxa"/>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Formación General</w:t>
            </w:r>
          </w:p>
        </w:tc>
        <w:tc>
          <w:tcPr>
            <w:tcW w:w="6693" w:type="dxa"/>
          </w:tcPr>
          <w:p w:rsidR="00913F63" w:rsidRPr="00AF2916"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Pr>
                <w:rFonts w:ascii="Arial" w:hAnsi="Arial" w:cs="Arial"/>
                <w:color w:val="000000"/>
                <w:sz w:val="18"/>
                <w:szCs w:val="18"/>
                <w:lang w:eastAsia="es-ES"/>
              </w:rPr>
              <w:t>Acreditar*</w:t>
            </w:r>
            <w:r w:rsidRPr="00AF2916">
              <w:rPr>
                <w:rFonts w:ascii="Arial" w:hAnsi="Arial" w:cs="Arial"/>
                <w:color w:val="000000"/>
                <w:sz w:val="18"/>
                <w:szCs w:val="18"/>
                <w:lang w:eastAsia="es-ES"/>
              </w:rPr>
              <w:t xml:space="preserve"> copia simple del Título Profesional de Técnico en Enfermería, </w:t>
            </w:r>
            <w:r w:rsidRPr="00444AB2">
              <w:rPr>
                <w:rFonts w:ascii="Arial" w:hAnsi="Arial" w:cs="Arial"/>
                <w:color w:val="000000"/>
                <w:sz w:val="18"/>
                <w:szCs w:val="18"/>
                <w:lang w:val="es-MX"/>
              </w:rPr>
              <w:t xml:space="preserve">emitido por Instituto Superior Tecnológico a nombre de la nación (mínimo de tres años de estudios). </w:t>
            </w:r>
            <w:r w:rsidRPr="00DC44D9">
              <w:rPr>
                <w:rFonts w:ascii="Arial" w:hAnsi="Arial" w:cs="Arial"/>
                <w:color w:val="000000"/>
                <w:sz w:val="18"/>
                <w:szCs w:val="18"/>
                <w:lang w:val="es-MX"/>
              </w:rPr>
              <w:t>(Indispensable)</w:t>
            </w:r>
          </w:p>
        </w:tc>
      </w:tr>
      <w:tr w:rsidR="00913F63" w:rsidRPr="00AF2916" w:rsidTr="00DE72E6">
        <w:trPr>
          <w:trHeight w:val="756"/>
        </w:trPr>
        <w:tc>
          <w:tcPr>
            <w:tcW w:w="2732" w:type="dxa"/>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Experiencia Laboral</w:t>
            </w:r>
          </w:p>
        </w:tc>
        <w:tc>
          <w:tcPr>
            <w:tcW w:w="6693" w:type="dxa"/>
          </w:tcPr>
          <w:p w:rsidR="00913F63" w:rsidRPr="00FB0261" w:rsidRDefault="00913F63" w:rsidP="00DE72E6">
            <w:pPr>
              <w:snapToGrid w:val="0"/>
              <w:ind w:left="428"/>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GENERAL</w:t>
            </w:r>
            <w:r w:rsidRPr="00FB0261">
              <w:rPr>
                <w:rFonts w:ascii="Arial" w:hAnsi="Arial" w:cs="Arial"/>
                <w:color w:val="000000"/>
                <w:sz w:val="18"/>
                <w:szCs w:val="18"/>
                <w:lang w:eastAsia="es-ES"/>
              </w:rPr>
              <w:t>:</w:t>
            </w:r>
          </w:p>
          <w:p w:rsidR="00913F63" w:rsidRPr="0003413E"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sidRPr="0003413E">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cinco</w:t>
            </w:r>
            <w:r w:rsidRPr="0003413E">
              <w:rPr>
                <w:rFonts w:ascii="Arial" w:hAnsi="Arial" w:cs="Arial"/>
                <w:color w:val="000000"/>
                <w:sz w:val="18"/>
                <w:szCs w:val="18"/>
                <w:lang w:eastAsia="es-ES"/>
              </w:rPr>
              <w:t xml:space="preserve"> (0</w:t>
            </w:r>
            <w:r>
              <w:rPr>
                <w:rFonts w:ascii="Arial" w:hAnsi="Arial" w:cs="Arial"/>
                <w:color w:val="000000"/>
                <w:sz w:val="18"/>
                <w:szCs w:val="18"/>
                <w:lang w:eastAsia="es-ES"/>
              </w:rPr>
              <w:t>5</w:t>
            </w:r>
            <w:r w:rsidRPr="0003413E">
              <w:rPr>
                <w:rFonts w:ascii="Arial" w:hAnsi="Arial" w:cs="Arial"/>
                <w:color w:val="000000"/>
                <w:sz w:val="18"/>
                <w:szCs w:val="18"/>
                <w:lang w:eastAsia="es-ES"/>
              </w:rPr>
              <w:t>) años en el sector público o privado. (Indispensable)</w:t>
            </w:r>
          </w:p>
          <w:p w:rsidR="00913F63" w:rsidRPr="00FB0261" w:rsidRDefault="00913F63" w:rsidP="00DE72E6">
            <w:pPr>
              <w:snapToGrid w:val="0"/>
              <w:ind w:left="428"/>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ESPECÍFICA</w:t>
            </w:r>
            <w:r w:rsidRPr="00FB0261">
              <w:rPr>
                <w:rFonts w:ascii="Arial" w:hAnsi="Arial" w:cs="Arial"/>
                <w:color w:val="000000"/>
                <w:sz w:val="18"/>
                <w:szCs w:val="18"/>
                <w:lang w:eastAsia="es-ES"/>
              </w:rPr>
              <w:t>:</w:t>
            </w:r>
          </w:p>
          <w:p w:rsidR="00913F63" w:rsidRPr="00665A10"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sidRPr="00FB0261">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cuatro</w:t>
            </w:r>
            <w:r w:rsidRPr="00FB0261">
              <w:rPr>
                <w:rFonts w:ascii="Arial" w:hAnsi="Arial" w:cs="Arial"/>
                <w:color w:val="000000"/>
                <w:sz w:val="18"/>
                <w:szCs w:val="18"/>
                <w:lang w:eastAsia="es-ES"/>
              </w:rPr>
              <w:t xml:space="preserve"> (0</w:t>
            </w:r>
            <w:r>
              <w:rPr>
                <w:rFonts w:ascii="Arial" w:hAnsi="Arial" w:cs="Arial"/>
                <w:color w:val="000000"/>
                <w:sz w:val="18"/>
                <w:szCs w:val="18"/>
                <w:lang w:eastAsia="es-ES"/>
              </w:rPr>
              <w:t>4</w:t>
            </w:r>
            <w:r w:rsidRPr="00FB0261">
              <w:rPr>
                <w:rFonts w:ascii="Arial" w:hAnsi="Arial" w:cs="Arial"/>
                <w:color w:val="000000"/>
                <w:sz w:val="18"/>
                <w:szCs w:val="18"/>
                <w:lang w:eastAsia="es-ES"/>
              </w:rPr>
              <w:t xml:space="preserve">) años en el desempeño de funciones relacionadas a la actividad de enfermería, con posterioridad a la formación requerida. </w:t>
            </w:r>
            <w:r w:rsidRPr="00FB0261">
              <w:rPr>
                <w:rFonts w:ascii="Arial" w:hAnsi="Arial" w:cs="Arial"/>
                <w:b/>
                <w:color w:val="000000"/>
                <w:sz w:val="18"/>
                <w:szCs w:val="18"/>
                <w:lang w:eastAsia="es-ES"/>
              </w:rPr>
              <w:t>(Indispensable)</w:t>
            </w:r>
          </w:p>
          <w:p w:rsidR="00913F63" w:rsidRPr="00FB0261"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sidRPr="00FB0261">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año</w:t>
            </w:r>
            <w:r w:rsidRPr="00FB0261">
              <w:rPr>
                <w:rFonts w:ascii="Arial" w:hAnsi="Arial" w:cs="Arial"/>
                <w:color w:val="000000"/>
                <w:sz w:val="18"/>
                <w:szCs w:val="18"/>
                <w:lang w:eastAsia="es-ES"/>
              </w:rPr>
              <w:t xml:space="preserve"> (0</w:t>
            </w:r>
            <w:r>
              <w:rPr>
                <w:rFonts w:ascii="Arial" w:hAnsi="Arial" w:cs="Arial"/>
                <w:color w:val="000000"/>
                <w:sz w:val="18"/>
                <w:szCs w:val="18"/>
                <w:lang w:eastAsia="es-ES"/>
              </w:rPr>
              <w:t>1) año</w:t>
            </w:r>
            <w:r w:rsidRPr="00FB0261">
              <w:rPr>
                <w:rFonts w:ascii="Arial" w:hAnsi="Arial" w:cs="Arial"/>
                <w:color w:val="000000"/>
                <w:sz w:val="18"/>
                <w:szCs w:val="18"/>
                <w:lang w:eastAsia="es-ES"/>
              </w:rPr>
              <w:t xml:space="preserve"> en el desempeño de funciones relacionad</w:t>
            </w:r>
            <w:r>
              <w:rPr>
                <w:rFonts w:ascii="Arial" w:hAnsi="Arial" w:cs="Arial"/>
                <w:color w:val="000000"/>
                <w:sz w:val="18"/>
                <w:szCs w:val="18"/>
                <w:lang w:eastAsia="es-ES"/>
              </w:rPr>
              <w:t>as a la actividad de enfermería</w:t>
            </w:r>
            <w:r w:rsidRPr="00FB0261">
              <w:rPr>
                <w:rFonts w:ascii="Arial" w:hAnsi="Arial" w:cs="Arial"/>
                <w:color w:val="000000"/>
                <w:sz w:val="18"/>
                <w:szCs w:val="18"/>
                <w:lang w:eastAsia="es-ES"/>
              </w:rPr>
              <w:t xml:space="preserve"> </w:t>
            </w:r>
            <w:r>
              <w:rPr>
                <w:rFonts w:ascii="Arial" w:hAnsi="Arial" w:cs="Arial"/>
                <w:color w:val="000000"/>
                <w:sz w:val="18"/>
                <w:szCs w:val="18"/>
                <w:lang w:eastAsia="es-ES"/>
              </w:rPr>
              <w:t>en el sector público,</w:t>
            </w:r>
            <w:r w:rsidRPr="00FB0261">
              <w:rPr>
                <w:rFonts w:ascii="Arial" w:hAnsi="Arial" w:cs="Arial"/>
                <w:color w:val="000000"/>
                <w:sz w:val="18"/>
                <w:szCs w:val="18"/>
                <w:lang w:eastAsia="es-ES"/>
              </w:rPr>
              <w:t xml:space="preserve"> con posterioridad a la formación requerida. </w:t>
            </w:r>
            <w:r w:rsidRPr="00FB0261">
              <w:rPr>
                <w:rFonts w:ascii="Arial" w:hAnsi="Arial" w:cs="Arial"/>
                <w:b/>
                <w:color w:val="000000"/>
                <w:sz w:val="18"/>
                <w:szCs w:val="18"/>
                <w:lang w:eastAsia="es-ES"/>
              </w:rPr>
              <w:t>(Indispensable)</w:t>
            </w:r>
          </w:p>
          <w:p w:rsidR="00913F63" w:rsidRPr="00FB0261"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sidRPr="00FB0261">
              <w:rPr>
                <w:rFonts w:ascii="Arial" w:hAnsi="Arial" w:cs="Arial"/>
                <w:sz w:val="18"/>
                <w:szCs w:val="18"/>
              </w:rPr>
              <w:t>De preferencia, la experiencia debe haber sido desarrollada en entidades de salud o en aquellas cuyas actividades estén relacionadas con la actividad prestadora y/o aseguradora.</w:t>
            </w:r>
            <w:r w:rsidRPr="00FB0261">
              <w:rPr>
                <w:rFonts w:ascii="Arial" w:hAnsi="Arial" w:cs="Arial"/>
              </w:rPr>
              <w:t xml:space="preserve"> </w:t>
            </w:r>
            <w:r w:rsidRPr="00FB0261">
              <w:rPr>
                <w:rFonts w:ascii="Arial" w:hAnsi="Arial" w:cs="Arial"/>
                <w:b/>
                <w:bCs/>
                <w:sz w:val="18"/>
                <w:szCs w:val="18"/>
              </w:rPr>
              <w:t>(Deseable)</w:t>
            </w:r>
          </w:p>
        </w:tc>
      </w:tr>
      <w:tr w:rsidR="00913F63" w:rsidRPr="00AF2916" w:rsidTr="00DE72E6">
        <w:trPr>
          <w:trHeight w:val="345"/>
        </w:trPr>
        <w:tc>
          <w:tcPr>
            <w:tcW w:w="2732" w:type="dxa"/>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Capacitación</w:t>
            </w:r>
          </w:p>
        </w:tc>
        <w:tc>
          <w:tcPr>
            <w:tcW w:w="6693" w:type="dxa"/>
          </w:tcPr>
          <w:p w:rsidR="00913F63" w:rsidRPr="00FB0261" w:rsidRDefault="00913F63" w:rsidP="00913F63">
            <w:pPr>
              <w:numPr>
                <w:ilvl w:val="0"/>
                <w:numId w:val="17"/>
              </w:numPr>
              <w:snapToGrid w:val="0"/>
              <w:spacing w:after="0" w:line="240" w:lineRule="auto"/>
              <w:ind w:left="428"/>
              <w:jc w:val="both"/>
              <w:rPr>
                <w:rFonts w:ascii="Arial" w:hAnsi="Arial" w:cs="Arial"/>
                <w:color w:val="000000"/>
                <w:sz w:val="18"/>
                <w:szCs w:val="18"/>
                <w:lang w:val="es-MX"/>
              </w:rPr>
            </w:pPr>
            <w:r w:rsidRPr="00FB0261">
              <w:rPr>
                <w:rFonts w:ascii="Arial" w:hAnsi="Arial" w:cs="Arial"/>
                <w:color w:val="000000"/>
                <w:sz w:val="18"/>
                <w:szCs w:val="18"/>
                <w:lang w:eastAsia="es-ES"/>
              </w:rPr>
              <w:t xml:space="preserve">Acreditar* capacitación y/o actividades de actualización afines al servicio de enfermería, como mínimo </w:t>
            </w:r>
            <w:r>
              <w:rPr>
                <w:rFonts w:ascii="Arial" w:hAnsi="Arial" w:cs="Arial"/>
                <w:color w:val="000000"/>
                <w:sz w:val="18"/>
                <w:szCs w:val="18"/>
                <w:lang w:eastAsia="es-ES"/>
              </w:rPr>
              <w:t>51 horas o 03 de créditos</w:t>
            </w:r>
            <w:r w:rsidRPr="00FB0261">
              <w:rPr>
                <w:rFonts w:ascii="Arial" w:hAnsi="Arial" w:cs="Arial"/>
                <w:color w:val="000000"/>
                <w:sz w:val="18"/>
                <w:szCs w:val="18"/>
                <w:lang w:eastAsia="es-ES"/>
              </w:rPr>
              <w:t>, realizadas a partir</w:t>
            </w:r>
            <w:r>
              <w:rPr>
                <w:rFonts w:ascii="Arial" w:hAnsi="Arial" w:cs="Arial"/>
                <w:color w:val="000000"/>
                <w:sz w:val="18"/>
                <w:szCs w:val="18"/>
                <w:lang w:eastAsia="es-ES"/>
              </w:rPr>
              <w:t xml:space="preserve"> del año 2017</w:t>
            </w:r>
            <w:r w:rsidRPr="00FB0261">
              <w:rPr>
                <w:rFonts w:ascii="Arial" w:hAnsi="Arial" w:cs="Arial"/>
                <w:color w:val="000000"/>
                <w:sz w:val="18"/>
                <w:szCs w:val="18"/>
                <w:lang w:eastAsia="es-ES"/>
              </w:rPr>
              <w:t xml:space="preserve"> a la fecha.  </w:t>
            </w:r>
            <w:r w:rsidRPr="00FB0261">
              <w:rPr>
                <w:rFonts w:ascii="Arial" w:hAnsi="Arial" w:cs="Arial"/>
                <w:b/>
                <w:color w:val="000000"/>
                <w:sz w:val="18"/>
                <w:szCs w:val="18"/>
                <w:lang w:eastAsia="es-ES"/>
              </w:rPr>
              <w:t>(Indispensable)</w:t>
            </w:r>
          </w:p>
        </w:tc>
      </w:tr>
      <w:tr w:rsidR="00913F63" w:rsidRPr="00AF2916" w:rsidTr="00DE72E6">
        <w:trPr>
          <w:trHeight w:val="616"/>
        </w:trPr>
        <w:tc>
          <w:tcPr>
            <w:tcW w:w="2732" w:type="dxa"/>
            <w:vAlign w:val="center"/>
          </w:tcPr>
          <w:p w:rsidR="00913F63" w:rsidRPr="00EF721D" w:rsidRDefault="00913F63" w:rsidP="00DE72E6">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93" w:type="dxa"/>
          </w:tcPr>
          <w:p w:rsidR="00913F63" w:rsidRDefault="00913F63" w:rsidP="00DE72E6">
            <w:pPr>
              <w:ind w:left="330"/>
              <w:contextualSpacing/>
              <w:jc w:val="both"/>
              <w:rPr>
                <w:rFonts w:ascii="Arial" w:hAnsi="Arial" w:cs="Arial"/>
                <w:b/>
                <w:sz w:val="18"/>
              </w:rPr>
            </w:pPr>
          </w:p>
          <w:p w:rsidR="00913F63" w:rsidRDefault="00913F63" w:rsidP="00DE72E6">
            <w:pPr>
              <w:ind w:left="360"/>
              <w:jc w:val="both"/>
              <w:rPr>
                <w:rFonts w:ascii="Arial" w:hAnsi="Arial" w:cs="Arial"/>
                <w:sz w:val="18"/>
                <w:szCs w:val="18"/>
              </w:rPr>
            </w:pPr>
          </w:p>
          <w:p w:rsidR="00913F63" w:rsidRPr="000E0DE7" w:rsidRDefault="00913F63" w:rsidP="00913F63">
            <w:pPr>
              <w:numPr>
                <w:ilvl w:val="0"/>
                <w:numId w:val="17"/>
              </w:numPr>
              <w:snapToGrid w:val="0"/>
              <w:spacing w:after="0" w:line="240" w:lineRule="auto"/>
              <w:ind w:left="428"/>
              <w:jc w:val="both"/>
              <w:rPr>
                <w:rFonts w:ascii="Arial" w:hAnsi="Arial" w:cs="Arial"/>
                <w:color w:val="000000"/>
                <w:sz w:val="18"/>
                <w:szCs w:val="18"/>
                <w:lang w:val="es-MX"/>
              </w:rPr>
            </w:pPr>
            <w:r w:rsidRPr="000E0DE7">
              <w:rPr>
                <w:rFonts w:ascii="Arial" w:hAnsi="Arial" w:cs="Arial"/>
                <w:color w:val="000000"/>
                <w:sz w:val="18"/>
                <w:szCs w:val="18"/>
                <w:lang w:eastAsia="es-ES"/>
              </w:rPr>
              <w:t xml:space="preserve">Manejo de Ofimática: Word, Excel, </w:t>
            </w:r>
            <w:proofErr w:type="spellStart"/>
            <w:r w:rsidRPr="000E0DE7">
              <w:rPr>
                <w:rFonts w:ascii="Arial" w:hAnsi="Arial" w:cs="Arial"/>
                <w:color w:val="000000"/>
                <w:sz w:val="18"/>
                <w:szCs w:val="18"/>
                <w:lang w:eastAsia="es-ES"/>
              </w:rPr>
              <w:t>Power</w:t>
            </w:r>
            <w:proofErr w:type="spellEnd"/>
            <w:r w:rsidRPr="000E0DE7">
              <w:rPr>
                <w:rFonts w:ascii="Arial" w:hAnsi="Arial" w:cs="Arial"/>
                <w:color w:val="000000"/>
                <w:sz w:val="18"/>
                <w:szCs w:val="18"/>
                <w:lang w:eastAsia="es-ES"/>
              </w:rPr>
              <w:t xml:space="preserve"> Point, Internet a nivel básico. (Indispensable)</w:t>
            </w:r>
          </w:p>
        </w:tc>
      </w:tr>
      <w:tr w:rsidR="00913F63" w:rsidRPr="00AF2916" w:rsidTr="00DE72E6">
        <w:trPr>
          <w:trHeight w:val="308"/>
        </w:trPr>
        <w:tc>
          <w:tcPr>
            <w:tcW w:w="2732" w:type="dxa"/>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Habilidades o Competencias</w:t>
            </w:r>
          </w:p>
        </w:tc>
        <w:tc>
          <w:tcPr>
            <w:tcW w:w="6693" w:type="dxa"/>
          </w:tcPr>
          <w:p w:rsidR="00913F63" w:rsidRDefault="00913F63" w:rsidP="00DE72E6">
            <w:pPr>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rsidR="00913F63" w:rsidRPr="00083E03" w:rsidRDefault="00913F63" w:rsidP="00DE72E6">
            <w:pPr>
              <w:snapToGrid w:val="0"/>
              <w:ind w:left="428"/>
              <w:jc w:val="both"/>
              <w:rPr>
                <w:rFonts w:ascii="Arial" w:hAnsi="Arial" w:cs="Arial"/>
                <w:color w:val="000000"/>
                <w:sz w:val="18"/>
                <w:lang w:val="es-MX"/>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13F63" w:rsidRPr="00AF2916" w:rsidTr="00DE72E6">
        <w:trPr>
          <w:trHeight w:val="307"/>
        </w:trPr>
        <w:tc>
          <w:tcPr>
            <w:tcW w:w="2732" w:type="dxa"/>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Motivo de Contratación</w:t>
            </w:r>
          </w:p>
        </w:tc>
        <w:tc>
          <w:tcPr>
            <w:tcW w:w="6693" w:type="dxa"/>
            <w:vAlign w:val="center"/>
          </w:tcPr>
          <w:p w:rsidR="00913F63" w:rsidRPr="009A56EA"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Pr>
                <w:rFonts w:ascii="Arial" w:hAnsi="Arial" w:cs="Arial"/>
                <w:color w:val="000000"/>
                <w:sz w:val="18"/>
                <w:szCs w:val="18"/>
                <w:lang w:val="es-MX"/>
              </w:rPr>
              <w:t xml:space="preserve">Reemplazo/ </w:t>
            </w:r>
            <w:r w:rsidRPr="00564A15">
              <w:rPr>
                <w:rFonts w:ascii="Arial" w:hAnsi="Arial" w:cs="Arial"/>
                <w:color w:val="000000"/>
                <w:sz w:val="18"/>
                <w:szCs w:val="18"/>
                <w:lang w:val="es-MX"/>
              </w:rPr>
              <w:t xml:space="preserve"> Memor</w:t>
            </w:r>
            <w:r>
              <w:rPr>
                <w:rFonts w:ascii="Arial" w:hAnsi="Arial" w:cs="Arial"/>
                <w:color w:val="000000"/>
                <w:sz w:val="18"/>
                <w:szCs w:val="18"/>
                <w:lang w:val="es-MX"/>
              </w:rPr>
              <w:t>ando N°  5692-GCGP-ESSALUD-2022</w:t>
            </w:r>
          </w:p>
        </w:tc>
      </w:tr>
    </w:tbl>
    <w:p w:rsidR="00913F63" w:rsidRPr="00C4176B" w:rsidRDefault="00913F63" w:rsidP="00913F63">
      <w:pPr>
        <w:pStyle w:val="Sangradetextonormal"/>
        <w:tabs>
          <w:tab w:val="left" w:pos="142"/>
        </w:tabs>
        <w:ind w:firstLine="0"/>
        <w:jc w:val="both"/>
        <w:outlineLvl w:val="0"/>
        <w:rPr>
          <w:rFonts w:cs="Arial"/>
          <w:sz w:val="20"/>
          <w:szCs w:val="20"/>
        </w:rPr>
      </w:pPr>
    </w:p>
    <w:p w:rsidR="00913F63" w:rsidRDefault="00913F63" w:rsidP="00913F63">
      <w:pPr>
        <w:ind w:left="360" w:hanging="696"/>
        <w:jc w:val="both"/>
        <w:rPr>
          <w:rFonts w:ascii="Arial" w:hAnsi="Arial" w:cs="Arial"/>
          <w:b/>
          <w:bCs/>
        </w:rPr>
      </w:pPr>
    </w:p>
    <w:p w:rsidR="00913F63" w:rsidRDefault="00913F63" w:rsidP="00913F63">
      <w:pPr>
        <w:ind w:left="360" w:hanging="696"/>
        <w:jc w:val="both"/>
        <w:rPr>
          <w:rFonts w:ascii="Arial" w:hAnsi="Arial" w:cs="Arial"/>
          <w:b/>
          <w:bCs/>
        </w:rPr>
      </w:pPr>
      <w:r w:rsidRPr="00426089">
        <w:rPr>
          <w:rFonts w:ascii="Arial" w:hAnsi="Arial" w:cs="Arial"/>
          <w:b/>
          <w:bCs/>
        </w:rPr>
        <w:lastRenderedPageBreak/>
        <w:t>PROFESIONAL TECNICO ASISTENCIAL  (CÓD. P4PTA</w:t>
      </w:r>
      <w:r>
        <w:rPr>
          <w:rFonts w:ascii="Arial" w:hAnsi="Arial" w:cs="Arial"/>
          <w:b/>
          <w:bCs/>
        </w:rPr>
        <w:t>-003)</w:t>
      </w:r>
    </w:p>
    <w:p w:rsidR="00913F63" w:rsidRDefault="00913F63" w:rsidP="00913F63">
      <w:pPr>
        <w:ind w:left="360" w:hanging="696"/>
        <w:jc w:val="both"/>
        <w:rPr>
          <w:rFonts w:ascii="Arial" w:hAnsi="Arial" w:cs="Arial"/>
          <w:b/>
          <w:bCs/>
        </w:rPr>
      </w:pPr>
    </w:p>
    <w:tbl>
      <w:tblPr>
        <w:tblW w:w="942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6693"/>
      </w:tblGrid>
      <w:tr w:rsidR="00913F63" w:rsidRPr="00AF2916" w:rsidTr="00DE72E6">
        <w:trPr>
          <w:trHeight w:val="306"/>
        </w:trPr>
        <w:tc>
          <w:tcPr>
            <w:tcW w:w="2732" w:type="dxa"/>
            <w:shd w:val="clear" w:color="auto" w:fill="BDD6EE"/>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REQUISITOS</w:t>
            </w:r>
          </w:p>
          <w:p w:rsidR="00913F63" w:rsidRPr="00AF2916" w:rsidRDefault="00913F63" w:rsidP="00DE72E6">
            <w:pPr>
              <w:jc w:val="center"/>
              <w:rPr>
                <w:rFonts w:ascii="Arial" w:hAnsi="Arial" w:cs="Arial"/>
                <w:b/>
                <w:color w:val="000000"/>
                <w:sz w:val="18"/>
                <w:szCs w:val="18"/>
                <w:highlight w:val="lightGray"/>
                <w:lang w:eastAsia="es-ES"/>
              </w:rPr>
            </w:pPr>
            <w:r w:rsidRPr="00AF2916">
              <w:rPr>
                <w:rFonts w:ascii="Arial" w:hAnsi="Arial" w:cs="Arial"/>
                <w:b/>
                <w:color w:val="000000"/>
                <w:sz w:val="18"/>
                <w:szCs w:val="18"/>
                <w:lang w:eastAsia="es-ES"/>
              </w:rPr>
              <w:t>ESPECÍFICOS</w:t>
            </w:r>
          </w:p>
        </w:tc>
        <w:tc>
          <w:tcPr>
            <w:tcW w:w="6693" w:type="dxa"/>
            <w:shd w:val="clear" w:color="auto" w:fill="BDD6EE"/>
            <w:vAlign w:val="center"/>
          </w:tcPr>
          <w:p w:rsidR="00913F63" w:rsidRPr="00AF2916" w:rsidRDefault="00913F63" w:rsidP="00DE72E6">
            <w:pPr>
              <w:jc w:val="center"/>
              <w:rPr>
                <w:rFonts w:ascii="Arial" w:hAnsi="Arial" w:cs="Arial"/>
                <w:b/>
                <w:color w:val="000000"/>
                <w:sz w:val="18"/>
                <w:szCs w:val="18"/>
                <w:highlight w:val="lightGray"/>
                <w:lang w:eastAsia="es-ES"/>
              </w:rPr>
            </w:pPr>
            <w:r w:rsidRPr="00AF2916">
              <w:rPr>
                <w:rFonts w:ascii="Arial" w:hAnsi="Arial" w:cs="Arial"/>
                <w:b/>
                <w:color w:val="000000"/>
                <w:sz w:val="18"/>
                <w:szCs w:val="18"/>
                <w:lang w:eastAsia="es-ES"/>
              </w:rPr>
              <w:t>DETALLE</w:t>
            </w:r>
          </w:p>
        </w:tc>
      </w:tr>
      <w:tr w:rsidR="00913F63" w:rsidRPr="00AF2916" w:rsidTr="00DE72E6">
        <w:trPr>
          <w:trHeight w:val="637"/>
        </w:trPr>
        <w:tc>
          <w:tcPr>
            <w:tcW w:w="2732" w:type="dxa"/>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Formación General</w:t>
            </w:r>
          </w:p>
        </w:tc>
        <w:tc>
          <w:tcPr>
            <w:tcW w:w="6693" w:type="dxa"/>
          </w:tcPr>
          <w:p w:rsidR="00913F63" w:rsidRPr="00AF2916"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Pr>
                <w:rFonts w:ascii="Arial" w:hAnsi="Arial" w:cs="Arial"/>
                <w:color w:val="000000"/>
                <w:sz w:val="18"/>
                <w:szCs w:val="18"/>
                <w:lang w:eastAsia="es-ES"/>
              </w:rPr>
              <w:t>Acreditar*</w:t>
            </w:r>
            <w:r w:rsidRPr="00AF2916">
              <w:rPr>
                <w:rFonts w:ascii="Arial" w:hAnsi="Arial" w:cs="Arial"/>
                <w:color w:val="000000"/>
                <w:sz w:val="18"/>
                <w:szCs w:val="18"/>
                <w:lang w:eastAsia="es-ES"/>
              </w:rPr>
              <w:t xml:space="preserve"> copia simple del Título Profesional de Técnico en </w:t>
            </w:r>
            <w:r>
              <w:rPr>
                <w:rFonts w:ascii="Arial" w:hAnsi="Arial" w:cs="Arial"/>
                <w:color w:val="000000"/>
                <w:sz w:val="18"/>
                <w:szCs w:val="18"/>
                <w:lang w:eastAsia="es-ES"/>
              </w:rPr>
              <w:t>Laboratorio</w:t>
            </w:r>
            <w:r w:rsidRPr="00AF2916">
              <w:rPr>
                <w:rFonts w:ascii="Arial" w:hAnsi="Arial" w:cs="Arial"/>
                <w:color w:val="000000"/>
                <w:sz w:val="18"/>
                <w:szCs w:val="18"/>
                <w:lang w:eastAsia="es-ES"/>
              </w:rPr>
              <w:t xml:space="preserve">, </w:t>
            </w:r>
            <w:r w:rsidRPr="00444AB2">
              <w:rPr>
                <w:rFonts w:ascii="Arial" w:hAnsi="Arial" w:cs="Arial"/>
                <w:color w:val="000000"/>
                <w:sz w:val="18"/>
                <w:szCs w:val="18"/>
                <w:lang w:val="es-MX"/>
              </w:rPr>
              <w:t xml:space="preserve">emitido por Instituto Superior Tecnológico a nombre de la nación (mínimo de tres años de estudios). </w:t>
            </w:r>
            <w:r w:rsidRPr="00DC44D9">
              <w:rPr>
                <w:rFonts w:ascii="Arial" w:hAnsi="Arial" w:cs="Arial"/>
                <w:color w:val="000000"/>
                <w:sz w:val="18"/>
                <w:szCs w:val="18"/>
                <w:lang w:val="es-MX"/>
              </w:rPr>
              <w:t>(Indispensable)</w:t>
            </w:r>
          </w:p>
        </w:tc>
      </w:tr>
      <w:tr w:rsidR="00913F63" w:rsidRPr="00AF2916" w:rsidTr="00DE72E6">
        <w:trPr>
          <w:trHeight w:val="756"/>
        </w:trPr>
        <w:tc>
          <w:tcPr>
            <w:tcW w:w="2732" w:type="dxa"/>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Experiencia Laboral</w:t>
            </w:r>
          </w:p>
        </w:tc>
        <w:tc>
          <w:tcPr>
            <w:tcW w:w="6693" w:type="dxa"/>
          </w:tcPr>
          <w:p w:rsidR="00913F63" w:rsidRPr="00FB0261" w:rsidRDefault="00913F63" w:rsidP="00DE72E6">
            <w:pPr>
              <w:snapToGrid w:val="0"/>
              <w:ind w:left="428"/>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GENERAL</w:t>
            </w:r>
            <w:r w:rsidRPr="00FB0261">
              <w:rPr>
                <w:rFonts w:ascii="Arial" w:hAnsi="Arial" w:cs="Arial"/>
                <w:color w:val="000000"/>
                <w:sz w:val="18"/>
                <w:szCs w:val="18"/>
                <w:lang w:eastAsia="es-ES"/>
              </w:rPr>
              <w:t>:</w:t>
            </w:r>
          </w:p>
          <w:p w:rsidR="00913F63" w:rsidRPr="0003413E"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sidRPr="0003413E">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cinco</w:t>
            </w:r>
            <w:r w:rsidRPr="0003413E">
              <w:rPr>
                <w:rFonts w:ascii="Arial" w:hAnsi="Arial" w:cs="Arial"/>
                <w:color w:val="000000"/>
                <w:sz w:val="18"/>
                <w:szCs w:val="18"/>
                <w:lang w:eastAsia="es-ES"/>
              </w:rPr>
              <w:t xml:space="preserve"> (0</w:t>
            </w:r>
            <w:r>
              <w:rPr>
                <w:rFonts w:ascii="Arial" w:hAnsi="Arial" w:cs="Arial"/>
                <w:color w:val="000000"/>
                <w:sz w:val="18"/>
                <w:szCs w:val="18"/>
                <w:lang w:eastAsia="es-ES"/>
              </w:rPr>
              <w:t>5</w:t>
            </w:r>
            <w:r w:rsidRPr="0003413E">
              <w:rPr>
                <w:rFonts w:ascii="Arial" w:hAnsi="Arial" w:cs="Arial"/>
                <w:color w:val="000000"/>
                <w:sz w:val="18"/>
                <w:szCs w:val="18"/>
                <w:lang w:eastAsia="es-ES"/>
              </w:rPr>
              <w:t>) años en el sector público o privado. (Indispensable)</w:t>
            </w:r>
          </w:p>
          <w:p w:rsidR="00913F63" w:rsidRPr="00FB0261" w:rsidRDefault="00913F63" w:rsidP="00DE72E6">
            <w:pPr>
              <w:snapToGrid w:val="0"/>
              <w:ind w:left="428"/>
              <w:jc w:val="both"/>
              <w:rPr>
                <w:rFonts w:ascii="Arial" w:hAnsi="Arial" w:cs="Arial"/>
                <w:color w:val="000000"/>
                <w:sz w:val="18"/>
                <w:szCs w:val="18"/>
                <w:lang w:eastAsia="es-ES"/>
              </w:rPr>
            </w:pPr>
            <w:r w:rsidRPr="00FB0261">
              <w:rPr>
                <w:rFonts w:ascii="Arial" w:hAnsi="Arial" w:cs="Arial"/>
                <w:b/>
                <w:color w:val="000000"/>
                <w:sz w:val="18"/>
                <w:szCs w:val="18"/>
                <w:lang w:eastAsia="es-ES"/>
              </w:rPr>
              <w:t>EXPERIENCIA ESPECÍFICA</w:t>
            </w:r>
            <w:r w:rsidRPr="00FB0261">
              <w:rPr>
                <w:rFonts w:ascii="Arial" w:hAnsi="Arial" w:cs="Arial"/>
                <w:color w:val="000000"/>
                <w:sz w:val="18"/>
                <w:szCs w:val="18"/>
                <w:lang w:eastAsia="es-ES"/>
              </w:rPr>
              <w:t>:</w:t>
            </w:r>
          </w:p>
          <w:p w:rsidR="00913F63" w:rsidRPr="00665A10"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sidRPr="00FB0261">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cuatro</w:t>
            </w:r>
            <w:r w:rsidRPr="00FB0261">
              <w:rPr>
                <w:rFonts w:ascii="Arial" w:hAnsi="Arial" w:cs="Arial"/>
                <w:color w:val="000000"/>
                <w:sz w:val="18"/>
                <w:szCs w:val="18"/>
                <w:lang w:eastAsia="es-ES"/>
              </w:rPr>
              <w:t xml:space="preserve"> (0</w:t>
            </w:r>
            <w:r>
              <w:rPr>
                <w:rFonts w:ascii="Arial" w:hAnsi="Arial" w:cs="Arial"/>
                <w:color w:val="000000"/>
                <w:sz w:val="18"/>
                <w:szCs w:val="18"/>
                <w:lang w:eastAsia="es-ES"/>
              </w:rPr>
              <w:t>4</w:t>
            </w:r>
            <w:r w:rsidRPr="00FB0261">
              <w:rPr>
                <w:rFonts w:ascii="Arial" w:hAnsi="Arial" w:cs="Arial"/>
                <w:color w:val="000000"/>
                <w:sz w:val="18"/>
                <w:szCs w:val="18"/>
                <w:lang w:eastAsia="es-ES"/>
              </w:rPr>
              <w:t>) años en el desempeño de funciones relaciona</w:t>
            </w:r>
            <w:r>
              <w:rPr>
                <w:rFonts w:ascii="Arial" w:hAnsi="Arial" w:cs="Arial"/>
                <w:color w:val="000000"/>
                <w:sz w:val="18"/>
                <w:szCs w:val="18"/>
                <w:lang w:eastAsia="es-ES"/>
              </w:rPr>
              <w:t>das a la actividad de laboratorio</w:t>
            </w:r>
            <w:r w:rsidRPr="00FB0261">
              <w:rPr>
                <w:rFonts w:ascii="Arial" w:hAnsi="Arial" w:cs="Arial"/>
                <w:color w:val="000000"/>
                <w:sz w:val="18"/>
                <w:szCs w:val="18"/>
                <w:lang w:eastAsia="es-ES"/>
              </w:rPr>
              <w:t xml:space="preserve">, con posterioridad a la formación requerida. </w:t>
            </w:r>
            <w:r w:rsidRPr="00FB0261">
              <w:rPr>
                <w:rFonts w:ascii="Arial" w:hAnsi="Arial" w:cs="Arial"/>
                <w:b/>
                <w:color w:val="000000"/>
                <w:sz w:val="18"/>
                <w:szCs w:val="18"/>
                <w:lang w:eastAsia="es-ES"/>
              </w:rPr>
              <w:t>(Indispensable)</w:t>
            </w:r>
          </w:p>
          <w:p w:rsidR="00913F63" w:rsidRPr="00FB0261"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sidRPr="00FB0261">
              <w:rPr>
                <w:rFonts w:ascii="Arial" w:hAnsi="Arial" w:cs="Arial"/>
                <w:color w:val="000000"/>
                <w:sz w:val="18"/>
                <w:szCs w:val="18"/>
                <w:lang w:eastAsia="es-ES"/>
              </w:rPr>
              <w:t xml:space="preserve">Acreditar* experiencia laboral mínima de </w:t>
            </w:r>
            <w:r>
              <w:rPr>
                <w:rFonts w:ascii="Arial" w:hAnsi="Arial" w:cs="Arial"/>
                <w:color w:val="000000"/>
                <w:sz w:val="18"/>
                <w:szCs w:val="18"/>
                <w:lang w:eastAsia="es-ES"/>
              </w:rPr>
              <w:t>año</w:t>
            </w:r>
            <w:r w:rsidRPr="00FB0261">
              <w:rPr>
                <w:rFonts w:ascii="Arial" w:hAnsi="Arial" w:cs="Arial"/>
                <w:color w:val="000000"/>
                <w:sz w:val="18"/>
                <w:szCs w:val="18"/>
                <w:lang w:eastAsia="es-ES"/>
              </w:rPr>
              <w:t xml:space="preserve"> (0</w:t>
            </w:r>
            <w:r>
              <w:rPr>
                <w:rFonts w:ascii="Arial" w:hAnsi="Arial" w:cs="Arial"/>
                <w:color w:val="000000"/>
                <w:sz w:val="18"/>
                <w:szCs w:val="18"/>
                <w:lang w:eastAsia="es-ES"/>
              </w:rPr>
              <w:t>1) año</w:t>
            </w:r>
            <w:r w:rsidRPr="00FB0261">
              <w:rPr>
                <w:rFonts w:ascii="Arial" w:hAnsi="Arial" w:cs="Arial"/>
                <w:color w:val="000000"/>
                <w:sz w:val="18"/>
                <w:szCs w:val="18"/>
                <w:lang w:eastAsia="es-ES"/>
              </w:rPr>
              <w:t xml:space="preserve"> en el desempeño de funciones relacionad</w:t>
            </w:r>
            <w:r>
              <w:rPr>
                <w:rFonts w:ascii="Arial" w:hAnsi="Arial" w:cs="Arial"/>
                <w:color w:val="000000"/>
                <w:sz w:val="18"/>
                <w:szCs w:val="18"/>
                <w:lang w:eastAsia="es-ES"/>
              </w:rPr>
              <w:t>as a la actividad de laboratorio</w:t>
            </w:r>
            <w:r w:rsidRPr="00FB0261">
              <w:rPr>
                <w:rFonts w:ascii="Arial" w:hAnsi="Arial" w:cs="Arial"/>
                <w:color w:val="000000"/>
                <w:sz w:val="18"/>
                <w:szCs w:val="18"/>
                <w:lang w:eastAsia="es-ES"/>
              </w:rPr>
              <w:t xml:space="preserve"> </w:t>
            </w:r>
            <w:r>
              <w:rPr>
                <w:rFonts w:ascii="Arial" w:hAnsi="Arial" w:cs="Arial"/>
                <w:color w:val="000000"/>
                <w:sz w:val="18"/>
                <w:szCs w:val="18"/>
                <w:lang w:eastAsia="es-ES"/>
              </w:rPr>
              <w:t>en el sector público,</w:t>
            </w:r>
            <w:r w:rsidRPr="00FB0261">
              <w:rPr>
                <w:rFonts w:ascii="Arial" w:hAnsi="Arial" w:cs="Arial"/>
                <w:color w:val="000000"/>
                <w:sz w:val="18"/>
                <w:szCs w:val="18"/>
                <w:lang w:eastAsia="es-ES"/>
              </w:rPr>
              <w:t xml:space="preserve"> con posterioridad a la formación requerida. </w:t>
            </w:r>
            <w:r w:rsidRPr="00FB0261">
              <w:rPr>
                <w:rFonts w:ascii="Arial" w:hAnsi="Arial" w:cs="Arial"/>
                <w:b/>
                <w:color w:val="000000"/>
                <w:sz w:val="18"/>
                <w:szCs w:val="18"/>
                <w:lang w:eastAsia="es-ES"/>
              </w:rPr>
              <w:t>(Indispensable)</w:t>
            </w:r>
          </w:p>
          <w:p w:rsidR="00913F63" w:rsidRPr="00FB0261"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sidRPr="00FB0261">
              <w:rPr>
                <w:rFonts w:ascii="Arial" w:hAnsi="Arial" w:cs="Arial"/>
                <w:sz w:val="18"/>
                <w:szCs w:val="18"/>
              </w:rPr>
              <w:t>De preferencia, la experiencia debe haber sido desarrollada en entidades de salud o en aquellas cuyas actividades estén relacionadas con la actividad prestadora y/o aseguradora.</w:t>
            </w:r>
            <w:r w:rsidRPr="00FB0261">
              <w:rPr>
                <w:rFonts w:ascii="Arial" w:hAnsi="Arial" w:cs="Arial"/>
              </w:rPr>
              <w:t xml:space="preserve"> </w:t>
            </w:r>
            <w:r w:rsidRPr="00FB0261">
              <w:rPr>
                <w:rFonts w:ascii="Arial" w:hAnsi="Arial" w:cs="Arial"/>
                <w:b/>
                <w:bCs/>
                <w:sz w:val="18"/>
                <w:szCs w:val="18"/>
              </w:rPr>
              <w:t>(Deseable)</w:t>
            </w:r>
          </w:p>
        </w:tc>
      </w:tr>
      <w:tr w:rsidR="00913F63" w:rsidRPr="00AF2916" w:rsidTr="00DE72E6">
        <w:trPr>
          <w:trHeight w:val="345"/>
        </w:trPr>
        <w:tc>
          <w:tcPr>
            <w:tcW w:w="2732" w:type="dxa"/>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Capacitación</w:t>
            </w:r>
          </w:p>
        </w:tc>
        <w:tc>
          <w:tcPr>
            <w:tcW w:w="6693" w:type="dxa"/>
          </w:tcPr>
          <w:p w:rsidR="00913F63" w:rsidRPr="00FB0261" w:rsidRDefault="00913F63" w:rsidP="00913F63">
            <w:pPr>
              <w:numPr>
                <w:ilvl w:val="0"/>
                <w:numId w:val="17"/>
              </w:numPr>
              <w:snapToGrid w:val="0"/>
              <w:spacing w:after="0" w:line="240" w:lineRule="auto"/>
              <w:ind w:left="428"/>
              <w:jc w:val="both"/>
              <w:rPr>
                <w:rFonts w:ascii="Arial" w:hAnsi="Arial" w:cs="Arial"/>
                <w:color w:val="000000"/>
                <w:sz w:val="18"/>
                <w:szCs w:val="18"/>
                <w:lang w:val="es-MX"/>
              </w:rPr>
            </w:pPr>
            <w:r w:rsidRPr="00FB0261">
              <w:rPr>
                <w:rFonts w:ascii="Arial" w:hAnsi="Arial" w:cs="Arial"/>
                <w:color w:val="000000"/>
                <w:sz w:val="18"/>
                <w:szCs w:val="18"/>
                <w:lang w:eastAsia="es-ES"/>
              </w:rPr>
              <w:t xml:space="preserve">Acreditar* capacitación y/o actividades de actualización afines al servicio de enfermería, como mínimo </w:t>
            </w:r>
            <w:r>
              <w:rPr>
                <w:rFonts w:ascii="Arial" w:hAnsi="Arial" w:cs="Arial"/>
                <w:color w:val="000000"/>
                <w:sz w:val="18"/>
                <w:szCs w:val="18"/>
                <w:lang w:eastAsia="es-ES"/>
              </w:rPr>
              <w:t>51 horas o 03 de créditos</w:t>
            </w:r>
            <w:r w:rsidRPr="00FB0261">
              <w:rPr>
                <w:rFonts w:ascii="Arial" w:hAnsi="Arial" w:cs="Arial"/>
                <w:color w:val="000000"/>
                <w:sz w:val="18"/>
                <w:szCs w:val="18"/>
                <w:lang w:eastAsia="es-ES"/>
              </w:rPr>
              <w:t>, realizadas a partir</w:t>
            </w:r>
            <w:r>
              <w:rPr>
                <w:rFonts w:ascii="Arial" w:hAnsi="Arial" w:cs="Arial"/>
                <w:color w:val="000000"/>
                <w:sz w:val="18"/>
                <w:szCs w:val="18"/>
                <w:lang w:eastAsia="es-ES"/>
              </w:rPr>
              <w:t xml:space="preserve"> del año 2017</w:t>
            </w:r>
            <w:r w:rsidRPr="00FB0261">
              <w:rPr>
                <w:rFonts w:ascii="Arial" w:hAnsi="Arial" w:cs="Arial"/>
                <w:color w:val="000000"/>
                <w:sz w:val="18"/>
                <w:szCs w:val="18"/>
                <w:lang w:eastAsia="es-ES"/>
              </w:rPr>
              <w:t xml:space="preserve"> a la fecha.  </w:t>
            </w:r>
            <w:r w:rsidRPr="00FB0261">
              <w:rPr>
                <w:rFonts w:ascii="Arial" w:hAnsi="Arial" w:cs="Arial"/>
                <w:b/>
                <w:color w:val="000000"/>
                <w:sz w:val="18"/>
                <w:szCs w:val="18"/>
                <w:lang w:eastAsia="es-ES"/>
              </w:rPr>
              <w:t>(Indispensable)</w:t>
            </w:r>
          </w:p>
        </w:tc>
      </w:tr>
      <w:tr w:rsidR="00913F63" w:rsidRPr="00AF2916" w:rsidTr="00DE72E6">
        <w:trPr>
          <w:trHeight w:val="616"/>
        </w:trPr>
        <w:tc>
          <w:tcPr>
            <w:tcW w:w="2732" w:type="dxa"/>
            <w:vAlign w:val="center"/>
          </w:tcPr>
          <w:p w:rsidR="00913F63" w:rsidRPr="00EF721D" w:rsidRDefault="00913F63" w:rsidP="00DE72E6">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693" w:type="dxa"/>
          </w:tcPr>
          <w:p w:rsidR="00913F63" w:rsidRDefault="00913F63" w:rsidP="00DE72E6">
            <w:pPr>
              <w:ind w:left="330"/>
              <w:contextualSpacing/>
              <w:jc w:val="both"/>
              <w:rPr>
                <w:rFonts w:ascii="Arial" w:hAnsi="Arial" w:cs="Arial"/>
                <w:b/>
                <w:sz w:val="18"/>
              </w:rPr>
            </w:pPr>
          </w:p>
          <w:p w:rsidR="00913F63" w:rsidRDefault="00913F63" w:rsidP="00DE72E6">
            <w:pPr>
              <w:ind w:left="360"/>
              <w:jc w:val="both"/>
              <w:rPr>
                <w:rFonts w:ascii="Arial" w:hAnsi="Arial" w:cs="Arial"/>
                <w:sz w:val="18"/>
                <w:szCs w:val="18"/>
              </w:rPr>
            </w:pPr>
          </w:p>
          <w:p w:rsidR="00913F63" w:rsidRPr="000E0DE7" w:rsidRDefault="00913F63" w:rsidP="00913F63">
            <w:pPr>
              <w:numPr>
                <w:ilvl w:val="0"/>
                <w:numId w:val="17"/>
              </w:numPr>
              <w:snapToGrid w:val="0"/>
              <w:spacing w:after="0" w:line="240" w:lineRule="auto"/>
              <w:ind w:left="428"/>
              <w:jc w:val="both"/>
              <w:rPr>
                <w:rFonts w:ascii="Arial" w:hAnsi="Arial" w:cs="Arial"/>
                <w:color w:val="000000"/>
                <w:sz w:val="18"/>
                <w:szCs w:val="18"/>
                <w:lang w:val="es-MX"/>
              </w:rPr>
            </w:pPr>
            <w:r w:rsidRPr="000E0DE7">
              <w:rPr>
                <w:rFonts w:ascii="Arial" w:hAnsi="Arial" w:cs="Arial"/>
                <w:color w:val="000000"/>
                <w:sz w:val="18"/>
                <w:szCs w:val="18"/>
                <w:lang w:eastAsia="es-ES"/>
              </w:rPr>
              <w:t xml:space="preserve">Manejo de Ofimática: Word, Excel, </w:t>
            </w:r>
            <w:proofErr w:type="spellStart"/>
            <w:r w:rsidRPr="000E0DE7">
              <w:rPr>
                <w:rFonts w:ascii="Arial" w:hAnsi="Arial" w:cs="Arial"/>
                <w:color w:val="000000"/>
                <w:sz w:val="18"/>
                <w:szCs w:val="18"/>
                <w:lang w:eastAsia="es-ES"/>
              </w:rPr>
              <w:t>Power</w:t>
            </w:r>
            <w:proofErr w:type="spellEnd"/>
            <w:r w:rsidRPr="000E0DE7">
              <w:rPr>
                <w:rFonts w:ascii="Arial" w:hAnsi="Arial" w:cs="Arial"/>
                <w:color w:val="000000"/>
                <w:sz w:val="18"/>
                <w:szCs w:val="18"/>
                <w:lang w:eastAsia="es-ES"/>
              </w:rPr>
              <w:t xml:space="preserve"> Point, Internet a nivel básico. (Indispensable)</w:t>
            </w:r>
          </w:p>
        </w:tc>
      </w:tr>
      <w:tr w:rsidR="00913F63" w:rsidRPr="00AF2916" w:rsidTr="00DE72E6">
        <w:trPr>
          <w:trHeight w:val="308"/>
        </w:trPr>
        <w:tc>
          <w:tcPr>
            <w:tcW w:w="2732" w:type="dxa"/>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Habilidades o Competencias</w:t>
            </w:r>
          </w:p>
        </w:tc>
        <w:tc>
          <w:tcPr>
            <w:tcW w:w="6693" w:type="dxa"/>
          </w:tcPr>
          <w:p w:rsidR="00913F63" w:rsidRDefault="00913F63" w:rsidP="00DE72E6">
            <w:pPr>
              <w:snapToGrid w:val="0"/>
              <w:ind w:left="428"/>
              <w:jc w:val="both"/>
              <w:rPr>
                <w:rFonts w:ascii="Arial" w:hAnsi="Arial" w:cs="Arial"/>
                <w:color w:val="000000"/>
                <w:sz w:val="18"/>
                <w:lang w:val="es-MX"/>
              </w:rPr>
            </w:pPr>
            <w:r w:rsidRPr="00374D84">
              <w:rPr>
                <w:rFonts w:ascii="Arial" w:hAnsi="Arial" w:cs="Arial"/>
                <w:b/>
                <w:color w:val="000000"/>
                <w:sz w:val="18"/>
                <w:lang w:val="es-MX"/>
              </w:rPr>
              <w:t>GENERICAS:</w:t>
            </w:r>
            <w:r w:rsidRPr="00374D84">
              <w:rPr>
                <w:rFonts w:ascii="Arial" w:hAnsi="Arial" w:cs="Arial"/>
                <w:color w:val="000000"/>
                <w:sz w:val="18"/>
                <w:lang w:val="es-MX"/>
              </w:rPr>
              <w:t xml:space="preserve"> Actitud de servicio, ética e integridad, compromiso y responsabilidad, orientación a resultados y trabajo en equipo.</w:t>
            </w:r>
          </w:p>
          <w:p w:rsidR="00913F63" w:rsidRPr="00083E03" w:rsidRDefault="00913F63" w:rsidP="00DE72E6">
            <w:pPr>
              <w:snapToGrid w:val="0"/>
              <w:ind w:left="428"/>
              <w:jc w:val="both"/>
              <w:rPr>
                <w:rFonts w:ascii="Arial" w:hAnsi="Arial" w:cs="Arial"/>
                <w:color w:val="000000"/>
                <w:sz w:val="18"/>
                <w:lang w:val="es-MX"/>
              </w:rPr>
            </w:pPr>
            <w:r w:rsidRPr="00374D84">
              <w:rPr>
                <w:rFonts w:ascii="Arial" w:hAnsi="Arial" w:cs="Arial"/>
                <w:b/>
                <w:color w:val="000000"/>
                <w:sz w:val="18"/>
                <w:lang w:val="es-MX"/>
              </w:rPr>
              <w:t>ESPECIFICAS:</w:t>
            </w:r>
            <w:r w:rsidRPr="00374D8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13F63" w:rsidRPr="00AF2916" w:rsidTr="00DE72E6">
        <w:trPr>
          <w:trHeight w:val="307"/>
        </w:trPr>
        <w:tc>
          <w:tcPr>
            <w:tcW w:w="2732" w:type="dxa"/>
            <w:vAlign w:val="center"/>
          </w:tcPr>
          <w:p w:rsidR="00913F63" w:rsidRPr="00AF2916" w:rsidRDefault="00913F63" w:rsidP="00DE72E6">
            <w:pPr>
              <w:jc w:val="center"/>
              <w:rPr>
                <w:rFonts w:ascii="Arial" w:hAnsi="Arial" w:cs="Arial"/>
                <w:b/>
                <w:color w:val="000000"/>
                <w:sz w:val="18"/>
                <w:szCs w:val="18"/>
                <w:lang w:eastAsia="es-ES"/>
              </w:rPr>
            </w:pPr>
            <w:r w:rsidRPr="00AF2916">
              <w:rPr>
                <w:rFonts w:ascii="Arial" w:hAnsi="Arial" w:cs="Arial"/>
                <w:b/>
                <w:color w:val="000000"/>
                <w:sz w:val="18"/>
                <w:szCs w:val="18"/>
                <w:lang w:eastAsia="es-ES"/>
              </w:rPr>
              <w:t>Motivo de Contratación</w:t>
            </w:r>
          </w:p>
        </w:tc>
        <w:tc>
          <w:tcPr>
            <w:tcW w:w="6693" w:type="dxa"/>
            <w:vAlign w:val="center"/>
          </w:tcPr>
          <w:p w:rsidR="00913F63" w:rsidRPr="009A56EA" w:rsidRDefault="00913F63" w:rsidP="00913F63">
            <w:pPr>
              <w:numPr>
                <w:ilvl w:val="0"/>
                <w:numId w:val="17"/>
              </w:numPr>
              <w:snapToGrid w:val="0"/>
              <w:spacing w:after="0" w:line="240" w:lineRule="auto"/>
              <w:ind w:left="428"/>
              <w:jc w:val="both"/>
              <w:rPr>
                <w:rFonts w:ascii="Arial" w:hAnsi="Arial" w:cs="Arial"/>
                <w:color w:val="000000"/>
                <w:sz w:val="18"/>
                <w:szCs w:val="18"/>
                <w:lang w:eastAsia="es-ES"/>
              </w:rPr>
            </w:pPr>
            <w:r>
              <w:rPr>
                <w:rFonts w:ascii="Arial" w:hAnsi="Arial" w:cs="Arial"/>
                <w:color w:val="000000"/>
                <w:sz w:val="18"/>
                <w:szCs w:val="18"/>
                <w:lang w:val="es-MX"/>
              </w:rPr>
              <w:t xml:space="preserve">Reemplazo/ </w:t>
            </w:r>
            <w:r w:rsidRPr="00564A15">
              <w:rPr>
                <w:rFonts w:ascii="Arial" w:hAnsi="Arial" w:cs="Arial"/>
                <w:color w:val="000000"/>
                <w:sz w:val="18"/>
                <w:szCs w:val="18"/>
                <w:lang w:val="es-MX"/>
              </w:rPr>
              <w:t xml:space="preserve"> Memor</w:t>
            </w:r>
            <w:r>
              <w:rPr>
                <w:rFonts w:ascii="Arial" w:hAnsi="Arial" w:cs="Arial"/>
                <w:color w:val="000000"/>
                <w:sz w:val="18"/>
                <w:szCs w:val="18"/>
                <w:lang w:val="es-MX"/>
              </w:rPr>
              <w:t>ando N°  5692-GCGP-ESSALUD-2022</w:t>
            </w:r>
          </w:p>
        </w:tc>
      </w:tr>
    </w:tbl>
    <w:p w:rsidR="00913F63" w:rsidRPr="00426089" w:rsidRDefault="00913F63" w:rsidP="00913F63">
      <w:pPr>
        <w:ind w:left="360" w:hanging="696"/>
        <w:jc w:val="both"/>
        <w:rPr>
          <w:rFonts w:ascii="Arial" w:hAnsi="Arial" w:cs="Arial"/>
          <w:b/>
          <w:bCs/>
        </w:rPr>
      </w:pPr>
    </w:p>
    <w:p w:rsidR="00913F63" w:rsidRPr="00C4176B" w:rsidRDefault="00913F63" w:rsidP="00913F63">
      <w:pPr>
        <w:ind w:left="360" w:hanging="696"/>
        <w:jc w:val="both"/>
        <w:rPr>
          <w:rFonts w:ascii="Arial" w:hAnsi="Arial" w:cs="Arial"/>
          <w:b/>
        </w:rPr>
      </w:pPr>
    </w:p>
    <w:p w:rsidR="00913F63" w:rsidRDefault="00913F63" w:rsidP="00913F63">
      <w:pPr>
        <w:jc w:val="both"/>
        <w:rPr>
          <w:rFonts w:ascii="Arial" w:hAnsi="Arial" w:cs="Arial"/>
          <w:b/>
        </w:rPr>
      </w:pPr>
      <w:r w:rsidRPr="00BA62E7">
        <w:rPr>
          <w:rFonts w:ascii="Arial" w:hAnsi="Arial" w:cs="Arial"/>
          <w:b/>
          <w:bCs/>
        </w:rPr>
        <w:t xml:space="preserve">TÉCNICO DE SERVICIO ADMINISTRATIVO Y APOYO </w:t>
      </w:r>
      <w:r w:rsidRPr="00BA62E7">
        <w:rPr>
          <w:rFonts w:ascii="Arial" w:hAnsi="Arial" w:cs="Arial"/>
          <w:b/>
        </w:rPr>
        <w:t>(</w:t>
      </w:r>
      <w:r>
        <w:rPr>
          <w:rFonts w:ascii="Arial" w:hAnsi="Arial" w:cs="Arial"/>
          <w:b/>
        </w:rPr>
        <w:t>CÓD. T2TAD-004 y CÓD. T2TAD-005</w:t>
      </w:r>
      <w:r w:rsidRPr="00BA62E7">
        <w:rPr>
          <w:rFonts w:ascii="Arial" w:hAnsi="Arial" w:cs="Arial"/>
          <w:b/>
        </w:rPr>
        <w:t>)</w:t>
      </w:r>
    </w:p>
    <w:p w:rsidR="00913F63" w:rsidRDefault="00913F63" w:rsidP="00913F63">
      <w:pPr>
        <w:jc w:val="both"/>
        <w:rPr>
          <w:rFonts w:ascii="Arial" w:hAnsi="Arial" w:cs="Arial"/>
          <w:b/>
        </w:rPr>
      </w:pP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49"/>
      </w:tblGrid>
      <w:tr w:rsidR="00913F63" w:rsidRPr="00557E92" w:rsidTr="00DE72E6">
        <w:trPr>
          <w:trHeight w:val="427"/>
        </w:trPr>
        <w:tc>
          <w:tcPr>
            <w:tcW w:w="2694" w:type="dxa"/>
            <w:shd w:val="clear" w:color="auto" w:fill="BDD6EE"/>
            <w:vAlign w:val="center"/>
          </w:tcPr>
          <w:p w:rsidR="00913F63" w:rsidRPr="00557E92" w:rsidRDefault="00913F63" w:rsidP="00DE72E6">
            <w:pPr>
              <w:pStyle w:val="Sangradetextonormal"/>
              <w:ind w:firstLine="0"/>
              <w:rPr>
                <w:b w:val="0"/>
                <w:sz w:val="18"/>
                <w:szCs w:val="18"/>
              </w:rPr>
            </w:pPr>
            <w:r w:rsidRPr="00557E92">
              <w:rPr>
                <w:sz w:val="18"/>
                <w:szCs w:val="18"/>
              </w:rPr>
              <w:t>REQUISITOS</w:t>
            </w:r>
          </w:p>
          <w:p w:rsidR="00913F63" w:rsidRPr="00557E92" w:rsidRDefault="00913F63" w:rsidP="00DE72E6">
            <w:pPr>
              <w:pStyle w:val="Sangradetextonormal"/>
              <w:ind w:firstLine="0"/>
              <w:rPr>
                <w:b w:val="0"/>
                <w:sz w:val="18"/>
                <w:szCs w:val="18"/>
              </w:rPr>
            </w:pPr>
            <w:r w:rsidRPr="00557E92">
              <w:rPr>
                <w:sz w:val="18"/>
                <w:szCs w:val="18"/>
              </w:rPr>
              <w:t>ESPECÍFICOS</w:t>
            </w:r>
          </w:p>
        </w:tc>
        <w:tc>
          <w:tcPr>
            <w:tcW w:w="6549" w:type="dxa"/>
            <w:shd w:val="clear" w:color="auto" w:fill="BDD6EE"/>
            <w:vAlign w:val="center"/>
          </w:tcPr>
          <w:p w:rsidR="00913F63" w:rsidRPr="00557E92" w:rsidRDefault="00913F63" w:rsidP="00DE72E6">
            <w:pPr>
              <w:pStyle w:val="Sangradetextonormal"/>
              <w:ind w:firstLine="0"/>
              <w:rPr>
                <w:b w:val="0"/>
                <w:sz w:val="18"/>
                <w:szCs w:val="18"/>
              </w:rPr>
            </w:pPr>
            <w:r w:rsidRPr="00557E92">
              <w:rPr>
                <w:sz w:val="18"/>
                <w:szCs w:val="18"/>
              </w:rPr>
              <w:t>DETALLE</w:t>
            </w:r>
          </w:p>
        </w:tc>
      </w:tr>
      <w:tr w:rsidR="00913F63" w:rsidRPr="00557E92" w:rsidTr="00DE72E6">
        <w:trPr>
          <w:trHeight w:val="557"/>
        </w:trPr>
        <w:tc>
          <w:tcPr>
            <w:tcW w:w="2694" w:type="dxa"/>
            <w:vAlign w:val="center"/>
          </w:tcPr>
          <w:p w:rsidR="00913F63" w:rsidRPr="00557E92" w:rsidRDefault="00913F63" w:rsidP="00DE72E6">
            <w:pPr>
              <w:pStyle w:val="Sangradetextonormal"/>
              <w:ind w:firstLine="0"/>
              <w:rPr>
                <w:b w:val="0"/>
                <w:sz w:val="18"/>
                <w:szCs w:val="18"/>
              </w:rPr>
            </w:pPr>
            <w:r>
              <w:rPr>
                <w:sz w:val="18"/>
                <w:szCs w:val="18"/>
              </w:rPr>
              <w:t>Formación General</w:t>
            </w:r>
          </w:p>
        </w:tc>
        <w:tc>
          <w:tcPr>
            <w:tcW w:w="6549" w:type="dxa"/>
            <w:vAlign w:val="center"/>
          </w:tcPr>
          <w:p w:rsidR="00913F63" w:rsidRPr="002F0F20" w:rsidRDefault="00913F63" w:rsidP="00913F63">
            <w:pPr>
              <w:numPr>
                <w:ilvl w:val="0"/>
                <w:numId w:val="10"/>
              </w:numPr>
              <w:spacing w:after="0" w:line="240" w:lineRule="auto"/>
              <w:ind w:left="244" w:hanging="244"/>
              <w:jc w:val="both"/>
              <w:rPr>
                <w:rFonts w:ascii="Arial" w:hAnsi="Arial" w:cs="Arial"/>
                <w:color w:val="000000"/>
                <w:sz w:val="18"/>
                <w:szCs w:val="18"/>
              </w:rPr>
            </w:pPr>
            <w:r>
              <w:rPr>
                <w:rFonts w:ascii="Arial" w:hAnsi="Arial" w:cs="Arial"/>
                <w:sz w:val="18"/>
                <w:szCs w:val="18"/>
                <w:lang w:val="es-MX"/>
              </w:rPr>
              <w:t>Acreditar* copia simple del Título Técnico</w:t>
            </w:r>
            <w:r>
              <w:rPr>
                <w:rFonts w:ascii="Arial" w:hAnsi="Arial" w:cs="Arial"/>
                <w:sz w:val="18"/>
                <w:szCs w:val="18"/>
              </w:rPr>
              <w:t xml:space="preserve"> en Administración, Contabilidad y/o a fines</w:t>
            </w:r>
            <w:r w:rsidRPr="00EE2E67">
              <w:rPr>
                <w:rFonts w:ascii="Arial" w:hAnsi="Arial" w:cs="Arial"/>
                <w:sz w:val="18"/>
                <w:szCs w:val="18"/>
              </w:rPr>
              <w:t xml:space="preserve"> emitido por Instituto Superior Tecnológico a nombre de la nación (mínimo de tres años de</w:t>
            </w:r>
            <w:r>
              <w:rPr>
                <w:rFonts w:ascii="Arial" w:hAnsi="Arial" w:cs="Arial"/>
                <w:sz w:val="18"/>
                <w:szCs w:val="18"/>
              </w:rPr>
              <w:t xml:space="preserve"> estudios); o equivalente a cuatro (04</w:t>
            </w:r>
            <w:r w:rsidRPr="00EE2E67">
              <w:rPr>
                <w:rFonts w:ascii="Arial" w:hAnsi="Arial" w:cs="Arial"/>
                <w:sz w:val="18"/>
                <w:szCs w:val="18"/>
              </w:rPr>
              <w:t xml:space="preserve">) ciclos profesionales universitarios concluidos </w:t>
            </w:r>
            <w:r>
              <w:rPr>
                <w:rFonts w:ascii="Arial" w:hAnsi="Arial" w:cs="Arial"/>
                <w:sz w:val="18"/>
                <w:szCs w:val="18"/>
              </w:rPr>
              <w:t xml:space="preserve">en Administración, Contabilidad y/o a fines </w:t>
            </w:r>
            <w:r w:rsidRPr="00EE2E67">
              <w:rPr>
                <w:rFonts w:ascii="Arial" w:hAnsi="Arial" w:cs="Arial"/>
                <w:sz w:val="18"/>
                <w:szCs w:val="18"/>
              </w:rPr>
              <w:t xml:space="preserve"> </w:t>
            </w:r>
            <w:r w:rsidRPr="00EE2E67">
              <w:rPr>
                <w:rFonts w:ascii="Arial" w:hAnsi="Arial" w:cs="Arial"/>
                <w:b/>
                <w:sz w:val="18"/>
                <w:szCs w:val="18"/>
                <w:lang w:val="es-MX"/>
              </w:rPr>
              <w:t>(Indispensable)</w:t>
            </w:r>
          </w:p>
        </w:tc>
      </w:tr>
      <w:tr w:rsidR="00913F63" w:rsidRPr="00557E92" w:rsidTr="00DE72E6">
        <w:tc>
          <w:tcPr>
            <w:tcW w:w="2694" w:type="dxa"/>
            <w:vAlign w:val="center"/>
          </w:tcPr>
          <w:p w:rsidR="00913F63" w:rsidRPr="00557E92" w:rsidRDefault="00913F63" w:rsidP="00DE72E6">
            <w:pPr>
              <w:pStyle w:val="Sangradetextonormal"/>
              <w:ind w:firstLine="0"/>
              <w:rPr>
                <w:b w:val="0"/>
                <w:sz w:val="18"/>
                <w:szCs w:val="18"/>
              </w:rPr>
            </w:pPr>
            <w:r w:rsidRPr="00557E92">
              <w:rPr>
                <w:sz w:val="18"/>
                <w:szCs w:val="18"/>
              </w:rPr>
              <w:t>Experiencia Laboral</w:t>
            </w:r>
          </w:p>
        </w:tc>
        <w:tc>
          <w:tcPr>
            <w:tcW w:w="6549" w:type="dxa"/>
          </w:tcPr>
          <w:p w:rsidR="00913F63" w:rsidRPr="00BA62E7" w:rsidRDefault="00913F63" w:rsidP="00DE72E6">
            <w:pPr>
              <w:ind w:left="244"/>
              <w:jc w:val="both"/>
              <w:rPr>
                <w:rFonts w:ascii="Arial" w:hAnsi="Arial" w:cs="Arial"/>
                <w:sz w:val="18"/>
                <w:szCs w:val="18"/>
              </w:rPr>
            </w:pPr>
            <w:r w:rsidRPr="00BA62E7">
              <w:rPr>
                <w:rFonts w:ascii="Arial" w:hAnsi="Arial" w:cs="Arial"/>
                <w:b/>
                <w:sz w:val="18"/>
                <w:szCs w:val="18"/>
              </w:rPr>
              <w:t>EXPERIENCIA GENERAL</w:t>
            </w:r>
            <w:r w:rsidRPr="00BA62E7">
              <w:rPr>
                <w:rFonts w:ascii="Arial" w:hAnsi="Arial" w:cs="Arial"/>
                <w:sz w:val="18"/>
                <w:szCs w:val="18"/>
              </w:rPr>
              <w:t>:</w:t>
            </w:r>
          </w:p>
          <w:p w:rsidR="00913F63" w:rsidRPr="00BA62E7" w:rsidRDefault="00913F63" w:rsidP="00913F63">
            <w:pPr>
              <w:numPr>
                <w:ilvl w:val="0"/>
                <w:numId w:val="10"/>
              </w:numPr>
              <w:spacing w:after="0" w:line="240" w:lineRule="auto"/>
              <w:ind w:left="244" w:hanging="244"/>
              <w:jc w:val="both"/>
              <w:rPr>
                <w:rFonts w:ascii="Arial" w:hAnsi="Arial" w:cs="Arial"/>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tres (03) años desempeñando funciones afines a la profesión y/o puesto. </w:t>
            </w:r>
            <w:r w:rsidRPr="00BA62E7">
              <w:rPr>
                <w:rFonts w:ascii="Arial" w:hAnsi="Arial" w:cs="Arial"/>
                <w:b/>
                <w:sz w:val="18"/>
                <w:szCs w:val="18"/>
              </w:rPr>
              <w:t>(Indispensable)</w:t>
            </w:r>
          </w:p>
          <w:p w:rsidR="00913F63" w:rsidRPr="00BA62E7" w:rsidRDefault="00913F63" w:rsidP="00DE72E6">
            <w:pPr>
              <w:ind w:left="244"/>
              <w:jc w:val="both"/>
              <w:rPr>
                <w:rFonts w:ascii="Arial" w:hAnsi="Arial" w:cs="Arial"/>
                <w:sz w:val="18"/>
                <w:szCs w:val="18"/>
              </w:rPr>
            </w:pPr>
            <w:r w:rsidRPr="00BA62E7">
              <w:rPr>
                <w:rFonts w:ascii="Arial" w:hAnsi="Arial" w:cs="Arial"/>
                <w:b/>
                <w:sz w:val="18"/>
                <w:szCs w:val="18"/>
              </w:rPr>
              <w:lastRenderedPageBreak/>
              <w:t>EXPERIENCIA ESPECÍFICA</w:t>
            </w:r>
            <w:r w:rsidRPr="00BA62E7">
              <w:rPr>
                <w:rFonts w:ascii="Arial" w:hAnsi="Arial" w:cs="Arial"/>
                <w:sz w:val="18"/>
                <w:szCs w:val="18"/>
              </w:rPr>
              <w:t>:</w:t>
            </w:r>
          </w:p>
          <w:p w:rsidR="00913F63" w:rsidRPr="00BA62E7" w:rsidRDefault="00913F63" w:rsidP="00913F63">
            <w:pPr>
              <w:numPr>
                <w:ilvl w:val="0"/>
                <w:numId w:val="10"/>
              </w:numPr>
              <w:spacing w:after="0" w:line="240" w:lineRule="auto"/>
              <w:ind w:left="244" w:hanging="244"/>
              <w:jc w:val="both"/>
              <w:rPr>
                <w:rFonts w:ascii="Arial" w:hAnsi="Arial" w:cs="Arial"/>
                <w:b/>
                <w:sz w:val="18"/>
                <w:szCs w:val="18"/>
              </w:rPr>
            </w:pPr>
            <w:r w:rsidRPr="00BA62E7">
              <w:rPr>
                <w:rFonts w:ascii="Arial" w:hAnsi="Arial" w:cs="Arial"/>
                <w:sz w:val="18"/>
                <w:szCs w:val="18"/>
              </w:rPr>
              <w:t>Acreditar</w:t>
            </w:r>
            <w:r w:rsidRPr="00BA62E7">
              <w:rPr>
                <w:rFonts w:ascii="Arial" w:hAnsi="Arial" w:cs="Arial"/>
                <w:sz w:val="18"/>
                <w:szCs w:val="18"/>
                <w:lang w:val="es-MX"/>
              </w:rPr>
              <w:t>*</w:t>
            </w:r>
            <w:r w:rsidRPr="00BA62E7">
              <w:rPr>
                <w:rFonts w:ascii="Arial" w:hAnsi="Arial" w:cs="Arial"/>
                <w:sz w:val="18"/>
                <w:szCs w:val="18"/>
              </w:rPr>
              <w:t xml:space="preserve"> experiencia laboral mínima de dos (02) años en el desempeño de funciones afines al puesto convocado, con posterioridad a la formación requerida; de los cuales deberá contar con un (01) año de experiencia en el sector público</w:t>
            </w:r>
            <w:r>
              <w:rPr>
                <w:rFonts w:ascii="Arial" w:hAnsi="Arial" w:cs="Arial"/>
                <w:sz w:val="18"/>
                <w:szCs w:val="18"/>
              </w:rPr>
              <w:t xml:space="preserve"> en puesto vinculado a las funciones a desempeñar</w:t>
            </w:r>
            <w:r w:rsidRPr="00BA62E7">
              <w:rPr>
                <w:rFonts w:ascii="Arial" w:hAnsi="Arial" w:cs="Arial"/>
                <w:sz w:val="18"/>
                <w:szCs w:val="18"/>
              </w:rPr>
              <w:t>.</w:t>
            </w:r>
            <w:r w:rsidRPr="00BA62E7">
              <w:rPr>
                <w:rFonts w:ascii="Arial" w:hAnsi="Arial" w:cs="Arial"/>
                <w:b/>
                <w:sz w:val="18"/>
                <w:szCs w:val="18"/>
              </w:rPr>
              <w:t xml:space="preserve"> (Indispensable)</w:t>
            </w:r>
            <w:r w:rsidRPr="00BA62E7">
              <w:rPr>
                <w:rFonts w:ascii="Arial" w:hAnsi="Arial" w:cs="Arial"/>
                <w:sz w:val="18"/>
                <w:szCs w:val="18"/>
              </w:rPr>
              <w:t xml:space="preserve"> </w:t>
            </w:r>
          </w:p>
          <w:p w:rsidR="00913F63" w:rsidRPr="002F0F20" w:rsidRDefault="00913F63" w:rsidP="00913F63">
            <w:pPr>
              <w:numPr>
                <w:ilvl w:val="0"/>
                <w:numId w:val="10"/>
              </w:numPr>
              <w:spacing w:after="0" w:line="240" w:lineRule="auto"/>
              <w:ind w:left="244" w:hanging="244"/>
              <w:jc w:val="both"/>
              <w:rPr>
                <w:rFonts w:cs="Arial"/>
                <w:b/>
                <w:color w:val="000000"/>
                <w:sz w:val="18"/>
                <w:szCs w:val="18"/>
              </w:rPr>
            </w:pPr>
            <w:r w:rsidRPr="00BA62E7">
              <w:rPr>
                <w:rFonts w:ascii="Arial" w:hAnsi="Arial" w:cs="Arial"/>
                <w:sz w:val="18"/>
                <w:szCs w:val="18"/>
              </w:rPr>
              <w:t>De preferencia, la experiencia debe haber sido desarrollada en entidades de salud o en aquellas cuyas actividades estén relacionadas con la actividad prestadora y/o aseguradora.</w:t>
            </w:r>
            <w:r w:rsidRPr="00BA62E7">
              <w:rPr>
                <w:rFonts w:ascii="Arial" w:hAnsi="Arial" w:cs="Arial"/>
                <w:color w:val="000000"/>
              </w:rPr>
              <w:t xml:space="preserve"> </w:t>
            </w:r>
            <w:r w:rsidRPr="00BA62E7">
              <w:rPr>
                <w:rFonts w:ascii="Arial" w:hAnsi="Arial" w:cs="Arial"/>
                <w:b/>
                <w:bCs/>
                <w:sz w:val="18"/>
                <w:szCs w:val="18"/>
              </w:rPr>
              <w:t>(Deseable)</w:t>
            </w:r>
          </w:p>
        </w:tc>
      </w:tr>
      <w:tr w:rsidR="00913F63" w:rsidRPr="00557E92" w:rsidTr="00DE72E6">
        <w:tc>
          <w:tcPr>
            <w:tcW w:w="2694" w:type="dxa"/>
            <w:vAlign w:val="center"/>
          </w:tcPr>
          <w:p w:rsidR="00913F63" w:rsidRPr="00557E92" w:rsidRDefault="00913F63" w:rsidP="00DE72E6">
            <w:pPr>
              <w:pStyle w:val="Sangradetextonormal"/>
              <w:ind w:firstLine="0"/>
              <w:rPr>
                <w:b w:val="0"/>
                <w:sz w:val="18"/>
                <w:szCs w:val="18"/>
              </w:rPr>
            </w:pPr>
            <w:r w:rsidRPr="00557E92">
              <w:rPr>
                <w:sz w:val="18"/>
                <w:szCs w:val="18"/>
              </w:rPr>
              <w:lastRenderedPageBreak/>
              <w:t>Capacitación</w:t>
            </w:r>
          </w:p>
        </w:tc>
        <w:tc>
          <w:tcPr>
            <w:tcW w:w="6549" w:type="dxa"/>
          </w:tcPr>
          <w:p w:rsidR="00913F63" w:rsidRPr="00BA62E7" w:rsidRDefault="00913F63" w:rsidP="00913F63">
            <w:pPr>
              <w:numPr>
                <w:ilvl w:val="0"/>
                <w:numId w:val="10"/>
              </w:numPr>
              <w:spacing w:after="0" w:line="240" w:lineRule="auto"/>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BA62E7">
              <w:rPr>
                <w:rFonts w:ascii="Arial" w:hAnsi="Arial" w:cs="Arial"/>
                <w:sz w:val="18"/>
                <w:szCs w:val="18"/>
              </w:rPr>
              <w:t>capacitación y/o actividades de actualización profesional afines al puesto convocado, como mínimo de 51 horas o 03 créditos, realizadas a partir del año 201</w:t>
            </w:r>
            <w:r>
              <w:rPr>
                <w:rFonts w:ascii="Arial" w:hAnsi="Arial" w:cs="Arial"/>
                <w:sz w:val="18"/>
                <w:szCs w:val="18"/>
              </w:rPr>
              <w:t>7</w:t>
            </w:r>
            <w:r w:rsidRPr="00BA62E7">
              <w:rPr>
                <w:rFonts w:ascii="Arial" w:hAnsi="Arial" w:cs="Arial"/>
                <w:sz w:val="18"/>
                <w:szCs w:val="18"/>
              </w:rPr>
              <w:t xml:space="preserve"> a la fecha. </w:t>
            </w:r>
            <w:r w:rsidRPr="00BA62E7">
              <w:rPr>
                <w:rFonts w:ascii="Arial" w:hAnsi="Arial" w:cs="Arial"/>
                <w:b/>
                <w:sz w:val="18"/>
                <w:szCs w:val="18"/>
              </w:rPr>
              <w:t>(Indispensable)</w:t>
            </w:r>
          </w:p>
          <w:p w:rsidR="00913F63" w:rsidRPr="00CD5256" w:rsidRDefault="00913F63" w:rsidP="00913F63">
            <w:pPr>
              <w:numPr>
                <w:ilvl w:val="0"/>
                <w:numId w:val="10"/>
              </w:numPr>
              <w:spacing w:after="0" w:line="240" w:lineRule="auto"/>
              <w:ind w:left="244" w:hanging="244"/>
              <w:jc w:val="both"/>
              <w:rPr>
                <w:rFonts w:ascii="Arial" w:hAnsi="Arial" w:cs="Arial"/>
                <w:sz w:val="18"/>
                <w:szCs w:val="18"/>
                <w:lang w:val="es-MX"/>
              </w:rPr>
            </w:pPr>
            <w:r w:rsidRPr="00BA62E7">
              <w:rPr>
                <w:rFonts w:ascii="Arial" w:hAnsi="Arial" w:cs="Arial"/>
                <w:sz w:val="18"/>
                <w:szCs w:val="18"/>
              </w:rPr>
              <w:t>Acreditar</w:t>
            </w:r>
            <w:r w:rsidRPr="00BA62E7">
              <w:rPr>
                <w:rFonts w:ascii="Arial" w:hAnsi="Arial" w:cs="Arial"/>
                <w:sz w:val="18"/>
                <w:szCs w:val="18"/>
                <w:lang w:val="es-MX"/>
              </w:rPr>
              <w:t xml:space="preserve">* </w:t>
            </w:r>
            <w:r w:rsidRPr="00BA62E7">
              <w:rPr>
                <w:rFonts w:ascii="Arial" w:hAnsi="Arial" w:cs="Arial"/>
                <w:sz w:val="18"/>
                <w:szCs w:val="18"/>
              </w:rPr>
              <w:t xml:space="preserve">capacitación en </w:t>
            </w:r>
            <w:r>
              <w:rPr>
                <w:rFonts w:ascii="Arial" w:hAnsi="Arial" w:cs="Arial"/>
                <w:sz w:val="18"/>
                <w:szCs w:val="18"/>
              </w:rPr>
              <w:t>relacionados al área</w:t>
            </w:r>
            <w:r w:rsidRPr="00BA62E7">
              <w:rPr>
                <w:rFonts w:ascii="Arial" w:hAnsi="Arial" w:cs="Arial"/>
                <w:sz w:val="18"/>
                <w:szCs w:val="18"/>
              </w:rPr>
              <w:t>.</w:t>
            </w:r>
            <w:r w:rsidRPr="00BA62E7">
              <w:rPr>
                <w:rFonts w:ascii="Arial" w:hAnsi="Arial" w:cs="Arial"/>
                <w:b/>
                <w:sz w:val="18"/>
                <w:szCs w:val="18"/>
              </w:rPr>
              <w:t xml:space="preserve"> (Indispensable)</w:t>
            </w:r>
          </w:p>
          <w:p w:rsidR="00913F63" w:rsidRPr="00557E92" w:rsidRDefault="00913F63" w:rsidP="00DE72E6">
            <w:pPr>
              <w:ind w:left="244"/>
              <w:jc w:val="both"/>
              <w:rPr>
                <w:rFonts w:ascii="Arial" w:hAnsi="Arial" w:cs="Arial"/>
                <w:sz w:val="18"/>
                <w:szCs w:val="18"/>
                <w:lang w:val="es-MX"/>
              </w:rPr>
            </w:pPr>
          </w:p>
        </w:tc>
      </w:tr>
      <w:tr w:rsidR="00913F63" w:rsidRPr="00557E92" w:rsidTr="00DE72E6">
        <w:trPr>
          <w:trHeight w:val="70"/>
        </w:trPr>
        <w:tc>
          <w:tcPr>
            <w:tcW w:w="2694" w:type="dxa"/>
            <w:vAlign w:val="center"/>
          </w:tcPr>
          <w:p w:rsidR="00913F63" w:rsidRPr="00557E92" w:rsidRDefault="00913F63" w:rsidP="00DE72E6">
            <w:pPr>
              <w:pStyle w:val="Sangradetextonormal"/>
              <w:ind w:firstLine="0"/>
              <w:rPr>
                <w:b w:val="0"/>
                <w:sz w:val="18"/>
                <w:szCs w:val="18"/>
              </w:rPr>
            </w:pPr>
            <w:r w:rsidRPr="00557E92">
              <w:rPr>
                <w:sz w:val="18"/>
                <w:szCs w:val="18"/>
              </w:rPr>
              <w:t>Conocimientos de Ofimática e Idiomas (</w:t>
            </w:r>
            <w:r w:rsidRPr="00557E92">
              <w:rPr>
                <w:bCs w:val="0"/>
                <w:sz w:val="18"/>
                <w:szCs w:val="18"/>
                <w:u w:val="single"/>
              </w:rPr>
              <w:t>requisito que será validado en el Formato 01: Declaración Jurada de Cumplimiento de Requisitos</w:t>
            </w:r>
            <w:r w:rsidRPr="00557E92">
              <w:rPr>
                <w:sz w:val="18"/>
                <w:szCs w:val="18"/>
              </w:rPr>
              <w:t>)</w:t>
            </w:r>
          </w:p>
        </w:tc>
        <w:tc>
          <w:tcPr>
            <w:tcW w:w="6549" w:type="dxa"/>
            <w:shd w:val="clear" w:color="auto" w:fill="auto"/>
            <w:vAlign w:val="center"/>
          </w:tcPr>
          <w:p w:rsidR="00913F63" w:rsidRPr="00BA62E7" w:rsidRDefault="00913F63" w:rsidP="00913F63">
            <w:pPr>
              <w:numPr>
                <w:ilvl w:val="0"/>
                <w:numId w:val="10"/>
              </w:numPr>
              <w:suppressAutoHyphens/>
              <w:spacing w:after="0" w:line="240" w:lineRule="auto"/>
              <w:ind w:left="244" w:hanging="244"/>
              <w:jc w:val="both"/>
              <w:rPr>
                <w:rFonts w:ascii="Arial" w:hAnsi="Arial" w:cs="Arial"/>
                <w:sz w:val="18"/>
                <w:szCs w:val="18"/>
              </w:rPr>
            </w:pPr>
            <w:r w:rsidRPr="00BA62E7">
              <w:rPr>
                <w:rFonts w:ascii="Arial" w:hAnsi="Arial" w:cs="Arial"/>
                <w:sz w:val="18"/>
                <w:szCs w:val="18"/>
              </w:rPr>
              <w:t xml:space="preserve">Manejo de Ofimática: Word, Excel, </w:t>
            </w:r>
            <w:proofErr w:type="spellStart"/>
            <w:r w:rsidRPr="00BA62E7">
              <w:rPr>
                <w:rFonts w:ascii="Arial" w:hAnsi="Arial" w:cs="Arial"/>
                <w:sz w:val="18"/>
                <w:szCs w:val="18"/>
              </w:rPr>
              <w:t>Power</w:t>
            </w:r>
            <w:proofErr w:type="spellEnd"/>
            <w:r w:rsidRPr="00BA62E7">
              <w:rPr>
                <w:rFonts w:ascii="Arial" w:hAnsi="Arial" w:cs="Arial"/>
                <w:sz w:val="18"/>
                <w:szCs w:val="18"/>
              </w:rPr>
              <w:t xml:space="preserve"> Point, Internet a nivel básico. </w:t>
            </w:r>
            <w:r w:rsidRPr="00BA62E7">
              <w:rPr>
                <w:rFonts w:ascii="Arial" w:hAnsi="Arial" w:cs="Arial"/>
                <w:b/>
                <w:sz w:val="18"/>
                <w:szCs w:val="18"/>
              </w:rPr>
              <w:t>(Indispensable)</w:t>
            </w:r>
          </w:p>
          <w:p w:rsidR="00913F63" w:rsidRPr="00553512" w:rsidRDefault="00913F63" w:rsidP="00913F63">
            <w:pPr>
              <w:numPr>
                <w:ilvl w:val="0"/>
                <w:numId w:val="10"/>
              </w:numPr>
              <w:suppressAutoHyphens/>
              <w:spacing w:after="0" w:line="240" w:lineRule="auto"/>
              <w:ind w:left="244" w:hanging="244"/>
              <w:jc w:val="both"/>
              <w:rPr>
                <w:rFonts w:ascii="Arial" w:hAnsi="Arial" w:cs="Arial"/>
                <w:sz w:val="18"/>
                <w:szCs w:val="18"/>
              </w:rPr>
            </w:pPr>
            <w:r w:rsidRPr="00BA62E7">
              <w:rPr>
                <w:rFonts w:ascii="Arial" w:hAnsi="Arial" w:cs="Arial"/>
                <w:sz w:val="18"/>
                <w:szCs w:val="18"/>
              </w:rPr>
              <w:t xml:space="preserve">Manejo de Idioma Inglés a nivel básico. </w:t>
            </w:r>
            <w:r w:rsidRPr="00BA62E7">
              <w:rPr>
                <w:rFonts w:ascii="Arial" w:hAnsi="Arial" w:cs="Arial"/>
                <w:b/>
                <w:sz w:val="18"/>
                <w:szCs w:val="18"/>
              </w:rPr>
              <w:t>(Indispensable)</w:t>
            </w:r>
          </w:p>
        </w:tc>
      </w:tr>
      <w:tr w:rsidR="00913F63" w:rsidRPr="00557E92" w:rsidTr="00DE72E6">
        <w:trPr>
          <w:trHeight w:val="840"/>
        </w:trPr>
        <w:tc>
          <w:tcPr>
            <w:tcW w:w="2694" w:type="dxa"/>
            <w:vAlign w:val="center"/>
          </w:tcPr>
          <w:p w:rsidR="00913F63" w:rsidRPr="00557E92" w:rsidRDefault="00913F63" w:rsidP="00DE72E6">
            <w:pPr>
              <w:pStyle w:val="Sangradetextonormal"/>
              <w:ind w:firstLine="0"/>
              <w:rPr>
                <w:b w:val="0"/>
                <w:sz w:val="18"/>
                <w:szCs w:val="18"/>
              </w:rPr>
            </w:pPr>
            <w:r w:rsidRPr="00557E92">
              <w:rPr>
                <w:sz w:val="18"/>
                <w:szCs w:val="18"/>
              </w:rPr>
              <w:t>Habilidades o Competencias</w:t>
            </w:r>
          </w:p>
        </w:tc>
        <w:tc>
          <w:tcPr>
            <w:tcW w:w="6549" w:type="dxa"/>
            <w:shd w:val="clear" w:color="auto" w:fill="auto"/>
          </w:tcPr>
          <w:p w:rsidR="00913F63" w:rsidRPr="004F5133" w:rsidRDefault="00913F63" w:rsidP="00DE72E6">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rsidR="00913F63" w:rsidRPr="00557E92" w:rsidRDefault="00913F63" w:rsidP="00DE72E6">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13F63" w:rsidRPr="00557E92" w:rsidTr="00DE72E6">
        <w:trPr>
          <w:trHeight w:val="399"/>
        </w:trPr>
        <w:tc>
          <w:tcPr>
            <w:tcW w:w="2694" w:type="dxa"/>
            <w:vAlign w:val="center"/>
          </w:tcPr>
          <w:p w:rsidR="00913F63" w:rsidRPr="00557E92" w:rsidRDefault="00913F63" w:rsidP="00DE72E6">
            <w:pPr>
              <w:pStyle w:val="Sangradetextonormal"/>
              <w:ind w:firstLine="0"/>
              <w:rPr>
                <w:b w:val="0"/>
                <w:sz w:val="18"/>
                <w:szCs w:val="18"/>
              </w:rPr>
            </w:pPr>
            <w:r w:rsidRPr="00557E92">
              <w:rPr>
                <w:sz w:val="18"/>
                <w:szCs w:val="18"/>
              </w:rPr>
              <w:t>Motivo de Contratación</w:t>
            </w:r>
          </w:p>
        </w:tc>
        <w:tc>
          <w:tcPr>
            <w:tcW w:w="6549" w:type="dxa"/>
            <w:shd w:val="clear" w:color="auto" w:fill="auto"/>
            <w:vAlign w:val="center"/>
          </w:tcPr>
          <w:p w:rsidR="00913F63" w:rsidRPr="00557E92" w:rsidRDefault="00913F63" w:rsidP="00913F63">
            <w:pPr>
              <w:numPr>
                <w:ilvl w:val="0"/>
                <w:numId w:val="10"/>
              </w:numPr>
              <w:suppressAutoHyphens/>
              <w:spacing w:after="0" w:line="240" w:lineRule="auto"/>
              <w:ind w:left="244" w:hanging="244"/>
              <w:jc w:val="both"/>
              <w:rPr>
                <w:rFonts w:ascii="Arial" w:hAnsi="Arial" w:cs="Arial"/>
                <w:sz w:val="18"/>
                <w:szCs w:val="18"/>
              </w:rPr>
            </w:pPr>
            <w:r>
              <w:rPr>
                <w:rFonts w:ascii="Arial" w:hAnsi="Arial" w:cs="Arial"/>
                <w:color w:val="000000"/>
                <w:sz w:val="18"/>
                <w:szCs w:val="18"/>
                <w:lang w:val="es-MX"/>
              </w:rPr>
              <w:t xml:space="preserve">Reemplazo/ </w:t>
            </w:r>
            <w:r w:rsidRPr="00564A15">
              <w:rPr>
                <w:rFonts w:ascii="Arial" w:hAnsi="Arial" w:cs="Arial"/>
                <w:color w:val="000000"/>
                <w:sz w:val="18"/>
                <w:szCs w:val="18"/>
                <w:lang w:val="es-MX"/>
              </w:rPr>
              <w:t xml:space="preserve"> Memor</w:t>
            </w:r>
            <w:r>
              <w:rPr>
                <w:rFonts w:ascii="Arial" w:hAnsi="Arial" w:cs="Arial"/>
                <w:color w:val="000000"/>
                <w:sz w:val="18"/>
                <w:szCs w:val="18"/>
                <w:lang w:val="es-MX"/>
              </w:rPr>
              <w:t xml:space="preserve">ando N°  5692-GCGP-ESSALUD-2022 y </w:t>
            </w:r>
            <w:r w:rsidRPr="00564A15">
              <w:rPr>
                <w:rFonts w:ascii="Arial" w:hAnsi="Arial" w:cs="Arial"/>
                <w:color w:val="000000"/>
                <w:sz w:val="18"/>
                <w:szCs w:val="18"/>
                <w:lang w:val="es-MX"/>
              </w:rPr>
              <w:t>Memor</w:t>
            </w:r>
            <w:r>
              <w:rPr>
                <w:rFonts w:ascii="Arial" w:hAnsi="Arial" w:cs="Arial"/>
                <w:color w:val="000000"/>
                <w:sz w:val="18"/>
                <w:szCs w:val="18"/>
                <w:lang w:val="es-MX"/>
              </w:rPr>
              <w:t>ando N°  5729-GCGP-ESSALUD-2022</w:t>
            </w:r>
          </w:p>
        </w:tc>
      </w:tr>
    </w:tbl>
    <w:p w:rsidR="00913F63" w:rsidRDefault="00913F63" w:rsidP="00913F63">
      <w:pPr>
        <w:pStyle w:val="Textoindependiente"/>
        <w:spacing w:after="0"/>
        <w:ind w:left="284" w:right="-286" w:hanging="284"/>
        <w:jc w:val="both"/>
        <w:rPr>
          <w:rFonts w:ascii="Arial" w:hAnsi="Arial" w:cs="Arial"/>
          <w:b/>
          <w:bCs/>
          <w:sz w:val="14"/>
          <w:szCs w:val="14"/>
          <w:lang w:val="es-MX"/>
        </w:rPr>
      </w:pPr>
      <w:r>
        <w:rPr>
          <w:rFonts w:ascii="Arial" w:hAnsi="Arial" w:cs="Arial"/>
          <w:b/>
          <w:bCs/>
          <w:sz w:val="16"/>
          <w:szCs w:val="16"/>
          <w:lang w:val="es-MX"/>
        </w:rPr>
        <w:t xml:space="preserve">  </w:t>
      </w:r>
      <w:r>
        <w:rPr>
          <w:rFonts w:ascii="Arial" w:hAnsi="Arial" w:cs="Arial"/>
          <w:b/>
          <w:bCs/>
          <w:sz w:val="14"/>
          <w:szCs w:val="14"/>
          <w:lang w:val="es-MX"/>
        </w:rPr>
        <w:t xml:space="preserve">    </w:t>
      </w:r>
    </w:p>
    <w:p w:rsidR="00913F63" w:rsidRPr="00E6314E" w:rsidRDefault="00913F63" w:rsidP="00913F63">
      <w:pPr>
        <w:pStyle w:val="Textoindependiente"/>
        <w:spacing w:after="0"/>
        <w:ind w:left="284" w:right="-286" w:hanging="284"/>
        <w:jc w:val="both"/>
        <w:rPr>
          <w:rFonts w:ascii="Arial" w:hAnsi="Arial" w:cs="Arial"/>
          <w:b/>
          <w:bCs/>
          <w:sz w:val="14"/>
          <w:szCs w:val="14"/>
          <w:lang w:val="es-MX"/>
        </w:rPr>
      </w:pPr>
      <w:r>
        <w:rPr>
          <w:rFonts w:ascii="Arial" w:hAnsi="Arial" w:cs="Arial"/>
          <w:b/>
          <w:bCs/>
          <w:sz w:val="14"/>
          <w:szCs w:val="14"/>
          <w:lang w:val="es-MX"/>
        </w:rPr>
        <w:t xml:space="preserve"> </w:t>
      </w:r>
      <w:r w:rsidRPr="00E6314E">
        <w:rPr>
          <w:rFonts w:ascii="Arial" w:hAnsi="Arial" w:cs="Arial"/>
          <w:b/>
          <w:bCs/>
          <w:sz w:val="14"/>
          <w:szCs w:val="14"/>
          <w:lang w:val="es-MX"/>
        </w:rPr>
        <w:t xml:space="preserve">(*) La acreditación implica remitir los documentos sustentatorios </w:t>
      </w:r>
      <w:r>
        <w:rPr>
          <w:rFonts w:ascii="Arial" w:hAnsi="Arial" w:cs="Arial"/>
          <w:b/>
          <w:bCs/>
          <w:sz w:val="14"/>
          <w:szCs w:val="14"/>
          <w:lang w:val="es-MX"/>
        </w:rPr>
        <w:t xml:space="preserve">a la plataforma </w:t>
      </w:r>
      <w:proofErr w:type="spellStart"/>
      <w:r>
        <w:rPr>
          <w:rFonts w:ascii="Arial" w:hAnsi="Arial" w:cs="Arial"/>
          <w:b/>
          <w:bCs/>
          <w:sz w:val="14"/>
          <w:szCs w:val="14"/>
          <w:lang w:val="es-MX"/>
        </w:rPr>
        <w:t>modle</w:t>
      </w:r>
      <w:proofErr w:type="spellEnd"/>
      <w:r>
        <w:rPr>
          <w:rFonts w:ascii="Arial" w:hAnsi="Arial" w:cs="Arial"/>
          <w:b/>
          <w:bCs/>
          <w:sz w:val="14"/>
          <w:szCs w:val="14"/>
          <w:lang w:val="es-MX"/>
        </w:rPr>
        <w:t xml:space="preserve"> </w:t>
      </w:r>
      <w:r w:rsidRPr="00E6314E">
        <w:rPr>
          <w:rFonts w:ascii="Arial" w:hAnsi="Arial" w:cs="Arial"/>
          <w:b/>
          <w:bCs/>
          <w:sz w:val="14"/>
          <w:szCs w:val="14"/>
          <w:lang w:val="es-MX"/>
        </w:rPr>
        <w:t xml:space="preserve"> de postulación correspondiente. Los postulantes que no lo hagan serán descalificados.</w:t>
      </w:r>
    </w:p>
    <w:p w:rsidR="00913F63" w:rsidRDefault="00913F63" w:rsidP="00913F63">
      <w:pPr>
        <w:tabs>
          <w:tab w:val="left" w:pos="540"/>
        </w:tabs>
        <w:rPr>
          <w:rFonts w:ascii="Arial" w:hAnsi="Arial" w:cs="Arial"/>
          <w:b/>
          <w:lang w:val="es-MX"/>
        </w:rPr>
      </w:pPr>
    </w:p>
    <w:p w:rsidR="00913F63" w:rsidRDefault="00913F63" w:rsidP="00913F63">
      <w:pPr>
        <w:tabs>
          <w:tab w:val="left" w:pos="540"/>
        </w:tabs>
        <w:rPr>
          <w:rFonts w:ascii="Arial" w:hAnsi="Arial" w:cs="Arial"/>
          <w:b/>
          <w:lang w:val="es-MX"/>
        </w:rPr>
      </w:pPr>
    </w:p>
    <w:p w:rsidR="00913F63" w:rsidRPr="005C0B70" w:rsidRDefault="00913F63" w:rsidP="00913F6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rsidR="00913F63" w:rsidRDefault="00913F63" w:rsidP="00913F63">
      <w:pPr>
        <w:pStyle w:val="Sangradetextonormal"/>
        <w:ind w:firstLine="0"/>
        <w:jc w:val="both"/>
        <w:rPr>
          <w:rFonts w:cs="Arial"/>
          <w:color w:val="000000"/>
          <w:sz w:val="20"/>
          <w:szCs w:val="20"/>
        </w:rPr>
      </w:pPr>
    </w:p>
    <w:p w:rsidR="00913F63" w:rsidRPr="00EE26DB" w:rsidRDefault="00913F63" w:rsidP="00913F63">
      <w:pPr>
        <w:pStyle w:val="Sangradetextonormal"/>
        <w:ind w:firstLine="0"/>
        <w:jc w:val="both"/>
        <w:rPr>
          <w:rFonts w:cs="Arial"/>
          <w:b w:val="0"/>
          <w:sz w:val="20"/>
          <w:szCs w:val="20"/>
        </w:rPr>
      </w:pPr>
      <w:r w:rsidRPr="006D4B45">
        <w:rPr>
          <w:rFonts w:cs="Arial"/>
          <w:color w:val="000000"/>
        </w:rPr>
        <w:t>MÉDICO ESPECIALISTA</w:t>
      </w:r>
      <w:r>
        <w:rPr>
          <w:rFonts w:cs="Arial"/>
        </w:rPr>
        <w:t xml:space="preserve"> EN PEDIATRIA (</w:t>
      </w:r>
      <w:r w:rsidRPr="00E0580B">
        <w:rPr>
          <w:rFonts w:cs="Arial"/>
          <w:color w:val="000000"/>
          <w:lang w:eastAsia="es-ES"/>
        </w:rPr>
        <w:t>CÓD. P1MES-001</w:t>
      </w:r>
      <w:r>
        <w:rPr>
          <w:rFonts w:cs="Arial"/>
          <w:color w:val="000000"/>
          <w:lang w:eastAsia="es-ES"/>
        </w:rPr>
        <w:t>)</w:t>
      </w:r>
    </w:p>
    <w:p w:rsidR="00913F63" w:rsidRDefault="00913F63" w:rsidP="00913F63">
      <w:pPr>
        <w:pStyle w:val="Sangradetextonormal"/>
        <w:ind w:left="426" w:firstLine="0"/>
        <w:jc w:val="both"/>
        <w:rPr>
          <w:rFonts w:cs="Arial"/>
          <w:sz w:val="20"/>
          <w:szCs w:val="20"/>
        </w:rPr>
      </w:pPr>
    </w:p>
    <w:p w:rsidR="00913F63" w:rsidRPr="004F0F70" w:rsidRDefault="00913F63" w:rsidP="00913F63">
      <w:pPr>
        <w:pStyle w:val="Sangradetextonormal"/>
        <w:ind w:left="426" w:firstLine="0"/>
        <w:jc w:val="both"/>
        <w:rPr>
          <w:rFonts w:cs="Arial"/>
          <w:sz w:val="20"/>
          <w:szCs w:val="20"/>
        </w:rPr>
      </w:pPr>
      <w:r w:rsidRPr="004F0F70">
        <w:rPr>
          <w:rFonts w:cs="Arial"/>
          <w:sz w:val="20"/>
          <w:szCs w:val="20"/>
        </w:rPr>
        <w:t>Principales funciones a desarrollar:</w:t>
      </w:r>
    </w:p>
    <w:p w:rsidR="00913F63" w:rsidRPr="004F0F70" w:rsidRDefault="00913F63" w:rsidP="00913F63">
      <w:pPr>
        <w:pStyle w:val="Sangradetextonormal"/>
        <w:ind w:left="426" w:firstLine="0"/>
        <w:jc w:val="both"/>
        <w:rPr>
          <w:rFonts w:cs="Arial"/>
          <w:sz w:val="20"/>
          <w:szCs w:val="20"/>
        </w:rPr>
      </w:pP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Examinar, diagnosticar y prescribir tratamientos según protocolos y guías de práctica clínica vigentes.</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Realizar procedimientos de diagnósticos y terapéuticos en el área de su competencia.</w:t>
      </w:r>
    </w:p>
    <w:p w:rsidR="00913F63" w:rsidRPr="00277FFC" w:rsidRDefault="00913F63" w:rsidP="00913F63">
      <w:pPr>
        <w:pStyle w:val="Prrafodelista"/>
        <w:numPr>
          <w:ilvl w:val="0"/>
          <w:numId w:val="29"/>
        </w:numPr>
        <w:contextualSpacing/>
        <w:jc w:val="both"/>
        <w:rPr>
          <w:color w:val="000000"/>
          <w:sz w:val="20"/>
        </w:rPr>
      </w:pPr>
      <w:r w:rsidRPr="00277FFC">
        <w:rPr>
          <w:color w:val="000000"/>
          <w:sz w:val="20"/>
        </w:rPr>
        <w:t>Realizar intervenciones quirúrgicas según corresponda a la especialidad y realizar actividades de asistencia médica en las áreas especializadas.</w:t>
      </w:r>
    </w:p>
    <w:p w:rsidR="00913F63" w:rsidRPr="00D13799" w:rsidRDefault="00913F63" w:rsidP="00913F63">
      <w:pPr>
        <w:pStyle w:val="Prrafodelista"/>
        <w:numPr>
          <w:ilvl w:val="0"/>
          <w:numId w:val="29"/>
        </w:numPr>
        <w:contextualSpacing/>
        <w:jc w:val="both"/>
        <w:rPr>
          <w:color w:val="000000"/>
          <w:sz w:val="20"/>
        </w:rPr>
      </w:pPr>
      <w:r w:rsidRPr="00277FFC">
        <w:rPr>
          <w:color w:val="000000"/>
          <w:sz w:val="20"/>
        </w:rPr>
        <w:t>Conducir el equipo interdisciplinario de salud en el diseño, ejecución, seguimiento y control de</w:t>
      </w:r>
      <w:r w:rsidRPr="00D13799">
        <w:rPr>
          <w:color w:val="000000"/>
          <w:sz w:val="20"/>
        </w:rPr>
        <w:t xml:space="preserve"> los procesos de atención asistencial, en el ámbito de su competencia.</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w:t>
      </w:r>
      <w:proofErr w:type="spellStart"/>
      <w:r w:rsidRPr="00D13799">
        <w:rPr>
          <w:color w:val="000000"/>
          <w:sz w:val="20"/>
        </w:rPr>
        <w:t>Contrarreferencia</w:t>
      </w:r>
      <w:proofErr w:type="spellEnd"/>
      <w:r w:rsidRPr="00D13799">
        <w:rPr>
          <w:color w:val="000000"/>
          <w:sz w:val="20"/>
        </w:rPr>
        <w:t>.</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Elaborar los informes y certificados de la prestación asistencial establecidos para el servicio.</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Brindar información médica sobre la situación de salud al paciente o familiar responsable.</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Realizar las actividades de auditoria médica del Servicio Asistencial e implementar las medias correctivas.</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lastRenderedPageBreak/>
        <w:t>Solicitar y absolver interconsultas de emergencia cuando la situación clínica del paciente lo requiera.</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Investigar e innovar permanentemente las técnicas y procedimientos relacionados al campo de su especialidad.</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Mantener informado al jefe inmediato sobre las actividades que desarrolla.</w:t>
      </w:r>
    </w:p>
    <w:p w:rsidR="00913F63" w:rsidRPr="00D13799" w:rsidRDefault="00913F63" w:rsidP="00913F63">
      <w:pPr>
        <w:pStyle w:val="Prrafodelista"/>
        <w:numPr>
          <w:ilvl w:val="0"/>
          <w:numId w:val="29"/>
        </w:numPr>
        <w:contextualSpacing/>
        <w:jc w:val="both"/>
        <w:rPr>
          <w:color w:val="000000"/>
          <w:sz w:val="20"/>
        </w:rPr>
      </w:pPr>
      <w:r w:rsidRPr="00D13799">
        <w:rPr>
          <w:color w:val="000000"/>
          <w:sz w:val="20"/>
        </w:rPr>
        <w:t>Velar por la seguridad, mantenimiento y operatividad de los bienes asignados para el cumplimiento de sus labores.</w:t>
      </w:r>
    </w:p>
    <w:p w:rsidR="00913F63" w:rsidRPr="00674131" w:rsidRDefault="00913F63" w:rsidP="00913F63">
      <w:pPr>
        <w:pStyle w:val="Prrafodelista"/>
        <w:numPr>
          <w:ilvl w:val="0"/>
          <w:numId w:val="29"/>
        </w:numPr>
        <w:contextualSpacing/>
        <w:jc w:val="both"/>
        <w:rPr>
          <w:color w:val="000000"/>
          <w:sz w:val="20"/>
        </w:rPr>
      </w:pPr>
      <w:r w:rsidRPr="00D13799">
        <w:rPr>
          <w:color w:val="000000"/>
          <w:sz w:val="20"/>
        </w:rPr>
        <w:t>Realizar otras funciones que le asigne el jefe inmedia</w:t>
      </w:r>
      <w:r>
        <w:rPr>
          <w:color w:val="000000"/>
          <w:sz w:val="20"/>
        </w:rPr>
        <w:t>to, en el ámbito de competencia.</w:t>
      </w:r>
    </w:p>
    <w:p w:rsidR="00913F63" w:rsidRDefault="00913F63" w:rsidP="00913F63">
      <w:pPr>
        <w:pStyle w:val="Sangradetextonormal"/>
        <w:ind w:left="426" w:firstLine="0"/>
        <w:jc w:val="left"/>
        <w:outlineLvl w:val="0"/>
        <w:rPr>
          <w:sz w:val="20"/>
          <w:szCs w:val="20"/>
        </w:rPr>
      </w:pPr>
    </w:p>
    <w:p w:rsidR="00913F63" w:rsidRDefault="00913F63" w:rsidP="00913F63">
      <w:pPr>
        <w:jc w:val="both"/>
        <w:rPr>
          <w:color w:val="000000"/>
        </w:rPr>
      </w:pPr>
    </w:p>
    <w:p w:rsidR="00913F63" w:rsidRDefault="00913F63" w:rsidP="00913F63">
      <w:pPr>
        <w:pStyle w:val="Sangradetextonormal"/>
        <w:tabs>
          <w:tab w:val="left" w:pos="142"/>
        </w:tabs>
        <w:ind w:firstLine="0"/>
        <w:jc w:val="both"/>
        <w:outlineLvl w:val="0"/>
        <w:rPr>
          <w:rFonts w:cs="Arial"/>
          <w:sz w:val="20"/>
          <w:szCs w:val="20"/>
          <w:lang w:val="es-MX"/>
        </w:rPr>
      </w:pPr>
      <w:r>
        <w:rPr>
          <w:rFonts w:cs="Arial"/>
          <w:sz w:val="20"/>
          <w:szCs w:val="20"/>
          <w:lang w:val="es-MX"/>
        </w:rPr>
        <w:t xml:space="preserve">PROFESIONAL TECNICO ASISTENCIAL </w:t>
      </w:r>
      <w:r w:rsidRPr="00C4176B">
        <w:rPr>
          <w:rFonts w:cs="Arial"/>
          <w:sz w:val="20"/>
          <w:szCs w:val="20"/>
          <w:lang w:val="es-MX"/>
        </w:rPr>
        <w:t xml:space="preserve"> (CÓD. </w:t>
      </w:r>
      <w:r w:rsidRPr="004C2238">
        <w:rPr>
          <w:rFonts w:cs="Arial"/>
          <w:sz w:val="20"/>
          <w:szCs w:val="20"/>
          <w:lang w:val="es-MX"/>
        </w:rPr>
        <w:t>P4PTA</w:t>
      </w:r>
      <w:r>
        <w:rPr>
          <w:rFonts w:cs="Arial"/>
          <w:sz w:val="20"/>
          <w:szCs w:val="20"/>
          <w:lang w:val="es-MX"/>
        </w:rPr>
        <w:t xml:space="preserve">-002 y </w:t>
      </w:r>
      <w:r w:rsidRPr="00C4176B">
        <w:rPr>
          <w:rFonts w:cs="Arial"/>
          <w:sz w:val="20"/>
          <w:szCs w:val="20"/>
          <w:lang w:val="es-MX"/>
        </w:rPr>
        <w:t xml:space="preserve">CÓD. </w:t>
      </w:r>
      <w:r w:rsidRPr="004C2238">
        <w:rPr>
          <w:rFonts w:cs="Arial"/>
          <w:sz w:val="20"/>
          <w:szCs w:val="20"/>
          <w:lang w:val="es-MX"/>
        </w:rPr>
        <w:t>P4PTA</w:t>
      </w:r>
      <w:r>
        <w:rPr>
          <w:rFonts w:cs="Arial"/>
          <w:sz w:val="20"/>
          <w:szCs w:val="20"/>
          <w:lang w:val="es-MX"/>
        </w:rPr>
        <w:t>-003</w:t>
      </w:r>
      <w:r w:rsidRPr="00C4176B">
        <w:rPr>
          <w:rFonts w:cs="Arial"/>
          <w:sz w:val="20"/>
          <w:szCs w:val="20"/>
          <w:lang w:val="es-MX"/>
        </w:rPr>
        <w:t>)</w:t>
      </w:r>
    </w:p>
    <w:p w:rsidR="00913F63" w:rsidRDefault="00913F63" w:rsidP="00913F63">
      <w:pPr>
        <w:pStyle w:val="Sangradetextonormal"/>
        <w:ind w:firstLine="0"/>
        <w:jc w:val="both"/>
        <w:outlineLvl w:val="0"/>
        <w:rPr>
          <w:sz w:val="20"/>
          <w:szCs w:val="20"/>
          <w:lang w:val="es-ES_tradnl"/>
        </w:rPr>
      </w:pPr>
    </w:p>
    <w:p w:rsidR="00913F63" w:rsidRDefault="00913F63" w:rsidP="00913F63">
      <w:pPr>
        <w:tabs>
          <w:tab w:val="left" w:pos="-1440"/>
        </w:tabs>
        <w:jc w:val="both"/>
        <w:rPr>
          <w:rFonts w:ascii="Arial" w:hAnsi="Arial" w:cs="Arial"/>
          <w:b/>
          <w:lang w:val="es-ES_tradnl"/>
        </w:rPr>
      </w:pPr>
      <w:r w:rsidRPr="00B731A2">
        <w:rPr>
          <w:rFonts w:ascii="Arial" w:hAnsi="Arial" w:cs="Arial"/>
          <w:b/>
          <w:lang w:val="es-ES_tradnl"/>
        </w:rPr>
        <w:t>Principales funciones a desarrollar:</w:t>
      </w:r>
    </w:p>
    <w:p w:rsidR="00913F63" w:rsidRDefault="00913F63" w:rsidP="00913F63">
      <w:pPr>
        <w:pStyle w:val="Sangradetextonormal"/>
        <w:ind w:firstLine="0"/>
        <w:jc w:val="both"/>
        <w:outlineLvl w:val="0"/>
        <w:rPr>
          <w:sz w:val="20"/>
          <w:szCs w:val="20"/>
          <w:lang w:val="es-ES_tradnl"/>
        </w:rPr>
      </w:pPr>
    </w:p>
    <w:p w:rsidR="00913F63" w:rsidRPr="00EB3D5F" w:rsidRDefault="00913F63" w:rsidP="00913F63">
      <w:pPr>
        <w:pStyle w:val="Prrafodelista"/>
        <w:numPr>
          <w:ilvl w:val="0"/>
          <w:numId w:val="22"/>
        </w:numPr>
        <w:autoSpaceDE w:val="0"/>
        <w:autoSpaceDN w:val="0"/>
        <w:adjustRightInd w:val="0"/>
        <w:ind w:left="567" w:hanging="207"/>
        <w:jc w:val="both"/>
        <w:rPr>
          <w:rFonts w:eastAsiaTheme="minorHAnsi"/>
          <w:sz w:val="20"/>
          <w:szCs w:val="20"/>
          <w:lang w:val="es-PE" w:eastAsia="en-US"/>
        </w:rPr>
      </w:pPr>
      <w:r w:rsidRPr="00EB3D5F">
        <w:rPr>
          <w:rFonts w:eastAsiaTheme="minorHAnsi"/>
          <w:sz w:val="20"/>
          <w:szCs w:val="20"/>
          <w:lang w:val="es-PE" w:eastAsia="en-US"/>
        </w:rPr>
        <w:t>Asistir y preparar al paciente o gestante en la atención de salud por indicación del profesional asistencial, en el ámbito de competencia.</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Asistir al profesional de la salud en la atención integral del paciente.</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Realizar procedimientos asistenciales simples en el marco de las normas vigentes y por indicación del profesional responsable.</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Realizar curaciones simples, no complicadas en pacientes con patologías de baja complejidad por indicación del profesional asistencial.</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Operar equipos biomédicos en el ámbito de competencia y bajo supervisión del profesional asistencial.</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Proporcionar cuidados al paciente relacionados con el confort, aseo personal y cambios posturales, según indicación del profesional asistencial.</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Acudir y atender de inmediato el llamado del paciente en el ámbito de competencia y dar aviso al profesional asistencial.</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Participar en actividades de promoción de la salud y prevención de la enfermedad por indicación del profesional de la salud.</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Mantener ordenada y preparada el área de trabajo, mobiliario, material e instrumental médico quirúrgico de la unidad a la que se encuentra asignado, según procedimientos vigentes.</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Recoger, preparar, almacenar, ordenar y distribuir materiales, insumos, reactivos, instrumental médico quirúrgico, fármacos, formatearía por indicación del profesional de la salud.</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Recepcionar las recetas; seleccionar y entregar los medicamentos, material médico e insumos al asegurado o personal autorizado, bajo supervisión del profesional asistencial.</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Participar en la recepción, selección, almacenamiento de víveres frescos, secos y cárnicos.</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Participar en la preparación, en el transporte y distribución de la dieta a pacientes y trabajadores por indicación del profesional de la salud.</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lastRenderedPageBreak/>
        <w:t>Identificar y registrar las solicitudes de exámenes del paciente, solicitado por el médico tratante.</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Tomar muestras de sangre, bajo supervisión del profesional asistencial.</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Recibir, identificar, registrar, etiquetar/rotular y trasladar muestras biológicas, biopsias, líquidos, secreciones y otros, según procedimiento vigente.</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Tomar y revelar placas radiográficas según procedimientos y bajo supervisión del profesional asistencial.</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Ejecutar actividades de apoyo a los procedimientos de medicina física y rehabilitación, bajo supervisión del profesional asistencial.</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Participar en la preparación y traslado del cadáver, según normas vigentes.</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Transportar y movilizar al paciente según indicaciones del profesional responsable.</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Realizar y registrar el inventario de las pertenencias del paciente a su ingreso y egreso del servicio en los formatos respectivos, firmar y hacer firmar por el paciente o familiar responsable debidamente identificado y entregar a enfermera de turno.</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Realizar el control y registro de la ropa hospitalaria, materiales, insumos y equipamiento, según programación.</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Tramitar citas para solicitudes de exámenes de diagnósticos, procedimientos terapéuticos, prescripción farmacológica, interconsultas.</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Seleccionar, ordenar y devolver las historias clínicas, placas radiográficas y documentación complementaria a los archivos respectivos.</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Eliminar residuos biológicos hospitalarios, bajo supervisión del profesional asistencial.</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Cumplir y hacer cumplir las normas y medidas de Bioseguridad y de Seguridad y Salud en el Trabajo en el ámbito de responsabilidad.</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Investigar e innovar permanentemente las técnicas y procedimientos relacionados al campo de su especialidad.</w:t>
      </w:r>
    </w:p>
    <w:p w:rsidR="00913F63" w:rsidRPr="00EB3D5F" w:rsidRDefault="00913F63" w:rsidP="00913F63">
      <w:pPr>
        <w:pStyle w:val="Sangradetextonormal"/>
        <w:numPr>
          <w:ilvl w:val="0"/>
          <w:numId w:val="22"/>
        </w:numPr>
        <w:jc w:val="both"/>
        <w:outlineLvl w:val="0"/>
        <w:rPr>
          <w:rFonts w:eastAsiaTheme="minorHAnsi" w:cs="Arial"/>
          <w:b w:val="0"/>
          <w:sz w:val="20"/>
          <w:szCs w:val="20"/>
          <w:lang w:val="es-PE" w:eastAsia="en-US"/>
        </w:rPr>
      </w:pPr>
      <w:r w:rsidRPr="00EB3D5F">
        <w:rPr>
          <w:rFonts w:eastAsiaTheme="minorHAnsi" w:cs="Arial"/>
          <w:b w:val="0"/>
          <w:sz w:val="20"/>
          <w:szCs w:val="20"/>
          <w:lang w:val="es-PE" w:eastAsia="en-US"/>
        </w:rPr>
        <w:t>Participar en la implementación del sistema de control interno y la Gestión de Riesgos que correspondan en el ámbito</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Respetar y hacer respetar los derechos del asegurado, en el marco de la política de humanización de la atención de salud y las normas vigentes</w:t>
      </w:r>
    </w:p>
    <w:p w:rsidR="00913F63" w:rsidRPr="00EB3D5F" w:rsidRDefault="00913F63" w:rsidP="00913F63">
      <w:pPr>
        <w:pStyle w:val="Prrafodelista"/>
        <w:numPr>
          <w:ilvl w:val="0"/>
          <w:numId w:val="22"/>
        </w:numPr>
        <w:autoSpaceDE w:val="0"/>
        <w:autoSpaceDN w:val="0"/>
        <w:adjustRightInd w:val="0"/>
        <w:jc w:val="both"/>
        <w:rPr>
          <w:rFonts w:eastAsiaTheme="minorHAnsi"/>
          <w:sz w:val="20"/>
          <w:szCs w:val="20"/>
          <w:lang w:val="es-PE" w:eastAsia="en-US"/>
        </w:rPr>
      </w:pPr>
      <w:r w:rsidRPr="00EB3D5F">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rsidR="00913F63" w:rsidRPr="00EB3D5F" w:rsidRDefault="00913F63" w:rsidP="00913F63">
      <w:pPr>
        <w:pStyle w:val="Sangradetextonormal"/>
        <w:numPr>
          <w:ilvl w:val="0"/>
          <w:numId w:val="22"/>
        </w:numPr>
        <w:jc w:val="both"/>
        <w:outlineLvl w:val="0"/>
        <w:rPr>
          <w:rFonts w:eastAsiaTheme="minorHAnsi" w:cs="Arial"/>
          <w:b w:val="0"/>
          <w:sz w:val="20"/>
          <w:szCs w:val="20"/>
          <w:lang w:val="es-PE" w:eastAsia="en-US"/>
        </w:rPr>
      </w:pPr>
      <w:r w:rsidRPr="00EB3D5F">
        <w:rPr>
          <w:rFonts w:eastAsiaTheme="minorHAnsi" w:cs="Arial"/>
          <w:b w:val="0"/>
          <w:sz w:val="20"/>
          <w:szCs w:val="20"/>
          <w:lang w:val="es-PE" w:eastAsia="en-US"/>
        </w:rPr>
        <w:t>Registrar las tareas y/o trabajos asignados e informar al profesional responsable.</w:t>
      </w:r>
    </w:p>
    <w:p w:rsidR="00913F63" w:rsidRPr="00EB3D5F" w:rsidRDefault="00913F63" w:rsidP="00913F63">
      <w:pPr>
        <w:pStyle w:val="Sangradetextonormal"/>
        <w:numPr>
          <w:ilvl w:val="0"/>
          <w:numId w:val="22"/>
        </w:numPr>
        <w:jc w:val="both"/>
        <w:outlineLvl w:val="0"/>
        <w:rPr>
          <w:rFonts w:eastAsiaTheme="minorHAnsi" w:cs="Arial"/>
          <w:b w:val="0"/>
          <w:sz w:val="20"/>
          <w:szCs w:val="20"/>
          <w:lang w:val="es-PE" w:eastAsia="en-US"/>
        </w:rPr>
      </w:pPr>
      <w:r w:rsidRPr="00EB3D5F">
        <w:rPr>
          <w:rFonts w:eastAsiaTheme="minorHAnsi" w:cs="Arial"/>
          <w:b w:val="0"/>
          <w:sz w:val="20"/>
          <w:szCs w:val="20"/>
          <w:lang w:val="es-PE" w:eastAsia="en-US"/>
        </w:rPr>
        <w:t>Velar por la seguridad, mantenimiento y operatividad de los bienes asignados para el cumplimiento de sus labores.</w:t>
      </w:r>
    </w:p>
    <w:p w:rsidR="00913F63" w:rsidRPr="00EB3D5F" w:rsidRDefault="00913F63" w:rsidP="00913F63">
      <w:pPr>
        <w:pStyle w:val="Sangradetextonormal"/>
        <w:numPr>
          <w:ilvl w:val="0"/>
          <w:numId w:val="22"/>
        </w:numPr>
        <w:jc w:val="both"/>
        <w:outlineLvl w:val="0"/>
        <w:rPr>
          <w:rFonts w:eastAsiaTheme="minorHAnsi" w:cs="Arial"/>
          <w:b w:val="0"/>
          <w:sz w:val="20"/>
          <w:szCs w:val="20"/>
          <w:lang w:val="es-PE" w:eastAsia="en-US"/>
        </w:rPr>
      </w:pPr>
      <w:r w:rsidRPr="00EB3D5F">
        <w:rPr>
          <w:rFonts w:eastAsiaTheme="minorHAnsi" w:cs="Arial"/>
          <w:b w:val="0"/>
          <w:sz w:val="20"/>
          <w:szCs w:val="20"/>
          <w:lang w:val="es-PE" w:eastAsia="en-US"/>
        </w:rPr>
        <w:t>Realizar otras funciones afines en el ámbito de su competencia que le asigne el jefe inmediato.</w:t>
      </w:r>
    </w:p>
    <w:p w:rsidR="00913F63" w:rsidRPr="00EB3D5F" w:rsidRDefault="00913F63" w:rsidP="00913F63">
      <w:pPr>
        <w:pStyle w:val="Sangradetextonormal"/>
        <w:ind w:firstLine="0"/>
        <w:jc w:val="both"/>
        <w:outlineLvl w:val="0"/>
        <w:rPr>
          <w:rFonts w:eastAsiaTheme="minorHAnsi" w:cs="Arial"/>
          <w:sz w:val="20"/>
          <w:szCs w:val="20"/>
          <w:lang w:val="es-PE" w:eastAsia="en-US"/>
        </w:rPr>
      </w:pPr>
    </w:p>
    <w:p w:rsidR="00913F63" w:rsidRPr="00EB3D5F" w:rsidRDefault="00913F63" w:rsidP="00913F63">
      <w:pPr>
        <w:pStyle w:val="Sangradetextonormal"/>
        <w:ind w:firstLine="0"/>
        <w:jc w:val="both"/>
        <w:outlineLvl w:val="0"/>
        <w:rPr>
          <w:rFonts w:cs="Arial"/>
          <w:sz w:val="20"/>
          <w:szCs w:val="20"/>
          <w:lang w:val="es-ES_tradnl"/>
        </w:rPr>
      </w:pPr>
    </w:p>
    <w:p w:rsidR="00913F63" w:rsidRPr="003F13BF" w:rsidRDefault="00913F63" w:rsidP="00913F63">
      <w:pPr>
        <w:pStyle w:val="Sinespaciado"/>
        <w:jc w:val="both"/>
        <w:rPr>
          <w:rFonts w:ascii="Arial" w:hAnsi="Arial" w:cs="Arial"/>
          <w:b/>
          <w:sz w:val="20"/>
          <w:szCs w:val="20"/>
        </w:rPr>
      </w:pPr>
      <w:r w:rsidRPr="003F13BF">
        <w:rPr>
          <w:rFonts w:ascii="Arial" w:hAnsi="Arial" w:cs="Arial"/>
          <w:b/>
          <w:bCs/>
          <w:sz w:val="20"/>
          <w:szCs w:val="20"/>
        </w:rPr>
        <w:t xml:space="preserve">TÉCNICO DE SERVICIO ADMINISTRATIVO Y APOYO </w:t>
      </w:r>
      <w:r>
        <w:rPr>
          <w:rFonts w:ascii="Arial" w:hAnsi="Arial" w:cs="Arial"/>
          <w:b/>
          <w:sz w:val="20"/>
          <w:szCs w:val="20"/>
        </w:rPr>
        <w:t>(CÓD. T2TAD-004 y CÓD. T2TAD-005</w:t>
      </w:r>
      <w:r w:rsidRPr="003F13BF">
        <w:rPr>
          <w:rFonts w:ascii="Arial" w:hAnsi="Arial" w:cs="Arial"/>
          <w:b/>
          <w:sz w:val="20"/>
          <w:szCs w:val="20"/>
        </w:rPr>
        <w:t>)</w:t>
      </w:r>
    </w:p>
    <w:p w:rsidR="00913F63" w:rsidRPr="009E1B3C" w:rsidRDefault="00913F63" w:rsidP="00913F63">
      <w:pPr>
        <w:pStyle w:val="Sangradetextonormal"/>
        <w:ind w:firstLine="0"/>
        <w:jc w:val="both"/>
        <w:rPr>
          <w:rFonts w:cs="Arial"/>
          <w:sz w:val="20"/>
          <w:szCs w:val="20"/>
        </w:rPr>
      </w:pPr>
    </w:p>
    <w:p w:rsidR="00913F63" w:rsidRPr="009E1B3C" w:rsidRDefault="00913F63" w:rsidP="00913F63">
      <w:pPr>
        <w:pStyle w:val="Sangradetextonormal"/>
        <w:ind w:firstLine="360"/>
        <w:jc w:val="both"/>
        <w:rPr>
          <w:rFonts w:cs="Arial"/>
          <w:sz w:val="20"/>
          <w:szCs w:val="20"/>
        </w:rPr>
      </w:pPr>
      <w:r w:rsidRPr="009E1B3C">
        <w:rPr>
          <w:rFonts w:cs="Arial"/>
          <w:sz w:val="20"/>
          <w:szCs w:val="20"/>
        </w:rPr>
        <w:t>Principales funciones a desarrollar:</w:t>
      </w:r>
    </w:p>
    <w:p w:rsidR="00913F63" w:rsidRPr="00F44F5C" w:rsidRDefault="00913F63" w:rsidP="00913F63">
      <w:pPr>
        <w:pStyle w:val="Sangradetextonormal"/>
        <w:ind w:left="426" w:firstLine="0"/>
        <w:jc w:val="both"/>
        <w:rPr>
          <w:rFonts w:cs="Arial"/>
          <w:sz w:val="20"/>
          <w:szCs w:val="20"/>
        </w:rPr>
      </w:pPr>
    </w:p>
    <w:p w:rsidR="00913F63" w:rsidRPr="006751B3" w:rsidRDefault="00913F63" w:rsidP="00913F63">
      <w:pPr>
        <w:pStyle w:val="Prrafodelista"/>
        <w:numPr>
          <w:ilvl w:val="0"/>
          <w:numId w:val="20"/>
        </w:numPr>
        <w:jc w:val="both"/>
        <w:rPr>
          <w:color w:val="000000"/>
          <w:sz w:val="20"/>
          <w:lang w:val="es-PE"/>
        </w:rPr>
      </w:pPr>
      <w:r w:rsidRPr="006751B3">
        <w:rPr>
          <w:color w:val="000000"/>
          <w:sz w:val="20"/>
          <w:lang w:val="es-PE"/>
        </w:rPr>
        <w:t>Ejecutar los procedimientos técnicos del sistema administrativo del parea al cual el cargo está adscrito.</w:t>
      </w:r>
    </w:p>
    <w:p w:rsidR="00913F63" w:rsidRPr="006751B3" w:rsidRDefault="00913F63" w:rsidP="00913F63">
      <w:pPr>
        <w:pStyle w:val="Prrafodelista"/>
        <w:numPr>
          <w:ilvl w:val="0"/>
          <w:numId w:val="20"/>
        </w:numPr>
        <w:jc w:val="both"/>
        <w:rPr>
          <w:color w:val="000000"/>
          <w:sz w:val="20"/>
          <w:lang w:val="es-PE"/>
        </w:rPr>
      </w:pPr>
      <w:r w:rsidRPr="006751B3">
        <w:rPr>
          <w:color w:val="000000"/>
          <w:sz w:val="20"/>
          <w:lang w:val="es-PE"/>
        </w:rPr>
        <w:t xml:space="preserve">Analizar y absolver las solicitudes y documentos técnicos que se procesan en el área en que  se desempeña según instrucciones impartidas. </w:t>
      </w:r>
    </w:p>
    <w:p w:rsidR="00913F63" w:rsidRPr="006751B3" w:rsidRDefault="00913F63" w:rsidP="00913F63">
      <w:pPr>
        <w:pStyle w:val="Prrafodelista"/>
        <w:numPr>
          <w:ilvl w:val="0"/>
          <w:numId w:val="20"/>
        </w:numPr>
        <w:jc w:val="both"/>
        <w:rPr>
          <w:color w:val="000000"/>
          <w:sz w:val="20"/>
          <w:lang w:val="es-PE"/>
        </w:rPr>
      </w:pPr>
      <w:r w:rsidRPr="006751B3">
        <w:rPr>
          <w:color w:val="000000"/>
          <w:sz w:val="20"/>
          <w:lang w:val="es-PE"/>
        </w:rPr>
        <w:t>Realizar el seguimiento de expedientes que ingresan a la unidad orgánica.</w:t>
      </w:r>
    </w:p>
    <w:p w:rsidR="00913F63" w:rsidRPr="006751B3" w:rsidRDefault="00913F63" w:rsidP="00913F63">
      <w:pPr>
        <w:pStyle w:val="Prrafodelista"/>
        <w:numPr>
          <w:ilvl w:val="0"/>
          <w:numId w:val="20"/>
        </w:numPr>
        <w:jc w:val="both"/>
        <w:rPr>
          <w:color w:val="000000"/>
          <w:sz w:val="20"/>
          <w:lang w:val="es-PE"/>
        </w:rPr>
      </w:pPr>
      <w:r w:rsidRPr="006751B3">
        <w:rPr>
          <w:color w:val="000000"/>
          <w:sz w:val="20"/>
          <w:lang w:val="es-PE"/>
        </w:rPr>
        <w:t>Apoyar en la programación, ejecución y control de las actividades del área siguiendo instrucciones impartidas.</w:t>
      </w:r>
    </w:p>
    <w:p w:rsidR="00913F63" w:rsidRPr="006751B3" w:rsidRDefault="00913F63" w:rsidP="00913F63">
      <w:pPr>
        <w:pStyle w:val="Prrafodelista"/>
        <w:numPr>
          <w:ilvl w:val="0"/>
          <w:numId w:val="20"/>
        </w:numPr>
        <w:tabs>
          <w:tab w:val="left" w:pos="5529"/>
        </w:tabs>
        <w:jc w:val="both"/>
        <w:rPr>
          <w:color w:val="000000"/>
          <w:sz w:val="20"/>
          <w:lang w:val="es-PE"/>
        </w:rPr>
      </w:pPr>
      <w:r w:rsidRPr="006751B3">
        <w:rPr>
          <w:color w:val="000000"/>
          <w:sz w:val="20"/>
          <w:lang w:val="es-PE"/>
        </w:rPr>
        <w:t>Recopilar, verificar, ordenar y registrar información que se genera en el parea en que se desempeña.</w:t>
      </w:r>
    </w:p>
    <w:p w:rsidR="00913F63" w:rsidRPr="006751B3" w:rsidRDefault="00913F63" w:rsidP="00913F63">
      <w:pPr>
        <w:pStyle w:val="Prrafodelista"/>
        <w:numPr>
          <w:ilvl w:val="0"/>
          <w:numId w:val="20"/>
        </w:numPr>
        <w:jc w:val="both"/>
        <w:rPr>
          <w:color w:val="000000"/>
          <w:sz w:val="20"/>
          <w:lang w:val="es-PE"/>
        </w:rPr>
      </w:pPr>
      <w:r w:rsidRPr="006751B3">
        <w:rPr>
          <w:color w:val="000000"/>
          <w:sz w:val="20"/>
          <w:lang w:val="es-PE"/>
        </w:rPr>
        <w:t>Preparar reportes, cuadros gráficos y resúmenes diversos solicitados.</w:t>
      </w:r>
    </w:p>
    <w:p w:rsidR="00913F63" w:rsidRPr="006751B3" w:rsidRDefault="00913F63" w:rsidP="00913F63">
      <w:pPr>
        <w:pStyle w:val="Prrafodelista"/>
        <w:numPr>
          <w:ilvl w:val="0"/>
          <w:numId w:val="20"/>
        </w:numPr>
        <w:jc w:val="both"/>
        <w:rPr>
          <w:color w:val="000000"/>
          <w:sz w:val="20"/>
          <w:lang w:val="es-PE"/>
        </w:rPr>
      </w:pPr>
      <w:r w:rsidRPr="006751B3">
        <w:rPr>
          <w:color w:val="000000"/>
          <w:sz w:val="20"/>
          <w:lang w:val="es-PE"/>
        </w:rPr>
        <w:t>Absolver las consultas técnico-administrativas del ámbito de competencia.</w:t>
      </w:r>
    </w:p>
    <w:p w:rsidR="00913F63" w:rsidRPr="006751B3" w:rsidRDefault="00913F63" w:rsidP="00913F63">
      <w:pPr>
        <w:pStyle w:val="Prrafodelista"/>
        <w:numPr>
          <w:ilvl w:val="0"/>
          <w:numId w:val="20"/>
        </w:numPr>
        <w:jc w:val="both"/>
        <w:rPr>
          <w:color w:val="000000"/>
          <w:sz w:val="20"/>
          <w:lang w:val="es-PE"/>
        </w:rPr>
      </w:pPr>
      <w:r w:rsidRPr="006751B3">
        <w:rPr>
          <w:color w:val="000000"/>
          <w:sz w:val="20"/>
          <w:lang w:val="es-PE"/>
        </w:rPr>
        <w:t>Participar en reuniones y comisiones de trabajo según indicaciones.</w:t>
      </w:r>
    </w:p>
    <w:p w:rsidR="00913F63" w:rsidRDefault="00913F63" w:rsidP="00913F63">
      <w:pPr>
        <w:pStyle w:val="Prrafodelista"/>
        <w:numPr>
          <w:ilvl w:val="0"/>
          <w:numId w:val="20"/>
        </w:numPr>
        <w:jc w:val="both"/>
        <w:rPr>
          <w:color w:val="000000"/>
          <w:sz w:val="20"/>
          <w:lang w:val="es-PE"/>
        </w:rPr>
      </w:pPr>
      <w:r w:rsidRPr="006751B3">
        <w:rPr>
          <w:color w:val="000000"/>
          <w:sz w:val="20"/>
          <w:lang w:val="es-PE"/>
        </w:rPr>
        <w:t>Proponer mejoras de los procedimientos técnicos-administrativos del ámbito de competencia.</w:t>
      </w:r>
    </w:p>
    <w:p w:rsidR="00913F63" w:rsidRPr="0072726B" w:rsidRDefault="00913F63" w:rsidP="00913F63">
      <w:pPr>
        <w:pStyle w:val="Prrafodelista"/>
        <w:numPr>
          <w:ilvl w:val="0"/>
          <w:numId w:val="20"/>
        </w:numPr>
        <w:jc w:val="both"/>
        <w:rPr>
          <w:color w:val="000000"/>
          <w:sz w:val="20"/>
          <w:lang w:val="es-PE"/>
        </w:rPr>
      </w:pPr>
      <w:r w:rsidRPr="0072726B">
        <w:rPr>
          <w:color w:val="000000"/>
          <w:sz w:val="20"/>
          <w:lang w:val="es-PE"/>
        </w:rPr>
        <w:t>Apoyar en la elaboración de informes de gestión según indicaciones.</w:t>
      </w:r>
    </w:p>
    <w:p w:rsidR="00913F63" w:rsidRPr="006751B3" w:rsidRDefault="00913F63" w:rsidP="00913F63">
      <w:pPr>
        <w:pStyle w:val="Prrafodelista"/>
        <w:numPr>
          <w:ilvl w:val="0"/>
          <w:numId w:val="20"/>
        </w:numPr>
        <w:jc w:val="both"/>
        <w:rPr>
          <w:color w:val="000000"/>
          <w:sz w:val="20"/>
          <w:lang w:val="es-PE"/>
        </w:rPr>
      </w:pPr>
      <w:r w:rsidRPr="006751B3">
        <w:rPr>
          <w:color w:val="000000"/>
          <w:sz w:val="20"/>
          <w:lang w:val="es-PE"/>
        </w:rPr>
        <w:t>Participar en la implementación del sistema de control interno y la gestión de riesgos que correspondan en el ámbito de sus funciones e informar su cumplimiento.</w:t>
      </w:r>
    </w:p>
    <w:p w:rsidR="00913F63" w:rsidRDefault="00913F63" w:rsidP="00913F63">
      <w:pPr>
        <w:pStyle w:val="Prrafodelista"/>
        <w:numPr>
          <w:ilvl w:val="0"/>
          <w:numId w:val="20"/>
        </w:numPr>
        <w:jc w:val="both"/>
        <w:rPr>
          <w:color w:val="000000"/>
          <w:sz w:val="20"/>
          <w:lang w:val="es-PE"/>
        </w:rPr>
      </w:pPr>
      <w:r w:rsidRPr="006751B3">
        <w:rPr>
          <w:color w:val="000000"/>
          <w:sz w:val="20"/>
          <w:lang w:val="es-PE"/>
        </w:rPr>
        <w:lastRenderedPageBreak/>
        <w:t>Cumplir con los principios y deberes establecidos en el Código de Ética del Personal del Seguro Social de Salud (ESSALUD), así como no incurrir en las prohibiciones contenidas en él.</w:t>
      </w:r>
    </w:p>
    <w:p w:rsidR="00913F63" w:rsidRPr="0083203C" w:rsidRDefault="00913F63" w:rsidP="00913F63">
      <w:pPr>
        <w:pStyle w:val="Prrafodelista"/>
        <w:numPr>
          <w:ilvl w:val="0"/>
          <w:numId w:val="20"/>
        </w:numPr>
        <w:jc w:val="both"/>
        <w:rPr>
          <w:color w:val="000000"/>
          <w:sz w:val="20"/>
          <w:lang w:val="es-PE"/>
        </w:rPr>
      </w:pPr>
      <w:r w:rsidRPr="0083203C">
        <w:rPr>
          <w:color w:val="000000"/>
          <w:sz w:val="20"/>
          <w:lang w:val="es-PE"/>
        </w:rPr>
        <w:t>Mantener informado al jefe inmediato sobre las actividades que desarrolla.</w:t>
      </w:r>
    </w:p>
    <w:p w:rsidR="00913F63" w:rsidRPr="006751B3" w:rsidRDefault="00913F63" w:rsidP="00913F63">
      <w:pPr>
        <w:pStyle w:val="Prrafodelista"/>
        <w:numPr>
          <w:ilvl w:val="0"/>
          <w:numId w:val="20"/>
        </w:numPr>
        <w:jc w:val="both"/>
        <w:rPr>
          <w:color w:val="000000"/>
          <w:sz w:val="20"/>
          <w:lang w:val="es-PE"/>
        </w:rPr>
      </w:pPr>
      <w:r w:rsidRPr="006751B3">
        <w:rPr>
          <w:color w:val="000000"/>
          <w:sz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913F63" w:rsidRPr="006751B3" w:rsidRDefault="00913F63" w:rsidP="00913F63">
      <w:pPr>
        <w:pStyle w:val="Prrafodelista"/>
        <w:numPr>
          <w:ilvl w:val="0"/>
          <w:numId w:val="20"/>
        </w:numPr>
        <w:jc w:val="both"/>
        <w:rPr>
          <w:color w:val="000000"/>
          <w:sz w:val="20"/>
          <w:lang w:val="es-PE"/>
        </w:rPr>
      </w:pPr>
      <w:r w:rsidRPr="006751B3">
        <w:rPr>
          <w:color w:val="000000"/>
          <w:sz w:val="20"/>
          <w:lang w:val="es-PE"/>
        </w:rPr>
        <w:t>Velar por la seguridad, mantenimiento y operatividad de los bienes asignados para el cumplimiento de sus labores.</w:t>
      </w:r>
    </w:p>
    <w:p w:rsidR="00913F63" w:rsidRDefault="00913F63" w:rsidP="00913F63">
      <w:pPr>
        <w:pStyle w:val="Prrafodelista"/>
        <w:numPr>
          <w:ilvl w:val="0"/>
          <w:numId w:val="20"/>
        </w:numPr>
        <w:jc w:val="both"/>
        <w:rPr>
          <w:color w:val="000000"/>
          <w:lang w:val="es-PE"/>
        </w:rPr>
      </w:pPr>
      <w:r w:rsidRPr="006751B3">
        <w:rPr>
          <w:color w:val="000000"/>
          <w:sz w:val="20"/>
          <w:lang w:val="es-PE"/>
        </w:rPr>
        <w:t>Realizar otras funciones que le asigne el jefe inmediato, en el ámbito de su competencia</w:t>
      </w:r>
      <w:r w:rsidRPr="006751B3">
        <w:rPr>
          <w:color w:val="000000"/>
          <w:lang w:val="es-PE"/>
        </w:rPr>
        <w:t>.</w:t>
      </w:r>
    </w:p>
    <w:p w:rsidR="00913F63" w:rsidRDefault="00913F63" w:rsidP="00913F63">
      <w:pPr>
        <w:jc w:val="both"/>
        <w:rPr>
          <w:rFonts w:ascii="Arial" w:hAnsi="Arial" w:cs="Arial"/>
          <w:b/>
          <w:szCs w:val="18"/>
          <w:lang w:val="pt-BR"/>
        </w:rPr>
      </w:pPr>
    </w:p>
    <w:p w:rsidR="00913F63" w:rsidRDefault="00913F63" w:rsidP="00913F63">
      <w:pPr>
        <w:pStyle w:val="Sangradetextonormal"/>
        <w:ind w:left="426" w:firstLine="0"/>
        <w:jc w:val="left"/>
        <w:outlineLvl w:val="0"/>
        <w:rPr>
          <w:sz w:val="20"/>
          <w:szCs w:val="20"/>
        </w:rPr>
      </w:pPr>
    </w:p>
    <w:p w:rsidR="00913F63" w:rsidRPr="00033746" w:rsidRDefault="00913F63" w:rsidP="00913F63">
      <w:pPr>
        <w:jc w:val="both"/>
        <w:rPr>
          <w:rFonts w:ascii="Arial" w:hAnsi="Arial" w:cs="Arial"/>
          <w:b/>
          <w:u w:val="single"/>
        </w:rPr>
      </w:pPr>
      <w:r w:rsidRPr="00033746">
        <w:rPr>
          <w:rFonts w:ascii="Arial" w:hAnsi="Arial" w:cs="Arial"/>
          <w:b/>
        </w:rPr>
        <w:t>IV.    MODALIDAD DE POSTULACIÒN</w:t>
      </w:r>
    </w:p>
    <w:p w:rsidR="00913F63" w:rsidRPr="00033746" w:rsidRDefault="00913F63" w:rsidP="00913F63">
      <w:pPr>
        <w:ind w:left="360"/>
        <w:jc w:val="both"/>
        <w:rPr>
          <w:rFonts w:ascii="Arial" w:hAnsi="Arial" w:cs="Arial"/>
        </w:rPr>
      </w:pPr>
    </w:p>
    <w:p w:rsidR="00913F63" w:rsidRPr="00033746" w:rsidRDefault="00913F63" w:rsidP="00913F63">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rsidR="00913F63" w:rsidRPr="00033746" w:rsidRDefault="00913F63" w:rsidP="00913F63">
      <w:pPr>
        <w:pStyle w:val="Sinespaciado"/>
        <w:ind w:left="426"/>
        <w:jc w:val="both"/>
        <w:rPr>
          <w:rFonts w:ascii="Arial" w:hAnsi="Arial" w:cs="Arial"/>
          <w:b/>
          <w:sz w:val="20"/>
          <w:szCs w:val="20"/>
        </w:rPr>
      </w:pPr>
    </w:p>
    <w:p w:rsidR="00913F63" w:rsidRPr="00033746" w:rsidRDefault="00913F63" w:rsidP="00913F63">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w:t>
      </w:r>
      <w:proofErr w:type="spellStart"/>
      <w:r w:rsidRPr="00033746">
        <w:rPr>
          <w:rFonts w:ascii="Arial" w:hAnsi="Arial" w:cs="Arial"/>
          <w:sz w:val="20"/>
          <w:szCs w:val="20"/>
        </w:rPr>
        <w:t>sisep</w:t>
      </w:r>
      <w:proofErr w:type="spellEnd"/>
      <w:r w:rsidRPr="0003374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rsidR="00913F63" w:rsidRPr="00033746" w:rsidRDefault="00913F63" w:rsidP="00913F63">
      <w:pPr>
        <w:pStyle w:val="Sinespaciado"/>
        <w:ind w:left="426"/>
        <w:jc w:val="both"/>
        <w:rPr>
          <w:rFonts w:ascii="Arial" w:hAnsi="Arial" w:cs="Arial"/>
          <w:b/>
          <w:sz w:val="20"/>
          <w:szCs w:val="20"/>
          <w:u w:val="single"/>
        </w:rPr>
      </w:pPr>
    </w:p>
    <w:p w:rsidR="00913F63" w:rsidRPr="00033746" w:rsidRDefault="00913F63" w:rsidP="00913F63">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913F63" w:rsidRPr="00033746" w:rsidRDefault="00913F63" w:rsidP="00913F63">
      <w:pPr>
        <w:pStyle w:val="Sinespaciado"/>
        <w:ind w:left="426"/>
        <w:jc w:val="both"/>
        <w:rPr>
          <w:rFonts w:ascii="Arial" w:hAnsi="Arial" w:cs="Arial"/>
          <w:b/>
          <w:sz w:val="20"/>
          <w:szCs w:val="20"/>
          <w:u w:val="single"/>
        </w:rPr>
      </w:pPr>
    </w:p>
    <w:p w:rsidR="00913F63" w:rsidRPr="00033746" w:rsidRDefault="00913F63" w:rsidP="00913F63">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rsidR="00913F63" w:rsidRPr="00033746" w:rsidRDefault="00913F63" w:rsidP="00913F63">
      <w:pPr>
        <w:pStyle w:val="Sinespaciado"/>
        <w:jc w:val="both"/>
        <w:rPr>
          <w:rFonts w:ascii="Arial" w:hAnsi="Arial" w:cs="Arial"/>
          <w:color w:val="FF0000"/>
          <w:sz w:val="20"/>
          <w:szCs w:val="20"/>
        </w:rPr>
      </w:pPr>
    </w:p>
    <w:p w:rsidR="00913F63" w:rsidRPr="00C50DB3" w:rsidRDefault="00913F63" w:rsidP="00913F63">
      <w:pPr>
        <w:pStyle w:val="Sinespaciado"/>
        <w:ind w:left="426"/>
        <w:jc w:val="both"/>
        <w:rPr>
          <w:rFonts w:ascii="Arial" w:hAnsi="Arial" w:cs="Arial"/>
          <w:bCs/>
          <w:sz w:val="20"/>
          <w:szCs w:val="20"/>
        </w:rPr>
      </w:pPr>
      <w:r w:rsidRPr="00C50DB3">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C50DB3">
        <w:rPr>
          <w:rFonts w:ascii="Arial" w:hAnsi="Arial" w:cs="Arial"/>
          <w:b/>
          <w:bCs/>
          <w:sz w:val="20"/>
          <w:szCs w:val="20"/>
        </w:rPr>
        <w:t>Formatos 01, 02, 03, 04 de corresponder y 05, debidamente firmados y con la impresión dactilar</w:t>
      </w:r>
      <w:r w:rsidRPr="00C50DB3">
        <w:rPr>
          <w:rFonts w:ascii="Arial" w:hAnsi="Arial" w:cs="Arial"/>
          <w:bCs/>
          <w:sz w:val="20"/>
          <w:szCs w:val="20"/>
        </w:rPr>
        <w:t xml:space="preserve">. Asimismo, el </w:t>
      </w:r>
      <w:r w:rsidRPr="00C50DB3">
        <w:rPr>
          <w:rFonts w:ascii="Arial" w:hAnsi="Arial" w:cs="Arial"/>
          <w:b/>
          <w:bCs/>
          <w:sz w:val="20"/>
          <w:szCs w:val="20"/>
        </w:rPr>
        <w:t>CV descriptivo (debidamente firmado en cada hoja) y documentado</w:t>
      </w:r>
      <w:r w:rsidRPr="00C50DB3">
        <w:rPr>
          <w:rFonts w:ascii="Arial" w:hAnsi="Arial" w:cs="Arial"/>
          <w:bCs/>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913F63" w:rsidRPr="00C50DB3" w:rsidRDefault="00913F63" w:rsidP="00913F63">
      <w:pPr>
        <w:pStyle w:val="Sinespaciado"/>
        <w:ind w:left="426"/>
        <w:jc w:val="both"/>
        <w:rPr>
          <w:rFonts w:ascii="Arial" w:hAnsi="Arial" w:cs="Arial"/>
          <w:sz w:val="20"/>
          <w:szCs w:val="20"/>
        </w:rPr>
      </w:pPr>
      <w:r w:rsidRPr="00C50DB3">
        <w:rPr>
          <w:rFonts w:ascii="Arial" w:hAnsi="Arial" w:cs="Arial"/>
          <w:sz w:val="20"/>
          <w:szCs w:val="20"/>
        </w:rPr>
        <w:t>Toda la documentación es de carácter</w:t>
      </w:r>
      <w:r w:rsidRPr="00C50DB3">
        <w:rPr>
          <w:rFonts w:ascii="Arial" w:hAnsi="Arial" w:cs="Arial"/>
          <w:b/>
          <w:sz w:val="20"/>
          <w:szCs w:val="20"/>
        </w:rPr>
        <w:t xml:space="preserve"> obligatorio</w:t>
      </w:r>
      <w:r w:rsidRPr="00C50DB3">
        <w:rPr>
          <w:rFonts w:ascii="Arial" w:hAnsi="Arial" w:cs="Arial"/>
          <w:sz w:val="20"/>
          <w:szCs w:val="20"/>
        </w:rPr>
        <w:t xml:space="preserve">, la misma que deberá ser foliada, </w:t>
      </w:r>
      <w:r w:rsidRPr="00C50DB3">
        <w:rPr>
          <w:rFonts w:ascii="Arial" w:hAnsi="Arial" w:cs="Arial"/>
          <w:color w:val="000000"/>
          <w:sz w:val="20"/>
          <w:szCs w:val="20"/>
        </w:rPr>
        <w:t xml:space="preserve">caso contrario </w:t>
      </w:r>
      <w:r w:rsidRPr="00C50DB3">
        <w:rPr>
          <w:rFonts w:ascii="Arial" w:hAnsi="Arial" w:cs="Arial"/>
          <w:b/>
          <w:color w:val="000000"/>
          <w:sz w:val="20"/>
          <w:szCs w:val="20"/>
        </w:rPr>
        <w:t>NO</w:t>
      </w:r>
      <w:r w:rsidRPr="00C50DB3">
        <w:rPr>
          <w:rFonts w:ascii="Arial" w:hAnsi="Arial" w:cs="Arial"/>
          <w:color w:val="000000"/>
          <w:sz w:val="20"/>
          <w:szCs w:val="20"/>
        </w:rPr>
        <w:t xml:space="preserve"> se evaluará lo </w:t>
      </w:r>
      <w:r w:rsidRPr="00C50DB3">
        <w:rPr>
          <w:rFonts w:ascii="Arial" w:hAnsi="Arial" w:cs="Arial"/>
          <w:sz w:val="20"/>
          <w:szCs w:val="20"/>
        </w:rPr>
        <w:t>presentado, siendo que el incumplimiento de lo señalado podrá dar lugar a la descalificación del postulante.</w:t>
      </w:r>
    </w:p>
    <w:p w:rsidR="00913F63" w:rsidRDefault="00913F63" w:rsidP="00913F63">
      <w:pPr>
        <w:pStyle w:val="Sinespaciado"/>
        <w:ind w:left="426"/>
        <w:jc w:val="both"/>
        <w:rPr>
          <w:rFonts w:ascii="Arial" w:hAnsi="Arial" w:cs="Arial"/>
          <w:b/>
          <w:sz w:val="20"/>
          <w:szCs w:val="20"/>
        </w:rPr>
      </w:pPr>
      <w:r w:rsidRPr="00C50DB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50DB3">
        <w:rPr>
          <w:rFonts w:ascii="Arial" w:hAnsi="Arial" w:cs="Arial"/>
          <w:b/>
          <w:sz w:val="20"/>
          <w:szCs w:val="20"/>
        </w:rPr>
        <w:t>(</w:t>
      </w:r>
      <w:proofErr w:type="gramStart"/>
      <w:r w:rsidRPr="00C50DB3">
        <w:rPr>
          <w:rFonts w:ascii="Arial" w:hAnsi="Arial" w:cs="Arial"/>
          <w:b/>
          <w:sz w:val="20"/>
          <w:szCs w:val="20"/>
        </w:rPr>
        <w:t>véase</w:t>
      </w:r>
      <w:proofErr w:type="gramEnd"/>
      <w:r w:rsidRPr="00C50DB3">
        <w:rPr>
          <w:rFonts w:ascii="Arial" w:hAnsi="Arial" w:cs="Arial"/>
          <w:b/>
          <w:sz w:val="20"/>
          <w:szCs w:val="20"/>
        </w:rPr>
        <w:t xml:space="preserve"> numeral VII)</w:t>
      </w:r>
    </w:p>
    <w:p w:rsidR="00913F63" w:rsidRPr="00C50DB3" w:rsidRDefault="00913F63" w:rsidP="00913F63">
      <w:pPr>
        <w:pStyle w:val="Sinespaciado"/>
        <w:jc w:val="both"/>
        <w:rPr>
          <w:rFonts w:ascii="Arial" w:hAnsi="Arial" w:cs="Arial"/>
          <w:sz w:val="20"/>
          <w:szCs w:val="20"/>
          <w:u w:val="single"/>
        </w:rPr>
      </w:pPr>
    </w:p>
    <w:p w:rsidR="00913F63" w:rsidRPr="00EE26DB" w:rsidRDefault="00913F63" w:rsidP="00913F63">
      <w:pPr>
        <w:pStyle w:val="Prrafodelista"/>
        <w:numPr>
          <w:ilvl w:val="0"/>
          <w:numId w:val="13"/>
        </w:numPr>
        <w:ind w:left="426" w:hanging="426"/>
        <w:jc w:val="both"/>
        <w:rPr>
          <w:b/>
          <w:sz w:val="20"/>
          <w:szCs w:val="20"/>
          <w:lang w:eastAsia="es-PE"/>
        </w:rPr>
      </w:pPr>
      <w:r w:rsidRPr="00EE26DB">
        <w:rPr>
          <w:b/>
          <w:sz w:val="20"/>
          <w:szCs w:val="20"/>
          <w:lang w:eastAsia="es-PE"/>
        </w:rPr>
        <w:t>REMUNERACIÓN (*)</w:t>
      </w:r>
    </w:p>
    <w:p w:rsidR="00913F63" w:rsidRDefault="00913F63" w:rsidP="00913F63">
      <w:pPr>
        <w:pStyle w:val="NormalWeb"/>
        <w:ind w:left="426"/>
        <w:jc w:val="both"/>
        <w:rPr>
          <w:rFonts w:ascii="Arial" w:hAnsi="Arial" w:cs="Arial"/>
          <w:sz w:val="20"/>
          <w:szCs w:val="20"/>
        </w:rPr>
      </w:pPr>
      <w:r w:rsidRPr="000E249B">
        <w:rPr>
          <w:rFonts w:ascii="Arial" w:hAnsi="Arial" w:cs="Arial"/>
          <w:sz w:val="20"/>
          <w:szCs w:val="20"/>
        </w:rPr>
        <w:t>El personal que sea contratado en ESSALUD dentro de los alcances de la presente convocatoria rec</w:t>
      </w:r>
      <w:r>
        <w:rPr>
          <w:rFonts w:ascii="Arial" w:hAnsi="Arial" w:cs="Arial"/>
          <w:sz w:val="20"/>
          <w:szCs w:val="20"/>
        </w:rPr>
        <w:t>ibirá los siguientes beneficios:</w:t>
      </w:r>
    </w:p>
    <w:p w:rsidR="00913F63" w:rsidRDefault="00913F63" w:rsidP="00913F63">
      <w:pPr>
        <w:pStyle w:val="Sangradetextonormal"/>
        <w:tabs>
          <w:tab w:val="left" w:pos="142"/>
        </w:tabs>
        <w:ind w:firstLine="0"/>
        <w:jc w:val="both"/>
        <w:outlineLvl w:val="0"/>
        <w:rPr>
          <w:rFonts w:cs="Arial"/>
          <w:color w:val="000000"/>
          <w:lang w:eastAsia="es-ES"/>
        </w:rPr>
      </w:pPr>
      <w:r>
        <w:rPr>
          <w:rFonts w:cs="Arial"/>
        </w:rPr>
        <w:t xml:space="preserve">      MÉDICO ESPECIALISTA EN PEDIATRIA</w:t>
      </w:r>
      <w:r w:rsidRPr="00EF6F25">
        <w:rPr>
          <w:rFonts w:cs="Arial"/>
        </w:rPr>
        <w:t xml:space="preserve"> </w:t>
      </w:r>
      <w:r w:rsidRPr="00E0580B">
        <w:rPr>
          <w:rFonts w:cs="Arial"/>
          <w:color w:val="000000"/>
          <w:lang w:eastAsia="es-ES"/>
        </w:rPr>
        <w:t>(CÓD. P1MES-001</w:t>
      </w:r>
      <w:r>
        <w:rPr>
          <w:rFonts w:cs="Arial"/>
          <w:color w:val="000000"/>
          <w:lang w:eastAsia="es-ES"/>
        </w:rPr>
        <w:t>)</w:t>
      </w:r>
    </w:p>
    <w:p w:rsidR="00913F63" w:rsidRDefault="00913F63" w:rsidP="00913F63">
      <w:pPr>
        <w:pStyle w:val="Sangradetextonormal"/>
        <w:tabs>
          <w:tab w:val="left" w:pos="142"/>
        </w:tabs>
        <w:ind w:firstLine="0"/>
        <w:jc w:val="both"/>
        <w:outlineLvl w:val="0"/>
        <w:rPr>
          <w:rFonts w:cs="Arial"/>
          <w:color w:val="000000"/>
          <w:lang w:eastAsia="es-ES"/>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2694"/>
      </w:tblGrid>
      <w:tr w:rsidR="00913F63" w:rsidRPr="00B01835" w:rsidTr="00DE72E6">
        <w:trPr>
          <w:trHeight w:val="249"/>
        </w:trPr>
        <w:tc>
          <w:tcPr>
            <w:tcW w:w="5811" w:type="dxa"/>
            <w:vAlign w:val="center"/>
          </w:tcPr>
          <w:p w:rsidR="00913F63" w:rsidRPr="00674131" w:rsidRDefault="00913F63" w:rsidP="00DE72E6">
            <w:pPr>
              <w:spacing w:before="100" w:beforeAutospacing="1" w:after="100" w:afterAutospacing="1"/>
              <w:jc w:val="both"/>
              <w:rPr>
                <w:rFonts w:ascii="Arial" w:hAnsi="Arial" w:cs="Arial"/>
                <w:b/>
                <w:lang w:val="es-MX"/>
              </w:rPr>
            </w:pPr>
            <w:r w:rsidRPr="00674131">
              <w:rPr>
                <w:rFonts w:ascii="Arial" w:hAnsi="Arial" w:cs="Arial"/>
                <w:b/>
                <w:lang w:val="es-MX"/>
              </w:rPr>
              <w:t>REMUNERACIÓN BÁSICA</w:t>
            </w:r>
          </w:p>
        </w:tc>
        <w:tc>
          <w:tcPr>
            <w:tcW w:w="2694" w:type="dxa"/>
            <w:vAlign w:val="center"/>
          </w:tcPr>
          <w:p w:rsidR="00913F63" w:rsidRPr="00674131" w:rsidRDefault="00913F63" w:rsidP="00DE72E6">
            <w:pPr>
              <w:spacing w:before="100" w:beforeAutospacing="1" w:after="100" w:afterAutospacing="1"/>
              <w:ind w:left="642"/>
              <w:rPr>
                <w:rFonts w:ascii="Arial" w:hAnsi="Arial" w:cs="Arial"/>
                <w:b/>
                <w:color w:val="000000"/>
                <w:lang w:val="es-MX"/>
              </w:rPr>
            </w:pPr>
            <w:r w:rsidRPr="00674131">
              <w:rPr>
                <w:rFonts w:ascii="Arial" w:hAnsi="Arial" w:cs="Arial"/>
                <w:b/>
                <w:color w:val="000000"/>
                <w:lang w:val="es-MX"/>
              </w:rPr>
              <w:t>S/ 4,022.00</w:t>
            </w:r>
          </w:p>
        </w:tc>
      </w:tr>
      <w:tr w:rsidR="00913F63" w:rsidRPr="00B01835" w:rsidTr="00DE72E6">
        <w:trPr>
          <w:trHeight w:val="289"/>
        </w:trPr>
        <w:tc>
          <w:tcPr>
            <w:tcW w:w="5811" w:type="dxa"/>
            <w:vAlign w:val="center"/>
          </w:tcPr>
          <w:p w:rsidR="00913F63" w:rsidRPr="00674131" w:rsidRDefault="00913F63" w:rsidP="00DE72E6">
            <w:pPr>
              <w:spacing w:before="100" w:beforeAutospacing="1" w:after="100" w:afterAutospacing="1"/>
              <w:jc w:val="both"/>
              <w:rPr>
                <w:rFonts w:ascii="Arial" w:hAnsi="Arial" w:cs="Arial"/>
                <w:b/>
                <w:lang w:val="es-MX"/>
              </w:rPr>
            </w:pPr>
            <w:r w:rsidRPr="00674131">
              <w:rPr>
                <w:rFonts w:ascii="Arial" w:hAnsi="Arial" w:cs="Arial"/>
                <w:b/>
                <w:lang w:val="es-MX"/>
              </w:rPr>
              <w:lastRenderedPageBreak/>
              <w:t>BONO PRODUCTIVIDAD</w:t>
            </w:r>
          </w:p>
        </w:tc>
        <w:tc>
          <w:tcPr>
            <w:tcW w:w="2694" w:type="dxa"/>
            <w:vAlign w:val="center"/>
          </w:tcPr>
          <w:p w:rsidR="00913F63" w:rsidRPr="00674131" w:rsidRDefault="00913F63" w:rsidP="00DE72E6">
            <w:pPr>
              <w:spacing w:before="100" w:beforeAutospacing="1" w:after="100" w:afterAutospacing="1"/>
              <w:ind w:left="642"/>
              <w:rPr>
                <w:rFonts w:ascii="Arial" w:hAnsi="Arial" w:cs="Arial"/>
                <w:b/>
                <w:color w:val="000000"/>
                <w:lang w:val="es-MX"/>
              </w:rPr>
            </w:pPr>
            <w:r w:rsidRPr="00674131">
              <w:rPr>
                <w:rFonts w:ascii="Arial" w:hAnsi="Arial" w:cs="Arial"/>
                <w:b/>
                <w:color w:val="000000"/>
                <w:lang w:val="es-MX"/>
              </w:rPr>
              <w:t>S/    910.00</w:t>
            </w:r>
          </w:p>
        </w:tc>
      </w:tr>
      <w:tr w:rsidR="00913F63" w:rsidRPr="00B01835" w:rsidTr="00DE72E6">
        <w:trPr>
          <w:trHeight w:val="270"/>
        </w:trPr>
        <w:tc>
          <w:tcPr>
            <w:tcW w:w="5811" w:type="dxa"/>
            <w:tcBorders>
              <w:bottom w:val="single" w:sz="4" w:space="0" w:color="auto"/>
            </w:tcBorders>
            <w:vAlign w:val="center"/>
          </w:tcPr>
          <w:p w:rsidR="00913F63" w:rsidRPr="00674131" w:rsidRDefault="00913F63" w:rsidP="00DE72E6">
            <w:pPr>
              <w:spacing w:before="100" w:beforeAutospacing="1" w:after="100" w:afterAutospacing="1"/>
              <w:jc w:val="both"/>
              <w:rPr>
                <w:rFonts w:ascii="Arial" w:hAnsi="Arial" w:cs="Arial"/>
                <w:b/>
                <w:lang w:val="es-MX"/>
              </w:rPr>
            </w:pPr>
            <w:r w:rsidRPr="00674131">
              <w:rPr>
                <w:rFonts w:ascii="Arial" w:hAnsi="Arial" w:cs="Arial"/>
                <w:b/>
                <w:lang w:val="es-MX"/>
              </w:rPr>
              <w:t>BONO EXTRAORDINARIO / BONO PEAR</w:t>
            </w:r>
          </w:p>
        </w:tc>
        <w:tc>
          <w:tcPr>
            <w:tcW w:w="2694" w:type="dxa"/>
            <w:tcBorders>
              <w:bottom w:val="single" w:sz="4" w:space="0" w:color="auto"/>
            </w:tcBorders>
            <w:vAlign w:val="center"/>
          </w:tcPr>
          <w:p w:rsidR="00913F63" w:rsidRPr="00674131" w:rsidRDefault="00913F63" w:rsidP="00DE72E6">
            <w:pPr>
              <w:spacing w:before="100" w:beforeAutospacing="1" w:after="100" w:afterAutospacing="1"/>
              <w:ind w:left="642"/>
              <w:rPr>
                <w:rFonts w:ascii="Arial" w:hAnsi="Arial" w:cs="Arial"/>
                <w:b/>
                <w:color w:val="000000"/>
                <w:lang w:val="es-MX"/>
              </w:rPr>
            </w:pPr>
            <w:r w:rsidRPr="00674131">
              <w:rPr>
                <w:rFonts w:ascii="Arial" w:hAnsi="Arial" w:cs="Arial"/>
                <w:b/>
                <w:color w:val="000000"/>
                <w:lang w:val="es-MX"/>
              </w:rPr>
              <w:t>S/ 1,006.00</w:t>
            </w:r>
          </w:p>
        </w:tc>
      </w:tr>
      <w:tr w:rsidR="00913F63" w:rsidRPr="00B01835" w:rsidTr="00DE72E6">
        <w:trPr>
          <w:trHeight w:val="270"/>
        </w:trPr>
        <w:tc>
          <w:tcPr>
            <w:tcW w:w="5811" w:type="dxa"/>
            <w:tcBorders>
              <w:bottom w:val="single" w:sz="4" w:space="0" w:color="auto"/>
            </w:tcBorders>
            <w:vAlign w:val="center"/>
          </w:tcPr>
          <w:p w:rsidR="00913F63" w:rsidRPr="00674131" w:rsidRDefault="00913F63" w:rsidP="00DE72E6">
            <w:pPr>
              <w:spacing w:before="100" w:beforeAutospacing="1" w:after="100" w:afterAutospacing="1"/>
              <w:jc w:val="both"/>
              <w:rPr>
                <w:rFonts w:ascii="Arial" w:hAnsi="Arial" w:cs="Arial"/>
                <w:b/>
                <w:lang w:val="es-MX"/>
              </w:rPr>
            </w:pPr>
            <w:r w:rsidRPr="00674131">
              <w:rPr>
                <w:rFonts w:ascii="Arial" w:hAnsi="Arial" w:cs="Arial"/>
                <w:b/>
                <w:lang w:val="es-MX"/>
              </w:rPr>
              <w:t>BONO INCREMENTO</w:t>
            </w:r>
          </w:p>
        </w:tc>
        <w:tc>
          <w:tcPr>
            <w:tcW w:w="2694" w:type="dxa"/>
            <w:tcBorders>
              <w:bottom w:val="single" w:sz="4" w:space="0" w:color="auto"/>
            </w:tcBorders>
            <w:vAlign w:val="center"/>
          </w:tcPr>
          <w:p w:rsidR="00913F63" w:rsidRPr="00674131" w:rsidRDefault="00913F63" w:rsidP="00DE72E6">
            <w:pPr>
              <w:spacing w:before="100" w:beforeAutospacing="1" w:after="100" w:afterAutospacing="1"/>
              <w:ind w:left="642"/>
              <w:rPr>
                <w:rFonts w:ascii="Arial" w:hAnsi="Arial" w:cs="Arial"/>
                <w:b/>
                <w:color w:val="000000"/>
                <w:lang w:val="es-MX"/>
              </w:rPr>
            </w:pPr>
            <w:r w:rsidRPr="00674131">
              <w:rPr>
                <w:rFonts w:ascii="Arial" w:hAnsi="Arial" w:cs="Arial"/>
                <w:b/>
                <w:color w:val="000000"/>
                <w:lang w:val="es-MX"/>
              </w:rPr>
              <w:t>S/    302.00</w:t>
            </w:r>
          </w:p>
        </w:tc>
      </w:tr>
      <w:tr w:rsidR="00913F63" w:rsidRPr="00B01835" w:rsidTr="00DE72E6">
        <w:trPr>
          <w:trHeight w:val="424"/>
        </w:trPr>
        <w:tc>
          <w:tcPr>
            <w:tcW w:w="5811" w:type="dxa"/>
            <w:shd w:val="clear" w:color="auto" w:fill="BDD6EE" w:themeFill="accent1" w:themeFillTint="66"/>
            <w:vAlign w:val="center"/>
          </w:tcPr>
          <w:p w:rsidR="00913F63" w:rsidRPr="00674131" w:rsidRDefault="00913F63" w:rsidP="00DE72E6">
            <w:pPr>
              <w:spacing w:before="100" w:beforeAutospacing="1" w:after="100" w:afterAutospacing="1"/>
              <w:rPr>
                <w:rFonts w:ascii="Arial" w:hAnsi="Arial" w:cs="Arial"/>
                <w:b/>
                <w:lang w:val="es-MX"/>
              </w:rPr>
            </w:pPr>
            <w:r w:rsidRPr="00674131">
              <w:rPr>
                <w:rFonts w:ascii="Arial" w:hAnsi="Arial" w:cs="Arial"/>
                <w:b/>
                <w:lang w:val="es-MX"/>
              </w:rPr>
              <w:t>TOTAL REMUNERACION MENSUAL (*)</w:t>
            </w:r>
          </w:p>
        </w:tc>
        <w:tc>
          <w:tcPr>
            <w:tcW w:w="2694" w:type="dxa"/>
            <w:shd w:val="clear" w:color="auto" w:fill="BDD6EE" w:themeFill="accent1" w:themeFillTint="66"/>
            <w:vAlign w:val="center"/>
          </w:tcPr>
          <w:p w:rsidR="00913F63" w:rsidRPr="00674131" w:rsidRDefault="00913F63" w:rsidP="00DE72E6">
            <w:pPr>
              <w:spacing w:before="100" w:beforeAutospacing="1" w:after="100" w:afterAutospacing="1"/>
              <w:ind w:left="642"/>
              <w:rPr>
                <w:rFonts w:ascii="Arial" w:hAnsi="Arial" w:cs="Arial"/>
                <w:b/>
                <w:lang w:val="es-MX"/>
              </w:rPr>
            </w:pPr>
            <w:r w:rsidRPr="00674131">
              <w:rPr>
                <w:rFonts w:ascii="Arial" w:hAnsi="Arial" w:cs="Arial"/>
                <w:b/>
                <w:lang w:val="es-MX"/>
              </w:rPr>
              <w:t xml:space="preserve">S/ 6,240.00 </w:t>
            </w:r>
          </w:p>
        </w:tc>
      </w:tr>
    </w:tbl>
    <w:p w:rsidR="00913F63" w:rsidRDefault="00913F63" w:rsidP="00913F63">
      <w:pPr>
        <w:pStyle w:val="Sangradetextonormal"/>
        <w:tabs>
          <w:tab w:val="left" w:pos="142"/>
        </w:tabs>
        <w:ind w:firstLine="0"/>
        <w:jc w:val="both"/>
        <w:outlineLvl w:val="0"/>
        <w:rPr>
          <w:rFonts w:cs="Arial"/>
          <w:sz w:val="20"/>
          <w:szCs w:val="20"/>
          <w:lang w:val="es-MX"/>
        </w:rPr>
      </w:pPr>
    </w:p>
    <w:p w:rsidR="00913F63" w:rsidRDefault="00913F63" w:rsidP="00913F63">
      <w:pPr>
        <w:pStyle w:val="Sangradetextonormal"/>
        <w:tabs>
          <w:tab w:val="left" w:pos="142"/>
        </w:tabs>
        <w:ind w:firstLine="0"/>
        <w:jc w:val="both"/>
        <w:outlineLvl w:val="0"/>
        <w:rPr>
          <w:rFonts w:cs="Arial"/>
          <w:sz w:val="20"/>
          <w:szCs w:val="20"/>
          <w:lang w:val="es-MX"/>
        </w:rPr>
      </w:pPr>
      <w:r>
        <w:rPr>
          <w:rFonts w:cs="Arial"/>
          <w:sz w:val="20"/>
          <w:szCs w:val="20"/>
          <w:lang w:val="es-MX"/>
        </w:rPr>
        <w:t xml:space="preserve">        PROFESIONAL TECNICO ASISTENCIAL </w:t>
      </w:r>
      <w:r w:rsidRPr="00C4176B">
        <w:rPr>
          <w:rFonts w:cs="Arial"/>
          <w:sz w:val="20"/>
          <w:szCs w:val="20"/>
          <w:lang w:val="es-MX"/>
        </w:rPr>
        <w:t xml:space="preserve"> (CÓD. </w:t>
      </w:r>
      <w:r w:rsidRPr="004C2238">
        <w:rPr>
          <w:rFonts w:cs="Arial"/>
          <w:sz w:val="20"/>
          <w:szCs w:val="20"/>
          <w:lang w:val="es-MX"/>
        </w:rPr>
        <w:t>P4PTA</w:t>
      </w:r>
      <w:r>
        <w:rPr>
          <w:rFonts w:cs="Arial"/>
          <w:sz w:val="20"/>
          <w:szCs w:val="20"/>
          <w:lang w:val="es-MX"/>
        </w:rPr>
        <w:t xml:space="preserve">-002 y </w:t>
      </w:r>
      <w:r w:rsidRPr="00C4176B">
        <w:rPr>
          <w:rFonts w:cs="Arial"/>
          <w:sz w:val="20"/>
          <w:szCs w:val="20"/>
          <w:lang w:val="es-MX"/>
        </w:rPr>
        <w:t xml:space="preserve">CÓD. </w:t>
      </w:r>
      <w:r w:rsidRPr="004C2238">
        <w:rPr>
          <w:rFonts w:cs="Arial"/>
          <w:sz w:val="20"/>
          <w:szCs w:val="20"/>
          <w:lang w:val="es-MX"/>
        </w:rPr>
        <w:t>P4PTA</w:t>
      </w:r>
      <w:r>
        <w:rPr>
          <w:rFonts w:cs="Arial"/>
          <w:sz w:val="20"/>
          <w:szCs w:val="20"/>
          <w:lang w:val="es-MX"/>
        </w:rPr>
        <w:t>-003</w:t>
      </w:r>
      <w:r w:rsidRPr="00C4176B">
        <w:rPr>
          <w:rFonts w:cs="Arial"/>
          <w:sz w:val="20"/>
          <w:szCs w:val="20"/>
          <w:lang w:val="es-MX"/>
        </w:rPr>
        <w:t>)</w:t>
      </w:r>
    </w:p>
    <w:p w:rsidR="00913F63" w:rsidRPr="00A31689" w:rsidRDefault="00913F63" w:rsidP="00913F63">
      <w:pPr>
        <w:pStyle w:val="Sinespaciado"/>
        <w:ind w:firstLine="284"/>
        <w:jc w:val="both"/>
        <w:rPr>
          <w:rFonts w:ascii="Arial" w:hAnsi="Arial" w:cs="Arial"/>
          <w:b/>
          <w:sz w:val="20"/>
          <w:szCs w:val="20"/>
        </w:rPr>
      </w:pPr>
    </w:p>
    <w:tbl>
      <w:tblPr>
        <w:tblW w:w="766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2390"/>
      </w:tblGrid>
      <w:tr w:rsidR="00913F63" w:rsidRPr="000E249B" w:rsidTr="00DE72E6">
        <w:trPr>
          <w:trHeight w:val="249"/>
        </w:trPr>
        <w:tc>
          <w:tcPr>
            <w:tcW w:w="5272" w:type="dxa"/>
            <w:vAlign w:val="center"/>
          </w:tcPr>
          <w:p w:rsidR="00913F63" w:rsidRPr="000E249B" w:rsidRDefault="00913F63" w:rsidP="00DE72E6">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REMUNERACIÓN BÁSICA</w:t>
            </w:r>
          </w:p>
        </w:tc>
        <w:tc>
          <w:tcPr>
            <w:tcW w:w="2390" w:type="dxa"/>
            <w:vAlign w:val="center"/>
          </w:tcPr>
          <w:p w:rsidR="00913F63" w:rsidRPr="000E249B" w:rsidRDefault="00913F63" w:rsidP="00DE72E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674.00</w:t>
            </w:r>
          </w:p>
        </w:tc>
      </w:tr>
      <w:tr w:rsidR="00913F63" w:rsidRPr="000E249B" w:rsidTr="00DE72E6">
        <w:trPr>
          <w:trHeight w:val="289"/>
        </w:trPr>
        <w:tc>
          <w:tcPr>
            <w:tcW w:w="5272" w:type="dxa"/>
            <w:vAlign w:val="center"/>
          </w:tcPr>
          <w:p w:rsidR="00913F63" w:rsidRPr="000E249B" w:rsidRDefault="00913F63" w:rsidP="00DE72E6">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BONO PRODUCTIVIDAD</w:t>
            </w:r>
          </w:p>
        </w:tc>
        <w:tc>
          <w:tcPr>
            <w:tcW w:w="2390" w:type="dxa"/>
            <w:vAlign w:val="center"/>
          </w:tcPr>
          <w:p w:rsidR="00913F63" w:rsidRPr="000E249B" w:rsidRDefault="00913F63" w:rsidP="00DE72E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S/ 1.536.00  </w:t>
            </w:r>
          </w:p>
        </w:tc>
      </w:tr>
      <w:tr w:rsidR="00913F63" w:rsidRPr="000E249B" w:rsidTr="00DE72E6">
        <w:trPr>
          <w:trHeight w:val="270"/>
        </w:trPr>
        <w:tc>
          <w:tcPr>
            <w:tcW w:w="5272" w:type="dxa"/>
            <w:tcBorders>
              <w:bottom w:val="single" w:sz="4" w:space="0" w:color="auto"/>
            </w:tcBorders>
            <w:vAlign w:val="center"/>
          </w:tcPr>
          <w:p w:rsidR="00913F63" w:rsidRPr="000E249B" w:rsidRDefault="00913F63" w:rsidP="00DE72E6">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BONO EXTRAORDINARIO / BONO PEAR</w:t>
            </w:r>
          </w:p>
        </w:tc>
        <w:tc>
          <w:tcPr>
            <w:tcW w:w="2390" w:type="dxa"/>
            <w:tcBorders>
              <w:bottom w:val="single" w:sz="4" w:space="0" w:color="auto"/>
            </w:tcBorders>
            <w:vAlign w:val="center"/>
          </w:tcPr>
          <w:p w:rsidR="00913F63" w:rsidRPr="000E249B" w:rsidRDefault="00913F63" w:rsidP="00DE72E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1.302.00</w:t>
            </w:r>
          </w:p>
        </w:tc>
      </w:tr>
      <w:tr w:rsidR="00913F63" w:rsidRPr="000E249B" w:rsidTr="00DE72E6">
        <w:trPr>
          <w:trHeight w:val="285"/>
        </w:trPr>
        <w:tc>
          <w:tcPr>
            <w:tcW w:w="5272" w:type="dxa"/>
            <w:shd w:val="clear" w:color="auto" w:fill="BDD6EE" w:themeFill="accent1" w:themeFillTint="66"/>
            <w:vAlign w:val="center"/>
          </w:tcPr>
          <w:p w:rsidR="00913F63" w:rsidRPr="000E249B" w:rsidRDefault="00913F63" w:rsidP="00DE72E6">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TOTAL REMUNERACION MENSUAL (*)</w:t>
            </w:r>
          </w:p>
        </w:tc>
        <w:tc>
          <w:tcPr>
            <w:tcW w:w="2390" w:type="dxa"/>
            <w:shd w:val="clear" w:color="auto" w:fill="BDD6EE" w:themeFill="accent1" w:themeFillTint="66"/>
            <w:vAlign w:val="center"/>
          </w:tcPr>
          <w:p w:rsidR="00913F63" w:rsidRPr="000E249B" w:rsidRDefault="00913F63" w:rsidP="00DE72E6">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S/ </w:t>
            </w:r>
            <w:r w:rsidRPr="000E249B">
              <w:rPr>
                <w:rFonts w:ascii="Arial" w:hAnsi="Arial" w:cs="Arial"/>
                <w:b/>
                <w:sz w:val="18"/>
                <w:szCs w:val="18"/>
                <w:lang w:val="es-MX"/>
              </w:rPr>
              <w:t xml:space="preserve"> </w:t>
            </w:r>
            <w:r>
              <w:rPr>
                <w:rFonts w:ascii="Arial" w:hAnsi="Arial" w:cs="Arial"/>
                <w:b/>
                <w:sz w:val="18"/>
                <w:szCs w:val="18"/>
                <w:lang w:val="es-MX"/>
              </w:rPr>
              <w:t>3.512.00</w:t>
            </w:r>
          </w:p>
        </w:tc>
      </w:tr>
    </w:tbl>
    <w:p w:rsidR="00913F63" w:rsidRDefault="00913F63" w:rsidP="00913F63">
      <w:pPr>
        <w:ind w:firstLine="426"/>
        <w:jc w:val="both"/>
        <w:rPr>
          <w:rFonts w:ascii="Arial" w:hAnsi="Arial" w:cs="Arial"/>
          <w:b/>
          <w:bCs/>
        </w:rPr>
      </w:pPr>
    </w:p>
    <w:p w:rsidR="00913F63" w:rsidRPr="000E249B" w:rsidRDefault="00913F63" w:rsidP="00913F63">
      <w:pPr>
        <w:ind w:firstLine="426"/>
        <w:jc w:val="both"/>
        <w:rPr>
          <w:rFonts w:ascii="Arial" w:hAnsi="Arial" w:cs="Arial"/>
          <w:b/>
        </w:rPr>
      </w:pPr>
      <w:r w:rsidRPr="000E249B">
        <w:rPr>
          <w:rFonts w:ascii="Arial" w:hAnsi="Arial" w:cs="Arial"/>
          <w:b/>
          <w:bCs/>
        </w:rPr>
        <w:t xml:space="preserve">TÉCNICO DE SERVICIO ADMINISTRATIVO Y APOYO </w:t>
      </w:r>
      <w:r w:rsidRPr="000E249B">
        <w:rPr>
          <w:rFonts w:ascii="Arial" w:hAnsi="Arial" w:cs="Arial"/>
          <w:b/>
        </w:rPr>
        <w:t>(</w:t>
      </w:r>
      <w:r>
        <w:rPr>
          <w:rFonts w:ascii="Arial" w:hAnsi="Arial" w:cs="Arial"/>
          <w:b/>
        </w:rPr>
        <w:t>CÓD. T2TAD-004 y CÓD. T2TAD-005</w:t>
      </w:r>
      <w:r w:rsidRPr="000E249B">
        <w:rPr>
          <w:rFonts w:ascii="Arial" w:hAnsi="Arial" w:cs="Arial"/>
          <w:b/>
        </w:rPr>
        <w:t>)</w:t>
      </w:r>
    </w:p>
    <w:p w:rsidR="00913F63" w:rsidRPr="000E249B" w:rsidRDefault="00913F63" w:rsidP="00913F63">
      <w:pPr>
        <w:ind w:firstLine="426"/>
        <w:jc w:val="both"/>
        <w:rPr>
          <w:rFonts w:ascii="Arial" w:hAnsi="Arial" w:cs="Arial"/>
          <w:b/>
        </w:rPr>
      </w:pPr>
    </w:p>
    <w:tbl>
      <w:tblPr>
        <w:tblW w:w="766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2"/>
        <w:gridCol w:w="2390"/>
      </w:tblGrid>
      <w:tr w:rsidR="00913F63" w:rsidRPr="000E249B" w:rsidTr="00DE72E6">
        <w:trPr>
          <w:trHeight w:val="249"/>
        </w:trPr>
        <w:tc>
          <w:tcPr>
            <w:tcW w:w="5272" w:type="dxa"/>
            <w:vAlign w:val="center"/>
          </w:tcPr>
          <w:p w:rsidR="00913F63" w:rsidRPr="000E249B" w:rsidRDefault="00913F63" w:rsidP="00DE72E6">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REMUNERACIÓN BÁSICA</w:t>
            </w:r>
          </w:p>
        </w:tc>
        <w:tc>
          <w:tcPr>
            <w:tcW w:w="2390" w:type="dxa"/>
            <w:vAlign w:val="center"/>
          </w:tcPr>
          <w:p w:rsidR="00913F63" w:rsidRPr="000E249B" w:rsidRDefault="00913F63" w:rsidP="00DE72E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2,130.00</w:t>
            </w:r>
          </w:p>
        </w:tc>
      </w:tr>
      <w:tr w:rsidR="00913F63" w:rsidRPr="000E249B" w:rsidTr="00DE72E6">
        <w:trPr>
          <w:trHeight w:val="289"/>
        </w:trPr>
        <w:tc>
          <w:tcPr>
            <w:tcW w:w="5272" w:type="dxa"/>
            <w:vAlign w:val="center"/>
          </w:tcPr>
          <w:p w:rsidR="00913F63" w:rsidRPr="000E249B" w:rsidRDefault="00913F63" w:rsidP="00DE72E6">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BONO PRODUCTIVIDAD</w:t>
            </w:r>
          </w:p>
        </w:tc>
        <w:tc>
          <w:tcPr>
            <w:tcW w:w="2390" w:type="dxa"/>
            <w:vAlign w:val="center"/>
          </w:tcPr>
          <w:p w:rsidR="00913F63" w:rsidRPr="000E249B" w:rsidRDefault="00913F63" w:rsidP="00DE72E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491.00</w:t>
            </w:r>
          </w:p>
        </w:tc>
      </w:tr>
      <w:tr w:rsidR="00913F63" w:rsidRPr="000E249B" w:rsidTr="00DE72E6">
        <w:trPr>
          <w:trHeight w:val="270"/>
        </w:trPr>
        <w:tc>
          <w:tcPr>
            <w:tcW w:w="5272" w:type="dxa"/>
            <w:tcBorders>
              <w:bottom w:val="single" w:sz="4" w:space="0" w:color="auto"/>
            </w:tcBorders>
            <w:vAlign w:val="center"/>
          </w:tcPr>
          <w:p w:rsidR="00913F63" w:rsidRPr="000E249B" w:rsidRDefault="00913F63" w:rsidP="00DE72E6">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BONO EXTRAORDINARIO / BONO PEAR</w:t>
            </w:r>
          </w:p>
        </w:tc>
        <w:tc>
          <w:tcPr>
            <w:tcW w:w="2390" w:type="dxa"/>
            <w:tcBorders>
              <w:bottom w:val="single" w:sz="4" w:space="0" w:color="auto"/>
            </w:tcBorders>
            <w:vAlign w:val="center"/>
          </w:tcPr>
          <w:p w:rsidR="00913F63" w:rsidRPr="000E249B" w:rsidRDefault="00913F63" w:rsidP="00DE72E6">
            <w:pPr>
              <w:spacing w:before="100" w:beforeAutospacing="1" w:after="100" w:afterAutospacing="1"/>
              <w:ind w:left="642"/>
              <w:rPr>
                <w:rFonts w:ascii="Arial" w:hAnsi="Arial" w:cs="Arial"/>
                <w:color w:val="000000"/>
                <w:sz w:val="18"/>
                <w:szCs w:val="18"/>
                <w:lang w:val="es-MX"/>
              </w:rPr>
            </w:pPr>
            <w:r w:rsidRPr="000E249B">
              <w:rPr>
                <w:rFonts w:ascii="Arial" w:hAnsi="Arial" w:cs="Arial"/>
                <w:color w:val="000000"/>
                <w:sz w:val="18"/>
                <w:szCs w:val="18"/>
                <w:lang w:val="es-MX"/>
              </w:rPr>
              <w:t>S/    784.00</w:t>
            </w:r>
          </w:p>
        </w:tc>
      </w:tr>
      <w:tr w:rsidR="00913F63" w:rsidRPr="000E249B" w:rsidTr="00DE72E6">
        <w:trPr>
          <w:trHeight w:val="285"/>
        </w:trPr>
        <w:tc>
          <w:tcPr>
            <w:tcW w:w="5272" w:type="dxa"/>
            <w:shd w:val="clear" w:color="auto" w:fill="BDD6EE" w:themeFill="accent1" w:themeFillTint="66"/>
            <w:vAlign w:val="center"/>
          </w:tcPr>
          <w:p w:rsidR="00913F63" w:rsidRPr="000E249B" w:rsidRDefault="00913F63" w:rsidP="00DE72E6">
            <w:pPr>
              <w:spacing w:before="100" w:beforeAutospacing="1" w:after="100" w:afterAutospacing="1"/>
              <w:jc w:val="center"/>
              <w:rPr>
                <w:rFonts w:ascii="Arial" w:hAnsi="Arial" w:cs="Arial"/>
                <w:b/>
                <w:sz w:val="18"/>
                <w:szCs w:val="18"/>
                <w:lang w:val="es-MX"/>
              </w:rPr>
            </w:pPr>
            <w:r w:rsidRPr="000E249B">
              <w:rPr>
                <w:rFonts w:ascii="Arial" w:hAnsi="Arial" w:cs="Arial"/>
                <w:b/>
                <w:sz w:val="18"/>
                <w:szCs w:val="18"/>
                <w:lang w:val="es-MX"/>
              </w:rPr>
              <w:t>TOTAL REMUNERACION MENSUAL (*)</w:t>
            </w:r>
          </w:p>
        </w:tc>
        <w:tc>
          <w:tcPr>
            <w:tcW w:w="2390" w:type="dxa"/>
            <w:shd w:val="clear" w:color="auto" w:fill="BDD6EE" w:themeFill="accent1" w:themeFillTint="66"/>
            <w:vAlign w:val="center"/>
          </w:tcPr>
          <w:p w:rsidR="00913F63" w:rsidRPr="000E249B" w:rsidRDefault="00913F63" w:rsidP="00DE72E6">
            <w:pPr>
              <w:spacing w:before="100" w:beforeAutospacing="1" w:after="100" w:afterAutospacing="1"/>
              <w:ind w:left="642"/>
              <w:rPr>
                <w:rFonts w:ascii="Arial" w:hAnsi="Arial" w:cs="Arial"/>
                <w:b/>
                <w:sz w:val="18"/>
                <w:szCs w:val="18"/>
                <w:lang w:val="es-MX"/>
              </w:rPr>
            </w:pPr>
            <w:r w:rsidRPr="000E249B">
              <w:rPr>
                <w:rFonts w:ascii="Arial" w:hAnsi="Arial" w:cs="Arial"/>
                <w:b/>
                <w:sz w:val="18"/>
                <w:szCs w:val="18"/>
                <w:lang w:val="es-MX"/>
              </w:rPr>
              <w:t xml:space="preserve">S/ 3,405.00 </w:t>
            </w:r>
          </w:p>
        </w:tc>
      </w:tr>
    </w:tbl>
    <w:p w:rsidR="00913F63" w:rsidRDefault="00913F63" w:rsidP="00913F63">
      <w:pPr>
        <w:pStyle w:val="Sangradetextonormal"/>
        <w:tabs>
          <w:tab w:val="left" w:pos="142"/>
        </w:tabs>
        <w:ind w:firstLine="0"/>
        <w:jc w:val="both"/>
        <w:outlineLvl w:val="0"/>
        <w:rPr>
          <w:rFonts w:cs="Arial"/>
          <w:sz w:val="20"/>
          <w:szCs w:val="20"/>
          <w:lang w:val="es-MX"/>
        </w:rPr>
      </w:pPr>
    </w:p>
    <w:p w:rsidR="00913F63" w:rsidRPr="00446C61" w:rsidRDefault="00913F63" w:rsidP="00913F63">
      <w:pPr>
        <w:pStyle w:val="Sangradetextonormal"/>
        <w:tabs>
          <w:tab w:val="left" w:pos="142"/>
        </w:tabs>
        <w:ind w:firstLine="0"/>
        <w:jc w:val="both"/>
        <w:outlineLvl w:val="0"/>
        <w:rPr>
          <w:rFonts w:cs="Arial"/>
          <w:b w:val="0"/>
          <w:sz w:val="14"/>
          <w:szCs w:val="14"/>
        </w:rPr>
      </w:pPr>
      <w:r>
        <w:rPr>
          <w:rFonts w:cs="Arial"/>
          <w:sz w:val="20"/>
          <w:szCs w:val="20"/>
          <w:lang w:val="es-MX"/>
        </w:rPr>
        <w:t xml:space="preserve">         </w:t>
      </w:r>
      <w:r w:rsidRPr="00446C61">
        <w:rPr>
          <w:rFonts w:cs="Arial"/>
          <w:b w:val="0"/>
          <w:sz w:val="14"/>
          <w:szCs w:val="14"/>
        </w:rPr>
        <w:t xml:space="preserve"> (*) Remuneración Básica y Bonos señalados, según Resolución de Gerencia General N° 974-GG-ESSALUD-2020. </w:t>
      </w:r>
    </w:p>
    <w:p w:rsidR="00913F63" w:rsidRPr="00333335" w:rsidRDefault="00913F63" w:rsidP="00913F63">
      <w:pPr>
        <w:ind w:left="426"/>
        <w:jc w:val="both"/>
        <w:rPr>
          <w:rFonts w:ascii="Arial" w:hAnsi="Arial" w:cs="Arial"/>
          <w:b/>
          <w:sz w:val="16"/>
          <w:szCs w:val="16"/>
        </w:rPr>
      </w:pPr>
    </w:p>
    <w:p w:rsidR="00913F63" w:rsidRPr="000E249B" w:rsidRDefault="00913F63" w:rsidP="00913F63">
      <w:pPr>
        <w:pStyle w:val="Prrafodelista"/>
        <w:numPr>
          <w:ilvl w:val="0"/>
          <w:numId w:val="8"/>
        </w:numPr>
        <w:ind w:left="360" w:right="70" w:hanging="426"/>
        <w:jc w:val="both"/>
        <w:rPr>
          <w:sz w:val="16"/>
          <w:szCs w:val="16"/>
        </w:rPr>
      </w:pPr>
      <w:r w:rsidRPr="000E249B">
        <w:rPr>
          <w:b/>
          <w:sz w:val="20"/>
          <w:szCs w:val="20"/>
          <w:lang w:eastAsia="es-PE"/>
        </w:rPr>
        <w:t>CRONOGRAMA Y ETAPAS DEL PROCESO</w:t>
      </w:r>
    </w:p>
    <w:p w:rsidR="00913F63" w:rsidRDefault="00913F63" w:rsidP="00913F63">
      <w:pPr>
        <w:pStyle w:val="Prrafodelista1"/>
        <w:tabs>
          <w:tab w:val="left" w:pos="993"/>
        </w:tabs>
        <w:suppressAutoHyphens w:val="0"/>
        <w:ind w:left="993"/>
        <w:contextualSpacing/>
        <w:jc w:val="both"/>
        <w:rPr>
          <w:rFonts w:ascii="Arial" w:hAnsi="Arial" w:cs="Arial"/>
          <w:bCs/>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913F63" w:rsidRPr="00C50DB3" w:rsidTr="00DE72E6">
        <w:trPr>
          <w:trHeight w:val="456"/>
        </w:trPr>
        <w:tc>
          <w:tcPr>
            <w:tcW w:w="3234" w:type="dxa"/>
            <w:gridSpan w:val="2"/>
            <w:tcBorders>
              <w:bottom w:val="single" w:sz="4" w:space="0" w:color="auto"/>
            </w:tcBorders>
            <w:shd w:val="clear" w:color="auto" w:fill="BDD6EE" w:themeFill="accent1" w:themeFillTint="66"/>
            <w:vAlign w:val="center"/>
          </w:tcPr>
          <w:p w:rsidR="00913F63" w:rsidRPr="00C50DB3" w:rsidRDefault="00913F63" w:rsidP="00DE72E6">
            <w:pPr>
              <w:jc w:val="center"/>
              <w:rPr>
                <w:rFonts w:ascii="Arial" w:hAnsi="Arial" w:cs="Arial"/>
                <w:b/>
                <w:sz w:val="18"/>
                <w:szCs w:val="18"/>
                <w:lang w:val="es-MX"/>
              </w:rPr>
            </w:pPr>
            <w:r w:rsidRPr="00C50DB3">
              <w:rPr>
                <w:rFonts w:ascii="Arial" w:hAnsi="Arial" w:cs="Arial"/>
                <w:b/>
                <w:sz w:val="18"/>
                <w:szCs w:val="18"/>
                <w:lang w:val="es-MX"/>
              </w:rPr>
              <w:t>ETAPAS DEL PROCESO</w:t>
            </w:r>
          </w:p>
        </w:tc>
        <w:tc>
          <w:tcPr>
            <w:tcW w:w="3711" w:type="dxa"/>
            <w:shd w:val="clear" w:color="auto" w:fill="BDD6EE" w:themeFill="accent1" w:themeFillTint="66"/>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b/>
                <w:sz w:val="18"/>
                <w:szCs w:val="18"/>
                <w:lang w:val="es-MX"/>
              </w:rPr>
              <w:t>FECHA Y HORA</w:t>
            </w:r>
          </w:p>
        </w:tc>
        <w:tc>
          <w:tcPr>
            <w:tcW w:w="1701" w:type="dxa"/>
            <w:shd w:val="clear" w:color="auto" w:fill="BDD6EE" w:themeFill="accent1" w:themeFillTint="66"/>
            <w:vAlign w:val="center"/>
          </w:tcPr>
          <w:p w:rsidR="00913F63" w:rsidRPr="00C50DB3" w:rsidRDefault="00913F63" w:rsidP="00DE72E6">
            <w:pPr>
              <w:jc w:val="center"/>
              <w:rPr>
                <w:rFonts w:ascii="Arial" w:hAnsi="Arial" w:cs="Arial"/>
                <w:b/>
                <w:sz w:val="18"/>
                <w:szCs w:val="18"/>
                <w:lang w:val="es-MX"/>
              </w:rPr>
            </w:pPr>
            <w:r w:rsidRPr="00C50DB3">
              <w:rPr>
                <w:rFonts w:ascii="Arial" w:hAnsi="Arial" w:cs="Arial"/>
                <w:b/>
                <w:sz w:val="18"/>
                <w:szCs w:val="18"/>
                <w:lang w:val="es-MX"/>
              </w:rPr>
              <w:t>ÁREA RESPONSABLE</w:t>
            </w:r>
          </w:p>
        </w:tc>
      </w:tr>
      <w:tr w:rsidR="00913F63" w:rsidRPr="00C50DB3" w:rsidTr="00DE72E6">
        <w:trPr>
          <w:trHeight w:val="367"/>
        </w:trPr>
        <w:tc>
          <w:tcPr>
            <w:tcW w:w="425" w:type="dxa"/>
            <w:tcBorders>
              <w:top w:val="single" w:sz="4" w:space="0" w:color="auto"/>
              <w:left w:val="single" w:sz="4" w:space="0" w:color="auto"/>
              <w:right w:val="single" w:sz="4" w:space="0" w:color="auto"/>
            </w:tcBorders>
            <w:shd w:val="clear" w:color="auto" w:fill="auto"/>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13F63" w:rsidRPr="00C50DB3" w:rsidRDefault="00913F63" w:rsidP="00DE72E6">
            <w:pPr>
              <w:jc w:val="both"/>
              <w:rPr>
                <w:rFonts w:ascii="Arial" w:hAnsi="Arial" w:cs="Arial"/>
                <w:sz w:val="18"/>
                <w:szCs w:val="18"/>
                <w:lang w:val="es-MX"/>
              </w:rPr>
            </w:pPr>
            <w:r w:rsidRPr="00C50DB3">
              <w:rPr>
                <w:rFonts w:ascii="Arial" w:hAnsi="Arial"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rsidR="00913F63" w:rsidRPr="00446C61" w:rsidRDefault="00913F63" w:rsidP="00DE72E6">
            <w:pPr>
              <w:jc w:val="center"/>
              <w:rPr>
                <w:rFonts w:ascii="Arial" w:hAnsi="Arial" w:cs="Arial"/>
                <w:sz w:val="18"/>
                <w:szCs w:val="18"/>
                <w:highlight w:val="yellow"/>
                <w:lang w:val="es-MX"/>
              </w:rPr>
            </w:pPr>
            <w:r>
              <w:rPr>
                <w:rFonts w:ascii="Arial" w:hAnsi="Arial" w:cs="Arial"/>
                <w:sz w:val="18"/>
                <w:szCs w:val="18"/>
                <w:lang w:val="es-MX"/>
              </w:rPr>
              <w:t>2</w:t>
            </w:r>
            <w:r w:rsidRPr="00D4654C">
              <w:rPr>
                <w:rFonts w:ascii="Arial" w:hAnsi="Arial" w:cs="Arial"/>
                <w:sz w:val="18"/>
                <w:szCs w:val="18"/>
                <w:lang w:val="es-MX"/>
              </w:rPr>
              <w:t xml:space="preserve">9 de </w:t>
            </w:r>
            <w:r>
              <w:rPr>
                <w:rFonts w:ascii="Arial" w:hAnsi="Arial" w:cs="Arial"/>
                <w:sz w:val="18"/>
                <w:szCs w:val="18"/>
                <w:lang w:val="es-MX"/>
              </w:rPr>
              <w:t>noviembre</w:t>
            </w:r>
            <w:r w:rsidRPr="00D4654C">
              <w:rPr>
                <w:rFonts w:ascii="Arial" w:hAnsi="Arial" w:cs="Arial"/>
                <w:sz w:val="18"/>
                <w:szCs w:val="18"/>
                <w:lang w:val="es-MX"/>
              </w:rPr>
              <w:t xml:space="preserve"> del 2022</w:t>
            </w:r>
          </w:p>
        </w:tc>
        <w:tc>
          <w:tcPr>
            <w:tcW w:w="1701" w:type="dxa"/>
            <w:shd w:val="clear" w:color="auto" w:fill="auto"/>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SGGI – URRHH</w:t>
            </w:r>
          </w:p>
        </w:tc>
      </w:tr>
      <w:tr w:rsidR="00913F63" w:rsidRPr="00C50DB3" w:rsidTr="00DE72E6">
        <w:trPr>
          <w:trHeight w:val="681"/>
        </w:trPr>
        <w:tc>
          <w:tcPr>
            <w:tcW w:w="425" w:type="dxa"/>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2</w:t>
            </w:r>
          </w:p>
        </w:tc>
        <w:tc>
          <w:tcPr>
            <w:tcW w:w="2809" w:type="dxa"/>
            <w:tcBorders>
              <w:bottom w:val="single" w:sz="4" w:space="0" w:color="auto"/>
            </w:tcBorders>
            <w:vAlign w:val="center"/>
          </w:tcPr>
          <w:p w:rsidR="00913F63" w:rsidRPr="00C50DB3" w:rsidRDefault="00913F63" w:rsidP="00DE72E6">
            <w:pPr>
              <w:spacing w:line="276" w:lineRule="auto"/>
              <w:rPr>
                <w:rFonts w:ascii="Arial" w:eastAsia="Calibri" w:hAnsi="Arial" w:cs="Arial"/>
                <w:sz w:val="18"/>
                <w:szCs w:val="18"/>
              </w:rPr>
            </w:pPr>
            <w:r w:rsidRPr="00C50DB3">
              <w:rPr>
                <w:rFonts w:ascii="Arial" w:hAnsi="Arial" w:cs="Arial"/>
                <w:color w:val="000000"/>
                <w:sz w:val="18"/>
                <w:szCs w:val="18"/>
              </w:rPr>
              <w:t>Publicación del Aviso de Convocatoria en el Portal Talento Perú-SERVIR y CONADIS</w:t>
            </w:r>
          </w:p>
        </w:tc>
        <w:tc>
          <w:tcPr>
            <w:tcW w:w="3711" w:type="dxa"/>
            <w:vAlign w:val="center"/>
          </w:tcPr>
          <w:p w:rsidR="00913F63" w:rsidRPr="00D4654C" w:rsidRDefault="00913F63" w:rsidP="00DE72E6">
            <w:pPr>
              <w:spacing w:line="276" w:lineRule="auto"/>
              <w:jc w:val="center"/>
              <w:rPr>
                <w:rFonts w:ascii="Arial" w:eastAsia="Calibri" w:hAnsi="Arial" w:cs="Arial"/>
                <w:sz w:val="18"/>
                <w:szCs w:val="18"/>
              </w:rPr>
            </w:pPr>
            <w:r w:rsidRPr="00D4654C">
              <w:rPr>
                <w:rFonts w:ascii="Arial" w:eastAsia="Calibri" w:hAnsi="Arial" w:cs="Arial"/>
                <w:color w:val="000000"/>
                <w:sz w:val="18"/>
                <w:szCs w:val="18"/>
              </w:rPr>
              <w:t>10 días anteriores a la inscripción</w:t>
            </w:r>
          </w:p>
        </w:tc>
        <w:tc>
          <w:tcPr>
            <w:tcW w:w="1701" w:type="dxa"/>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SGGI-GCTIC</w:t>
            </w:r>
          </w:p>
        </w:tc>
      </w:tr>
      <w:tr w:rsidR="00913F63" w:rsidRPr="00C50DB3" w:rsidTr="00DE72E6">
        <w:trPr>
          <w:trHeight w:val="261"/>
        </w:trPr>
        <w:tc>
          <w:tcPr>
            <w:tcW w:w="8646" w:type="dxa"/>
            <w:gridSpan w:val="4"/>
            <w:shd w:val="clear" w:color="auto" w:fill="BDD6EE" w:themeFill="accent1" w:themeFillTint="66"/>
            <w:vAlign w:val="center"/>
          </w:tcPr>
          <w:p w:rsidR="00913F63" w:rsidRPr="00D4654C" w:rsidRDefault="00913F63" w:rsidP="00DE72E6">
            <w:pPr>
              <w:rPr>
                <w:rFonts w:ascii="Arial" w:hAnsi="Arial" w:cs="Arial"/>
                <w:sz w:val="18"/>
                <w:szCs w:val="18"/>
                <w:lang w:val="es-MX"/>
              </w:rPr>
            </w:pPr>
            <w:r w:rsidRPr="00D4654C">
              <w:rPr>
                <w:rFonts w:ascii="Arial" w:hAnsi="Arial" w:cs="Arial"/>
                <w:b/>
                <w:sz w:val="18"/>
                <w:szCs w:val="18"/>
                <w:lang w:val="es-MX"/>
              </w:rPr>
              <w:t>CONVOCATORIA</w:t>
            </w:r>
          </w:p>
        </w:tc>
      </w:tr>
      <w:tr w:rsidR="00913F63" w:rsidRPr="00C50DB3" w:rsidTr="00DE72E6">
        <w:trPr>
          <w:trHeight w:val="681"/>
        </w:trPr>
        <w:tc>
          <w:tcPr>
            <w:tcW w:w="425" w:type="dxa"/>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3</w:t>
            </w:r>
          </w:p>
        </w:tc>
        <w:tc>
          <w:tcPr>
            <w:tcW w:w="2809" w:type="dxa"/>
            <w:tcBorders>
              <w:bottom w:val="single" w:sz="4" w:space="0" w:color="auto"/>
            </w:tcBorders>
            <w:vAlign w:val="center"/>
          </w:tcPr>
          <w:p w:rsidR="00913F63" w:rsidRPr="00C50DB3" w:rsidRDefault="00913F63" w:rsidP="00DE72E6">
            <w:pPr>
              <w:spacing w:line="276" w:lineRule="auto"/>
              <w:rPr>
                <w:rFonts w:ascii="Arial" w:hAnsi="Arial" w:cs="Arial"/>
                <w:b/>
                <w:sz w:val="18"/>
                <w:szCs w:val="18"/>
              </w:rPr>
            </w:pPr>
            <w:r w:rsidRPr="00C50DB3">
              <w:rPr>
                <w:rFonts w:ascii="Arial" w:eastAsia="Calibri" w:hAnsi="Arial" w:cs="Arial"/>
                <w:sz w:val="18"/>
                <w:szCs w:val="18"/>
              </w:rPr>
              <w:t>Publicación en la página Web institucional</w:t>
            </w:r>
          </w:p>
        </w:tc>
        <w:tc>
          <w:tcPr>
            <w:tcW w:w="3711" w:type="dxa"/>
            <w:vAlign w:val="center"/>
          </w:tcPr>
          <w:p w:rsidR="00913F63" w:rsidRPr="00D4654C" w:rsidRDefault="00913F63" w:rsidP="00DE72E6">
            <w:pPr>
              <w:spacing w:line="276" w:lineRule="auto"/>
              <w:jc w:val="center"/>
              <w:rPr>
                <w:rFonts w:ascii="Arial" w:hAnsi="Arial" w:cs="Arial"/>
                <w:sz w:val="18"/>
                <w:szCs w:val="18"/>
              </w:rPr>
            </w:pPr>
            <w:r>
              <w:rPr>
                <w:rFonts w:ascii="Arial" w:eastAsia="Calibri" w:hAnsi="Arial" w:cs="Arial"/>
                <w:sz w:val="18"/>
                <w:szCs w:val="18"/>
              </w:rPr>
              <w:t>A partir del 30</w:t>
            </w:r>
            <w:r w:rsidRPr="00D4654C">
              <w:rPr>
                <w:rFonts w:ascii="Arial" w:eastAsia="Calibri" w:hAnsi="Arial" w:cs="Arial"/>
                <w:sz w:val="18"/>
                <w:szCs w:val="18"/>
              </w:rPr>
              <w:t xml:space="preserve"> de </w:t>
            </w:r>
            <w:r>
              <w:rPr>
                <w:rFonts w:ascii="Arial" w:eastAsia="Calibri" w:hAnsi="Arial" w:cs="Arial"/>
                <w:sz w:val="18"/>
                <w:szCs w:val="18"/>
              </w:rPr>
              <w:t xml:space="preserve">noviembre </w:t>
            </w:r>
            <w:r w:rsidRPr="00D4654C">
              <w:rPr>
                <w:rFonts w:ascii="Arial" w:eastAsia="Calibri" w:hAnsi="Arial" w:cs="Arial"/>
                <w:sz w:val="18"/>
                <w:szCs w:val="18"/>
              </w:rPr>
              <w:t>del 2022</w:t>
            </w:r>
          </w:p>
        </w:tc>
        <w:tc>
          <w:tcPr>
            <w:tcW w:w="1701" w:type="dxa"/>
            <w:vAlign w:val="center"/>
          </w:tcPr>
          <w:p w:rsidR="00913F63" w:rsidRPr="00C50DB3" w:rsidRDefault="00913F63" w:rsidP="00DE72E6">
            <w:pPr>
              <w:jc w:val="center"/>
              <w:rPr>
                <w:rFonts w:ascii="Arial" w:hAnsi="Arial" w:cs="Arial"/>
                <w:sz w:val="18"/>
                <w:szCs w:val="18"/>
                <w:lang w:val="en-US"/>
              </w:rPr>
            </w:pPr>
            <w:r w:rsidRPr="00C50DB3">
              <w:rPr>
                <w:rFonts w:ascii="Arial" w:hAnsi="Arial" w:cs="Arial"/>
                <w:sz w:val="18"/>
                <w:szCs w:val="18"/>
                <w:lang w:val="es-MX"/>
              </w:rPr>
              <w:t>SGGI- GCTIC</w:t>
            </w:r>
          </w:p>
        </w:tc>
      </w:tr>
      <w:tr w:rsidR="00913F63" w:rsidRPr="00C50DB3" w:rsidTr="00DE72E6">
        <w:trPr>
          <w:trHeight w:val="681"/>
        </w:trPr>
        <w:tc>
          <w:tcPr>
            <w:tcW w:w="425" w:type="dxa"/>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4</w:t>
            </w:r>
          </w:p>
        </w:tc>
        <w:tc>
          <w:tcPr>
            <w:tcW w:w="2809" w:type="dxa"/>
            <w:tcBorders>
              <w:bottom w:val="single" w:sz="4" w:space="0" w:color="auto"/>
            </w:tcBorders>
            <w:vAlign w:val="center"/>
          </w:tcPr>
          <w:p w:rsidR="00913F63" w:rsidRPr="00C50DB3" w:rsidRDefault="00913F63" w:rsidP="00DE72E6">
            <w:pPr>
              <w:spacing w:line="276" w:lineRule="auto"/>
              <w:rPr>
                <w:rFonts w:ascii="Arial" w:hAnsi="Arial" w:cs="Arial"/>
                <w:b/>
                <w:sz w:val="18"/>
                <w:szCs w:val="18"/>
              </w:rPr>
            </w:pPr>
            <w:r w:rsidRPr="00C50DB3">
              <w:rPr>
                <w:rFonts w:ascii="Arial" w:hAnsi="Arial" w:cs="Arial"/>
                <w:b/>
                <w:sz w:val="18"/>
                <w:szCs w:val="18"/>
              </w:rPr>
              <w:t>Inscripción por SISEP:</w:t>
            </w:r>
          </w:p>
          <w:p w:rsidR="00913F63" w:rsidRPr="00C50DB3" w:rsidRDefault="00913F63" w:rsidP="00DE72E6">
            <w:pPr>
              <w:spacing w:line="276" w:lineRule="auto"/>
              <w:rPr>
                <w:rFonts w:ascii="Arial" w:hAnsi="Arial" w:cs="Arial"/>
                <w:color w:val="0000FF"/>
                <w:sz w:val="18"/>
                <w:szCs w:val="18"/>
              </w:rPr>
            </w:pPr>
            <w:r w:rsidRPr="00C50DB3">
              <w:rPr>
                <w:rFonts w:ascii="Arial" w:hAnsi="Arial" w:cs="Arial"/>
                <w:color w:val="0000FF"/>
                <w:sz w:val="18"/>
                <w:szCs w:val="18"/>
              </w:rPr>
              <w:t>(</w:t>
            </w:r>
            <w:r w:rsidRPr="00C50DB3">
              <w:rPr>
                <w:rStyle w:val="Hipervnculo"/>
                <w:rFonts w:ascii="Arial" w:hAnsi="Arial" w:cs="Arial"/>
                <w:sz w:val="18"/>
                <w:szCs w:val="18"/>
              </w:rPr>
              <w:t>ww1.essalud.gob.pe/</w:t>
            </w:r>
            <w:proofErr w:type="spellStart"/>
            <w:r w:rsidRPr="00C50DB3">
              <w:rPr>
                <w:rStyle w:val="Hipervnculo"/>
                <w:rFonts w:ascii="Arial" w:hAnsi="Arial" w:cs="Arial"/>
                <w:sz w:val="18"/>
                <w:szCs w:val="18"/>
              </w:rPr>
              <w:t>sisep</w:t>
            </w:r>
            <w:proofErr w:type="spellEnd"/>
            <w:r w:rsidRPr="00C50DB3">
              <w:rPr>
                <w:rStyle w:val="Hipervnculo"/>
                <w:rFonts w:ascii="Arial" w:hAnsi="Arial" w:cs="Arial"/>
                <w:sz w:val="18"/>
                <w:szCs w:val="18"/>
              </w:rPr>
              <w:t>)</w:t>
            </w:r>
          </w:p>
        </w:tc>
        <w:tc>
          <w:tcPr>
            <w:tcW w:w="3711" w:type="dxa"/>
            <w:vAlign w:val="center"/>
          </w:tcPr>
          <w:p w:rsidR="00913F63" w:rsidRPr="00D4654C" w:rsidRDefault="00913F63" w:rsidP="00DE72E6">
            <w:pPr>
              <w:spacing w:line="276" w:lineRule="auto"/>
              <w:jc w:val="center"/>
              <w:rPr>
                <w:rFonts w:ascii="Arial" w:hAnsi="Arial" w:cs="Arial"/>
                <w:sz w:val="18"/>
                <w:szCs w:val="18"/>
              </w:rPr>
            </w:pPr>
            <w:r>
              <w:rPr>
                <w:rFonts w:ascii="Arial" w:hAnsi="Arial" w:cs="Arial"/>
                <w:sz w:val="18"/>
                <w:szCs w:val="18"/>
              </w:rPr>
              <w:t>Del 15 y 16</w:t>
            </w:r>
            <w:r w:rsidRPr="00D4654C">
              <w:rPr>
                <w:rFonts w:ascii="Arial" w:hAnsi="Arial" w:cs="Arial"/>
                <w:sz w:val="18"/>
                <w:szCs w:val="18"/>
              </w:rPr>
              <w:t xml:space="preserve">  de </w:t>
            </w:r>
            <w:r>
              <w:rPr>
                <w:rFonts w:ascii="Arial" w:hAnsi="Arial" w:cs="Arial"/>
                <w:sz w:val="18"/>
                <w:szCs w:val="18"/>
              </w:rPr>
              <w:t>diciembre</w:t>
            </w:r>
            <w:r w:rsidRPr="00D4654C">
              <w:rPr>
                <w:rFonts w:ascii="Arial" w:hAnsi="Arial" w:cs="Arial"/>
                <w:sz w:val="18"/>
                <w:szCs w:val="18"/>
              </w:rPr>
              <w:t xml:space="preserve"> del 2022</w:t>
            </w:r>
          </w:p>
          <w:p w:rsidR="00913F63" w:rsidRPr="00D4654C" w:rsidRDefault="00913F63" w:rsidP="00DE72E6">
            <w:pPr>
              <w:spacing w:line="276" w:lineRule="auto"/>
              <w:jc w:val="center"/>
              <w:rPr>
                <w:rFonts w:ascii="Arial" w:hAnsi="Arial" w:cs="Arial"/>
                <w:b/>
                <w:sz w:val="18"/>
                <w:szCs w:val="18"/>
                <w:u w:val="single"/>
                <w:lang w:val="es-MX"/>
              </w:rPr>
            </w:pPr>
            <w:r>
              <w:rPr>
                <w:rFonts w:ascii="Arial" w:hAnsi="Arial" w:cs="Arial"/>
                <w:b/>
                <w:sz w:val="18"/>
                <w:szCs w:val="18"/>
                <w:u w:val="single"/>
              </w:rPr>
              <w:t>(hasta las 14</w:t>
            </w:r>
            <w:r w:rsidRPr="00D4654C">
              <w:rPr>
                <w:rFonts w:ascii="Arial" w:hAnsi="Arial" w:cs="Arial"/>
                <w:b/>
                <w:sz w:val="18"/>
                <w:szCs w:val="18"/>
                <w:u w:val="single"/>
              </w:rPr>
              <w:t>:00 horas)</w:t>
            </w:r>
          </w:p>
        </w:tc>
        <w:tc>
          <w:tcPr>
            <w:tcW w:w="1701" w:type="dxa"/>
            <w:vMerge w:val="restart"/>
            <w:vAlign w:val="center"/>
          </w:tcPr>
          <w:p w:rsidR="00913F63" w:rsidRPr="00C50DB3" w:rsidRDefault="00913F63" w:rsidP="00DE72E6">
            <w:pPr>
              <w:jc w:val="center"/>
              <w:rPr>
                <w:rFonts w:ascii="Arial" w:hAnsi="Arial" w:cs="Arial"/>
                <w:sz w:val="18"/>
                <w:szCs w:val="18"/>
                <w:lang w:val="en-US"/>
              </w:rPr>
            </w:pPr>
            <w:r w:rsidRPr="00C50DB3">
              <w:rPr>
                <w:rFonts w:ascii="Arial" w:hAnsi="Arial" w:cs="Arial"/>
                <w:sz w:val="18"/>
                <w:szCs w:val="18"/>
                <w:lang w:val="en-US"/>
              </w:rPr>
              <w:t>URRHH- SGGI –  GCTIC</w:t>
            </w:r>
          </w:p>
        </w:tc>
      </w:tr>
      <w:tr w:rsidR="00913F63" w:rsidRPr="00C50DB3" w:rsidTr="00DE72E6">
        <w:trPr>
          <w:trHeight w:val="548"/>
        </w:trPr>
        <w:tc>
          <w:tcPr>
            <w:tcW w:w="425" w:type="dxa"/>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5</w:t>
            </w:r>
          </w:p>
        </w:tc>
        <w:tc>
          <w:tcPr>
            <w:tcW w:w="2809" w:type="dxa"/>
            <w:tcBorders>
              <w:bottom w:val="single" w:sz="4" w:space="0" w:color="auto"/>
            </w:tcBorders>
            <w:vAlign w:val="center"/>
          </w:tcPr>
          <w:p w:rsidR="00913F63" w:rsidRPr="00C50DB3" w:rsidRDefault="00913F63" w:rsidP="00DE72E6">
            <w:pPr>
              <w:autoSpaceDE w:val="0"/>
              <w:autoSpaceDN w:val="0"/>
              <w:adjustRightInd w:val="0"/>
              <w:rPr>
                <w:rFonts w:ascii="Arial" w:hAnsi="Arial" w:cs="Arial"/>
                <w:b/>
                <w:sz w:val="18"/>
                <w:szCs w:val="18"/>
              </w:rPr>
            </w:pPr>
            <w:r w:rsidRPr="00C50DB3">
              <w:rPr>
                <w:rFonts w:ascii="Arial" w:hAnsi="Arial" w:cs="Arial"/>
                <w:b/>
                <w:sz w:val="18"/>
                <w:szCs w:val="18"/>
                <w:lang w:val="es-MX"/>
              </w:rPr>
              <w:t>Resultado de Postulantes inscritos en el SISEP (*)</w:t>
            </w:r>
          </w:p>
        </w:tc>
        <w:tc>
          <w:tcPr>
            <w:tcW w:w="3711" w:type="dxa"/>
            <w:vAlign w:val="center"/>
          </w:tcPr>
          <w:p w:rsidR="00913F63" w:rsidRPr="00D4654C" w:rsidRDefault="00913F63" w:rsidP="00DE72E6">
            <w:pPr>
              <w:spacing w:line="276" w:lineRule="auto"/>
              <w:jc w:val="center"/>
              <w:rPr>
                <w:rFonts w:ascii="Arial" w:hAnsi="Arial" w:cs="Arial"/>
                <w:sz w:val="18"/>
                <w:szCs w:val="18"/>
              </w:rPr>
            </w:pPr>
            <w:r>
              <w:rPr>
                <w:rFonts w:ascii="Arial" w:hAnsi="Arial" w:cs="Arial"/>
                <w:sz w:val="18"/>
                <w:szCs w:val="18"/>
              </w:rPr>
              <w:t>16</w:t>
            </w:r>
            <w:r w:rsidRPr="00D4654C">
              <w:rPr>
                <w:rFonts w:ascii="Arial" w:hAnsi="Arial" w:cs="Arial"/>
                <w:sz w:val="18"/>
                <w:szCs w:val="18"/>
              </w:rPr>
              <w:t xml:space="preserve"> de </w:t>
            </w:r>
            <w:r>
              <w:rPr>
                <w:rFonts w:ascii="Arial" w:hAnsi="Arial" w:cs="Arial"/>
                <w:sz w:val="18"/>
                <w:szCs w:val="18"/>
              </w:rPr>
              <w:t>diciembre</w:t>
            </w:r>
            <w:r w:rsidRPr="00D4654C">
              <w:rPr>
                <w:rFonts w:ascii="Arial" w:hAnsi="Arial" w:cs="Arial"/>
                <w:sz w:val="18"/>
                <w:szCs w:val="18"/>
              </w:rPr>
              <w:t xml:space="preserve"> del 2022</w:t>
            </w:r>
          </w:p>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rsidR="00913F63" w:rsidRPr="00D4654C" w:rsidRDefault="00913F63" w:rsidP="00DE72E6">
            <w:pPr>
              <w:spacing w:line="276" w:lineRule="auto"/>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6" w:history="1">
              <w:r w:rsidRPr="00D4654C">
                <w:rPr>
                  <w:rStyle w:val="Hipervnculo"/>
                  <w:rFonts w:ascii="Arial" w:hAnsi="Arial" w:cs="Arial"/>
                  <w:sz w:val="18"/>
                  <w:szCs w:val="18"/>
                </w:rPr>
                <w:t>http://convocatorias.essalud.gob.pe/</w:t>
              </w:r>
            </w:hyperlink>
          </w:p>
        </w:tc>
        <w:tc>
          <w:tcPr>
            <w:tcW w:w="1701" w:type="dxa"/>
            <w:vMerge/>
            <w:vAlign w:val="center"/>
          </w:tcPr>
          <w:p w:rsidR="00913F63" w:rsidRPr="00C50DB3" w:rsidRDefault="00913F63" w:rsidP="00DE72E6">
            <w:pPr>
              <w:jc w:val="center"/>
              <w:rPr>
                <w:rFonts w:ascii="Arial" w:hAnsi="Arial" w:cs="Arial"/>
                <w:sz w:val="18"/>
                <w:szCs w:val="18"/>
                <w:lang w:val="es-MX"/>
              </w:rPr>
            </w:pPr>
          </w:p>
        </w:tc>
      </w:tr>
      <w:tr w:rsidR="00913F63" w:rsidRPr="00C50DB3" w:rsidTr="00DE72E6">
        <w:trPr>
          <w:trHeight w:val="281"/>
        </w:trPr>
        <w:tc>
          <w:tcPr>
            <w:tcW w:w="8646" w:type="dxa"/>
            <w:gridSpan w:val="4"/>
            <w:shd w:val="clear" w:color="auto" w:fill="BDD6EE" w:themeFill="accent1" w:themeFillTint="66"/>
            <w:vAlign w:val="center"/>
          </w:tcPr>
          <w:p w:rsidR="00913F63" w:rsidRPr="00D4654C" w:rsidRDefault="00913F63" w:rsidP="00DE72E6">
            <w:pPr>
              <w:jc w:val="both"/>
              <w:rPr>
                <w:rFonts w:ascii="Arial" w:hAnsi="Arial" w:cs="Arial"/>
                <w:sz w:val="18"/>
                <w:szCs w:val="18"/>
                <w:lang w:val="es-MX"/>
              </w:rPr>
            </w:pPr>
            <w:r w:rsidRPr="00D4654C">
              <w:rPr>
                <w:rFonts w:ascii="Arial" w:hAnsi="Arial" w:cs="Arial"/>
                <w:b/>
                <w:sz w:val="18"/>
                <w:szCs w:val="18"/>
                <w:lang w:val="es-MX"/>
              </w:rPr>
              <w:t>SELECCIÓN</w:t>
            </w:r>
          </w:p>
        </w:tc>
      </w:tr>
      <w:tr w:rsidR="00913F63" w:rsidRPr="00C50DB3" w:rsidTr="00DE72E6">
        <w:trPr>
          <w:trHeight w:val="473"/>
        </w:trPr>
        <w:tc>
          <w:tcPr>
            <w:tcW w:w="425" w:type="dxa"/>
            <w:shd w:val="clear" w:color="auto" w:fill="auto"/>
            <w:vAlign w:val="center"/>
          </w:tcPr>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6</w:t>
            </w:r>
          </w:p>
        </w:tc>
        <w:tc>
          <w:tcPr>
            <w:tcW w:w="2809" w:type="dxa"/>
            <w:vAlign w:val="center"/>
          </w:tcPr>
          <w:p w:rsidR="00913F63" w:rsidRPr="00D4654C" w:rsidRDefault="00913F63" w:rsidP="00DE72E6">
            <w:pPr>
              <w:jc w:val="both"/>
              <w:rPr>
                <w:rFonts w:ascii="Arial" w:hAnsi="Arial" w:cs="Arial"/>
                <w:b/>
                <w:sz w:val="18"/>
                <w:szCs w:val="18"/>
                <w:lang w:val="es-MX"/>
              </w:rPr>
            </w:pPr>
            <w:r w:rsidRPr="00D4654C">
              <w:rPr>
                <w:rFonts w:ascii="Arial" w:hAnsi="Arial" w:cs="Arial"/>
                <w:b/>
                <w:sz w:val="18"/>
                <w:szCs w:val="18"/>
                <w:lang w:val="es-MX"/>
              </w:rPr>
              <w:t xml:space="preserve">Prueba de enlace (Obligatorio) </w:t>
            </w:r>
            <w:hyperlink r:id="rId7" w:history="1">
              <w:r w:rsidRPr="00D4654C">
                <w:rPr>
                  <w:rStyle w:val="Hipervnculo"/>
                  <w:rFonts w:ascii="Arial" w:hAnsi="Arial" w:cs="Arial"/>
                  <w:sz w:val="18"/>
                  <w:szCs w:val="18"/>
                </w:rPr>
                <w:t>http://aulavirtual.essalud.gob.pe/moodle/login/index.php</w:t>
              </w:r>
            </w:hyperlink>
            <w:r w:rsidRPr="00D4654C">
              <w:rPr>
                <w:rFonts w:ascii="Arial" w:hAnsi="Arial" w:cs="Arial"/>
                <w:color w:val="0000FF"/>
                <w:sz w:val="18"/>
                <w:szCs w:val="18"/>
                <w:lang w:val="es-MX"/>
              </w:rPr>
              <w:t>.</w:t>
            </w:r>
          </w:p>
        </w:tc>
        <w:tc>
          <w:tcPr>
            <w:tcW w:w="3711" w:type="dxa"/>
            <w:shd w:val="clear" w:color="auto" w:fill="auto"/>
            <w:vAlign w:val="center"/>
          </w:tcPr>
          <w:p w:rsidR="00913F63" w:rsidRPr="00D4654C" w:rsidRDefault="00913F63" w:rsidP="00DE72E6">
            <w:pPr>
              <w:jc w:val="center"/>
              <w:rPr>
                <w:rFonts w:ascii="Arial" w:hAnsi="Arial" w:cs="Arial"/>
                <w:sz w:val="18"/>
                <w:szCs w:val="18"/>
              </w:rPr>
            </w:pPr>
            <w:r>
              <w:rPr>
                <w:rFonts w:ascii="Arial" w:hAnsi="Arial" w:cs="Arial"/>
                <w:sz w:val="18"/>
                <w:szCs w:val="18"/>
              </w:rPr>
              <w:t>19</w:t>
            </w:r>
            <w:r w:rsidRPr="00D4654C">
              <w:rPr>
                <w:rFonts w:ascii="Arial" w:hAnsi="Arial" w:cs="Arial"/>
                <w:sz w:val="18"/>
                <w:szCs w:val="18"/>
              </w:rPr>
              <w:t xml:space="preserve"> de </w:t>
            </w:r>
            <w:r>
              <w:rPr>
                <w:rFonts w:ascii="Arial" w:hAnsi="Arial" w:cs="Arial"/>
                <w:sz w:val="18"/>
                <w:szCs w:val="18"/>
              </w:rPr>
              <w:t>diciembre</w:t>
            </w:r>
            <w:r w:rsidRPr="00D4654C">
              <w:rPr>
                <w:rFonts w:ascii="Arial" w:hAnsi="Arial" w:cs="Arial"/>
                <w:sz w:val="18"/>
                <w:szCs w:val="18"/>
              </w:rPr>
              <w:t xml:space="preserve"> del 2022</w:t>
            </w:r>
          </w:p>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a las 09:00 horas</w:t>
            </w:r>
          </w:p>
        </w:tc>
        <w:tc>
          <w:tcPr>
            <w:tcW w:w="1701" w:type="dxa"/>
            <w:shd w:val="clear" w:color="auto" w:fill="auto"/>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URRHH</w:t>
            </w:r>
          </w:p>
        </w:tc>
      </w:tr>
      <w:tr w:rsidR="00913F63" w:rsidRPr="00C50DB3" w:rsidTr="00DE72E6">
        <w:trPr>
          <w:trHeight w:val="473"/>
        </w:trPr>
        <w:tc>
          <w:tcPr>
            <w:tcW w:w="425" w:type="dxa"/>
            <w:shd w:val="clear" w:color="auto" w:fill="auto"/>
            <w:vAlign w:val="center"/>
          </w:tcPr>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lastRenderedPageBreak/>
              <w:t>7</w:t>
            </w:r>
          </w:p>
        </w:tc>
        <w:tc>
          <w:tcPr>
            <w:tcW w:w="2809" w:type="dxa"/>
            <w:vAlign w:val="center"/>
          </w:tcPr>
          <w:p w:rsidR="00913F63" w:rsidRPr="00D4654C" w:rsidRDefault="00913F63" w:rsidP="00DE72E6">
            <w:pPr>
              <w:jc w:val="both"/>
              <w:rPr>
                <w:rFonts w:ascii="Arial" w:hAnsi="Arial" w:cs="Arial"/>
                <w:b/>
                <w:sz w:val="18"/>
                <w:szCs w:val="18"/>
                <w:lang w:val="es-MX"/>
              </w:rPr>
            </w:pPr>
            <w:r w:rsidRPr="00D4654C">
              <w:rPr>
                <w:rFonts w:ascii="Arial" w:hAnsi="Arial" w:cs="Arial"/>
                <w:b/>
                <w:sz w:val="18"/>
                <w:szCs w:val="18"/>
                <w:lang w:val="es-MX"/>
              </w:rPr>
              <w:t xml:space="preserve">Evaluación de conocimientos </w:t>
            </w:r>
            <w:r w:rsidRPr="00D4654C">
              <w:rPr>
                <w:rFonts w:ascii="Arial" w:hAnsi="Arial" w:cs="Arial"/>
                <w:b/>
                <w:i/>
                <w:iCs/>
                <w:sz w:val="18"/>
                <w:szCs w:val="18"/>
                <w:lang w:val="es-MX"/>
              </w:rPr>
              <w:t>(Plataforma Virtual)</w:t>
            </w:r>
          </w:p>
        </w:tc>
        <w:tc>
          <w:tcPr>
            <w:tcW w:w="3711" w:type="dxa"/>
            <w:shd w:val="clear" w:color="auto" w:fill="auto"/>
            <w:vAlign w:val="center"/>
          </w:tcPr>
          <w:p w:rsidR="00913F63" w:rsidRPr="00D4654C" w:rsidRDefault="00913F63" w:rsidP="00DE72E6">
            <w:pPr>
              <w:jc w:val="center"/>
              <w:rPr>
                <w:rFonts w:ascii="Arial" w:hAnsi="Arial" w:cs="Arial"/>
                <w:sz w:val="18"/>
                <w:szCs w:val="18"/>
              </w:rPr>
            </w:pPr>
            <w:r>
              <w:rPr>
                <w:rFonts w:ascii="Arial" w:hAnsi="Arial" w:cs="Arial"/>
                <w:sz w:val="18"/>
                <w:szCs w:val="18"/>
              </w:rPr>
              <w:t>19</w:t>
            </w:r>
            <w:r w:rsidRPr="00D4654C">
              <w:rPr>
                <w:rFonts w:ascii="Arial" w:hAnsi="Arial" w:cs="Arial"/>
                <w:sz w:val="18"/>
                <w:szCs w:val="18"/>
              </w:rPr>
              <w:t xml:space="preserve"> de </w:t>
            </w:r>
            <w:r>
              <w:rPr>
                <w:rFonts w:ascii="Arial" w:hAnsi="Arial" w:cs="Arial"/>
                <w:sz w:val="18"/>
                <w:szCs w:val="18"/>
              </w:rPr>
              <w:t>diciembre</w:t>
            </w:r>
            <w:r w:rsidRPr="00D4654C">
              <w:rPr>
                <w:rFonts w:ascii="Arial" w:hAnsi="Arial" w:cs="Arial"/>
                <w:sz w:val="18"/>
                <w:szCs w:val="18"/>
              </w:rPr>
              <w:t xml:space="preserve"> del 2022</w:t>
            </w:r>
          </w:p>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 xml:space="preserve">a las 10:00 horas </w:t>
            </w:r>
          </w:p>
        </w:tc>
        <w:tc>
          <w:tcPr>
            <w:tcW w:w="1701" w:type="dxa"/>
            <w:shd w:val="clear" w:color="auto" w:fill="auto"/>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URRHH</w:t>
            </w:r>
          </w:p>
        </w:tc>
      </w:tr>
      <w:tr w:rsidR="00913F63" w:rsidRPr="00C50DB3" w:rsidTr="00DE72E6">
        <w:trPr>
          <w:trHeight w:val="473"/>
        </w:trPr>
        <w:tc>
          <w:tcPr>
            <w:tcW w:w="425" w:type="dxa"/>
            <w:shd w:val="clear" w:color="auto" w:fill="auto"/>
            <w:vAlign w:val="center"/>
          </w:tcPr>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8</w:t>
            </w:r>
          </w:p>
        </w:tc>
        <w:tc>
          <w:tcPr>
            <w:tcW w:w="2809" w:type="dxa"/>
            <w:vAlign w:val="center"/>
          </w:tcPr>
          <w:p w:rsidR="00913F63" w:rsidRPr="00D4654C" w:rsidRDefault="00913F63" w:rsidP="00DE72E6">
            <w:pPr>
              <w:jc w:val="both"/>
              <w:rPr>
                <w:rFonts w:ascii="Arial" w:hAnsi="Arial" w:cs="Arial"/>
                <w:b/>
                <w:sz w:val="18"/>
                <w:szCs w:val="18"/>
                <w:lang w:val="es-MX"/>
              </w:rPr>
            </w:pPr>
            <w:r w:rsidRPr="00D4654C">
              <w:rPr>
                <w:rFonts w:ascii="Arial" w:hAnsi="Arial" w:cs="Arial"/>
                <w:sz w:val="18"/>
                <w:szCs w:val="18"/>
                <w:lang w:val="es-MX"/>
              </w:rPr>
              <w:t>Publicación de resultados de la Evaluación de Conocimientos</w:t>
            </w:r>
          </w:p>
        </w:tc>
        <w:tc>
          <w:tcPr>
            <w:tcW w:w="3711" w:type="dxa"/>
            <w:shd w:val="clear" w:color="auto" w:fill="auto"/>
            <w:vAlign w:val="center"/>
          </w:tcPr>
          <w:p w:rsidR="00913F63" w:rsidRPr="00D4654C" w:rsidRDefault="00913F63" w:rsidP="00DE72E6">
            <w:pPr>
              <w:jc w:val="center"/>
              <w:rPr>
                <w:rFonts w:ascii="Arial" w:hAnsi="Arial" w:cs="Arial"/>
                <w:sz w:val="18"/>
                <w:szCs w:val="18"/>
              </w:rPr>
            </w:pPr>
            <w:r>
              <w:rPr>
                <w:rFonts w:ascii="Arial" w:hAnsi="Arial" w:cs="Arial"/>
                <w:sz w:val="18"/>
                <w:szCs w:val="18"/>
              </w:rPr>
              <w:t>19 de diciembre</w:t>
            </w:r>
            <w:r w:rsidRPr="00D4654C">
              <w:rPr>
                <w:rFonts w:ascii="Arial" w:hAnsi="Arial" w:cs="Arial"/>
                <w:sz w:val="18"/>
                <w:szCs w:val="18"/>
              </w:rPr>
              <w:t xml:space="preserve"> del 2022</w:t>
            </w:r>
          </w:p>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8" w:history="1">
              <w:r w:rsidRPr="00D4654C">
                <w:rPr>
                  <w:rStyle w:val="Hipervnculo"/>
                  <w:rFonts w:ascii="Arial" w:hAnsi="Arial" w:cs="Arial"/>
                  <w:sz w:val="18"/>
                  <w:szCs w:val="18"/>
                </w:rPr>
                <w:t>http://convocatorias.essalud.gob.pe/</w:t>
              </w:r>
            </w:hyperlink>
          </w:p>
        </w:tc>
        <w:tc>
          <w:tcPr>
            <w:tcW w:w="1701" w:type="dxa"/>
            <w:shd w:val="clear" w:color="auto" w:fill="auto"/>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 xml:space="preserve">URRHH- SGGI – GCTIC </w:t>
            </w:r>
          </w:p>
        </w:tc>
      </w:tr>
      <w:tr w:rsidR="00913F63" w:rsidRPr="00C50DB3" w:rsidTr="00DE72E6">
        <w:trPr>
          <w:trHeight w:val="473"/>
        </w:trPr>
        <w:tc>
          <w:tcPr>
            <w:tcW w:w="425" w:type="dxa"/>
            <w:shd w:val="clear" w:color="auto" w:fill="auto"/>
            <w:vAlign w:val="center"/>
          </w:tcPr>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9</w:t>
            </w:r>
          </w:p>
        </w:tc>
        <w:tc>
          <w:tcPr>
            <w:tcW w:w="2809" w:type="dxa"/>
            <w:vAlign w:val="center"/>
          </w:tcPr>
          <w:p w:rsidR="00913F63" w:rsidRPr="00D4654C" w:rsidRDefault="00913F63" w:rsidP="00DE72E6">
            <w:pPr>
              <w:autoSpaceDE w:val="0"/>
              <w:autoSpaceDN w:val="0"/>
              <w:adjustRightInd w:val="0"/>
              <w:rPr>
                <w:rFonts w:ascii="Arial" w:hAnsi="Arial" w:cs="Arial"/>
                <w:b/>
                <w:sz w:val="18"/>
                <w:szCs w:val="18"/>
                <w:u w:val="single"/>
                <w:lang w:val="es-MX"/>
              </w:rPr>
            </w:pPr>
            <w:r w:rsidRPr="00D4654C">
              <w:rPr>
                <w:rFonts w:ascii="Arial" w:hAnsi="Arial" w:cs="Arial"/>
                <w:b/>
                <w:sz w:val="18"/>
                <w:szCs w:val="18"/>
                <w:u w:val="single"/>
                <w:lang w:val="es-MX"/>
              </w:rPr>
              <w:t>Presentación de documentos digitalizados:</w:t>
            </w:r>
          </w:p>
          <w:p w:rsidR="00913F63" w:rsidRPr="00D4654C" w:rsidRDefault="00913F63" w:rsidP="00DE72E6">
            <w:pPr>
              <w:jc w:val="both"/>
              <w:rPr>
                <w:rFonts w:ascii="Arial" w:hAnsi="Arial" w:cs="Arial"/>
                <w:b/>
                <w:sz w:val="18"/>
                <w:szCs w:val="18"/>
                <w:lang w:val="es-MX"/>
              </w:rPr>
            </w:pPr>
            <w:r w:rsidRPr="00D4654C">
              <w:rPr>
                <w:rFonts w:ascii="Arial" w:hAnsi="Arial" w:cs="Arial"/>
                <w:sz w:val="18"/>
                <w:szCs w:val="18"/>
                <w:lang w:val="es-MX"/>
              </w:rPr>
              <w:t xml:space="preserve">Presentación de Formatos N° 01, 02, 03, 05 (registrados vía SISEP) y el CV descriptivo y documentado a la plataforma virtual. </w:t>
            </w:r>
            <w:r w:rsidRPr="00D4654C">
              <w:rPr>
                <w:rFonts w:ascii="Arial" w:hAnsi="Arial" w:cs="Arial"/>
                <w:sz w:val="18"/>
                <w:szCs w:val="18"/>
                <w:u w:val="single"/>
                <w:lang w:val="es-MX"/>
              </w:rPr>
              <w:t>http://</w:t>
            </w:r>
            <w:r w:rsidRPr="00D4654C">
              <w:rPr>
                <w:rFonts w:ascii="Arial" w:hAnsi="Arial" w:cs="Arial"/>
                <w:color w:val="0000FF"/>
                <w:sz w:val="18"/>
                <w:szCs w:val="18"/>
                <w:u w:val="single"/>
                <w:lang w:val="es-MX"/>
              </w:rPr>
              <w:t>aulavirtual.essalud.gob.pe/moodle/login/index.php.</w:t>
            </w:r>
          </w:p>
        </w:tc>
        <w:tc>
          <w:tcPr>
            <w:tcW w:w="3711" w:type="dxa"/>
            <w:shd w:val="clear" w:color="auto" w:fill="auto"/>
            <w:vAlign w:val="center"/>
          </w:tcPr>
          <w:p w:rsidR="00913F63" w:rsidRPr="00D4654C" w:rsidRDefault="00913F63" w:rsidP="00DE72E6">
            <w:pPr>
              <w:spacing w:line="276" w:lineRule="auto"/>
              <w:jc w:val="center"/>
              <w:rPr>
                <w:rFonts w:ascii="Arial" w:hAnsi="Arial" w:cs="Arial"/>
                <w:sz w:val="18"/>
                <w:szCs w:val="18"/>
              </w:rPr>
            </w:pPr>
            <w:r>
              <w:rPr>
                <w:rFonts w:ascii="Arial" w:hAnsi="Arial" w:cs="Arial"/>
                <w:sz w:val="18"/>
                <w:szCs w:val="18"/>
              </w:rPr>
              <w:t>20 de diciembre</w:t>
            </w:r>
            <w:r w:rsidRPr="00D4654C">
              <w:rPr>
                <w:rFonts w:ascii="Arial" w:hAnsi="Arial" w:cs="Arial"/>
                <w:sz w:val="18"/>
                <w:szCs w:val="18"/>
              </w:rPr>
              <w:t xml:space="preserve"> del 2022</w:t>
            </w:r>
          </w:p>
          <w:p w:rsidR="00913F63" w:rsidRPr="00D4654C" w:rsidRDefault="00913F63" w:rsidP="00DE72E6">
            <w:pPr>
              <w:jc w:val="center"/>
              <w:rPr>
                <w:rFonts w:ascii="Arial" w:hAnsi="Arial" w:cs="Arial"/>
                <w:sz w:val="18"/>
                <w:szCs w:val="18"/>
                <w:lang w:val="es-MX"/>
              </w:rPr>
            </w:pPr>
            <w:r w:rsidRPr="00D4654C">
              <w:rPr>
                <w:rFonts w:ascii="Arial" w:hAnsi="Arial" w:cs="Arial"/>
                <w:b/>
                <w:sz w:val="18"/>
                <w:szCs w:val="18"/>
                <w:u w:val="single"/>
              </w:rPr>
              <w:t>(hasta las 15:00 horas)</w:t>
            </w:r>
          </w:p>
        </w:tc>
        <w:tc>
          <w:tcPr>
            <w:tcW w:w="1701" w:type="dxa"/>
            <w:shd w:val="clear" w:color="auto" w:fill="auto"/>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URRHH</w:t>
            </w:r>
          </w:p>
        </w:tc>
      </w:tr>
      <w:tr w:rsidR="00913F63" w:rsidRPr="00C50DB3" w:rsidTr="00DE72E6">
        <w:trPr>
          <w:trHeight w:val="473"/>
        </w:trPr>
        <w:tc>
          <w:tcPr>
            <w:tcW w:w="425" w:type="dxa"/>
            <w:shd w:val="clear" w:color="auto" w:fill="auto"/>
            <w:vAlign w:val="center"/>
          </w:tcPr>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10</w:t>
            </w:r>
          </w:p>
        </w:tc>
        <w:tc>
          <w:tcPr>
            <w:tcW w:w="2809" w:type="dxa"/>
            <w:vAlign w:val="center"/>
          </w:tcPr>
          <w:p w:rsidR="00913F63" w:rsidRPr="00D4654C" w:rsidRDefault="00913F63" w:rsidP="00DE72E6">
            <w:pPr>
              <w:jc w:val="both"/>
              <w:rPr>
                <w:rFonts w:ascii="Arial" w:hAnsi="Arial" w:cs="Arial"/>
                <w:sz w:val="18"/>
                <w:szCs w:val="18"/>
                <w:lang w:val="es-MX"/>
              </w:rPr>
            </w:pPr>
            <w:r w:rsidRPr="00D4654C">
              <w:rPr>
                <w:rFonts w:ascii="Arial" w:hAnsi="Arial" w:cs="Arial"/>
                <w:b/>
                <w:sz w:val="18"/>
                <w:szCs w:val="18"/>
                <w:lang w:val="es-MX"/>
              </w:rPr>
              <w:t>Evaluación Curricular</w:t>
            </w:r>
            <w:r w:rsidRPr="00D4654C">
              <w:rPr>
                <w:rFonts w:ascii="Arial" w:hAnsi="Arial" w:cs="Arial"/>
                <w:sz w:val="18"/>
                <w:szCs w:val="18"/>
                <w:lang w:val="es-MX"/>
              </w:rPr>
              <w:t xml:space="preserve"> (C.V descriptivo, documentado y formatos requeridos)</w:t>
            </w:r>
          </w:p>
        </w:tc>
        <w:tc>
          <w:tcPr>
            <w:tcW w:w="3711" w:type="dxa"/>
            <w:shd w:val="clear" w:color="auto" w:fill="auto"/>
            <w:vAlign w:val="center"/>
          </w:tcPr>
          <w:p w:rsidR="00913F63" w:rsidRPr="00D4654C" w:rsidRDefault="00913F63" w:rsidP="00DE72E6">
            <w:pPr>
              <w:jc w:val="center"/>
              <w:rPr>
                <w:rFonts w:ascii="Arial" w:hAnsi="Arial" w:cs="Arial"/>
                <w:sz w:val="18"/>
                <w:szCs w:val="18"/>
                <w:lang w:val="es-MX"/>
              </w:rPr>
            </w:pPr>
            <w:r>
              <w:rPr>
                <w:rFonts w:ascii="Arial" w:hAnsi="Arial" w:cs="Arial"/>
                <w:sz w:val="18"/>
                <w:szCs w:val="18"/>
                <w:lang w:val="es-MX"/>
              </w:rPr>
              <w:t>A partir del 21 de diciembre</w:t>
            </w:r>
            <w:r w:rsidRPr="00D4654C">
              <w:rPr>
                <w:rFonts w:ascii="Arial" w:hAnsi="Arial" w:cs="Arial"/>
                <w:sz w:val="18"/>
                <w:szCs w:val="18"/>
                <w:lang w:val="es-MX"/>
              </w:rPr>
              <w:t xml:space="preserve"> del 2022 </w:t>
            </w:r>
          </w:p>
        </w:tc>
        <w:tc>
          <w:tcPr>
            <w:tcW w:w="1701" w:type="dxa"/>
            <w:shd w:val="clear" w:color="auto" w:fill="auto"/>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URRHH</w:t>
            </w:r>
          </w:p>
        </w:tc>
      </w:tr>
      <w:tr w:rsidR="00913F63" w:rsidRPr="00C50DB3" w:rsidTr="00DE72E6">
        <w:trPr>
          <w:trHeight w:val="473"/>
        </w:trPr>
        <w:tc>
          <w:tcPr>
            <w:tcW w:w="425" w:type="dxa"/>
            <w:shd w:val="clear" w:color="auto" w:fill="auto"/>
            <w:vAlign w:val="center"/>
          </w:tcPr>
          <w:p w:rsidR="00913F63" w:rsidRPr="00D4654C" w:rsidRDefault="00913F63" w:rsidP="00DE72E6">
            <w:pPr>
              <w:rPr>
                <w:rFonts w:ascii="Arial" w:hAnsi="Arial" w:cs="Arial"/>
                <w:sz w:val="18"/>
                <w:szCs w:val="18"/>
                <w:lang w:val="es-MX"/>
              </w:rPr>
            </w:pPr>
            <w:r w:rsidRPr="00D4654C">
              <w:rPr>
                <w:rFonts w:ascii="Arial" w:hAnsi="Arial" w:cs="Arial"/>
                <w:sz w:val="18"/>
                <w:szCs w:val="18"/>
                <w:lang w:val="es-MX"/>
              </w:rPr>
              <w:t>11</w:t>
            </w:r>
          </w:p>
        </w:tc>
        <w:tc>
          <w:tcPr>
            <w:tcW w:w="2809" w:type="dxa"/>
            <w:vAlign w:val="center"/>
          </w:tcPr>
          <w:p w:rsidR="00913F63" w:rsidRPr="00D4654C" w:rsidRDefault="00913F63" w:rsidP="00DE72E6">
            <w:pPr>
              <w:jc w:val="both"/>
              <w:rPr>
                <w:rFonts w:ascii="Arial" w:hAnsi="Arial" w:cs="Arial"/>
                <w:sz w:val="18"/>
                <w:szCs w:val="18"/>
                <w:lang w:val="es-MX"/>
              </w:rPr>
            </w:pPr>
            <w:r w:rsidRPr="00D4654C">
              <w:rPr>
                <w:rFonts w:ascii="Arial" w:hAnsi="Arial" w:cs="Arial"/>
                <w:sz w:val="18"/>
                <w:szCs w:val="18"/>
                <w:lang w:val="es-MX"/>
              </w:rPr>
              <w:t>Publicación de Resultados de Evaluación Curricular</w:t>
            </w:r>
          </w:p>
        </w:tc>
        <w:tc>
          <w:tcPr>
            <w:tcW w:w="3711" w:type="dxa"/>
            <w:shd w:val="clear" w:color="auto" w:fill="auto"/>
            <w:vAlign w:val="center"/>
          </w:tcPr>
          <w:p w:rsidR="00913F63" w:rsidRPr="00D4654C" w:rsidRDefault="00913F63" w:rsidP="00DE72E6">
            <w:pPr>
              <w:jc w:val="center"/>
              <w:rPr>
                <w:rFonts w:ascii="Arial" w:hAnsi="Arial" w:cs="Arial"/>
                <w:sz w:val="18"/>
                <w:szCs w:val="18"/>
                <w:lang w:val="es-MX"/>
              </w:rPr>
            </w:pPr>
            <w:r>
              <w:rPr>
                <w:rFonts w:ascii="Arial" w:hAnsi="Arial" w:cs="Arial"/>
                <w:sz w:val="18"/>
                <w:szCs w:val="18"/>
                <w:lang w:val="es-MX"/>
              </w:rPr>
              <w:t>22 de diciembre</w:t>
            </w:r>
            <w:r w:rsidRPr="00D4654C">
              <w:rPr>
                <w:rFonts w:ascii="Arial" w:hAnsi="Arial" w:cs="Arial"/>
                <w:sz w:val="18"/>
                <w:szCs w:val="18"/>
                <w:lang w:val="es-MX"/>
              </w:rPr>
              <w:t xml:space="preserve"> del 2022</w:t>
            </w:r>
          </w:p>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9" w:history="1">
              <w:r w:rsidRPr="00D4654C">
                <w:rPr>
                  <w:rStyle w:val="Hipervnculo"/>
                  <w:rFonts w:ascii="Arial" w:hAnsi="Arial" w:cs="Arial"/>
                  <w:sz w:val="18"/>
                  <w:szCs w:val="18"/>
                </w:rPr>
                <w:t>http://convocatorias.essalud.gob.pe/</w:t>
              </w:r>
            </w:hyperlink>
          </w:p>
        </w:tc>
        <w:tc>
          <w:tcPr>
            <w:tcW w:w="1701" w:type="dxa"/>
            <w:shd w:val="clear" w:color="auto" w:fill="auto"/>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 xml:space="preserve">URRHH – SGGI – GCTIC </w:t>
            </w:r>
          </w:p>
        </w:tc>
      </w:tr>
      <w:tr w:rsidR="00913F63" w:rsidRPr="00C50DB3" w:rsidTr="00DE72E6">
        <w:trPr>
          <w:trHeight w:val="473"/>
        </w:trPr>
        <w:tc>
          <w:tcPr>
            <w:tcW w:w="425" w:type="dxa"/>
            <w:shd w:val="clear" w:color="auto" w:fill="auto"/>
            <w:vAlign w:val="center"/>
          </w:tcPr>
          <w:p w:rsidR="00913F63" w:rsidRPr="00D4654C" w:rsidRDefault="00913F63" w:rsidP="00DE72E6">
            <w:pPr>
              <w:rPr>
                <w:rFonts w:ascii="Arial" w:hAnsi="Arial" w:cs="Arial"/>
                <w:sz w:val="18"/>
                <w:szCs w:val="18"/>
                <w:lang w:val="es-MX"/>
              </w:rPr>
            </w:pPr>
            <w:r w:rsidRPr="00D4654C">
              <w:rPr>
                <w:rFonts w:ascii="Arial" w:hAnsi="Arial" w:cs="Arial"/>
                <w:sz w:val="18"/>
                <w:szCs w:val="18"/>
                <w:lang w:val="es-MX"/>
              </w:rPr>
              <w:t>12</w:t>
            </w:r>
          </w:p>
        </w:tc>
        <w:tc>
          <w:tcPr>
            <w:tcW w:w="2809" w:type="dxa"/>
            <w:vAlign w:val="center"/>
          </w:tcPr>
          <w:p w:rsidR="00913F63" w:rsidRPr="00D4654C" w:rsidRDefault="00913F63" w:rsidP="00DE72E6">
            <w:pPr>
              <w:jc w:val="both"/>
              <w:rPr>
                <w:rFonts w:ascii="Arial" w:hAnsi="Arial" w:cs="Arial"/>
                <w:color w:val="000000" w:themeColor="text1"/>
                <w:sz w:val="18"/>
                <w:szCs w:val="18"/>
                <w:lang w:val="es-MX"/>
              </w:rPr>
            </w:pPr>
            <w:r w:rsidRPr="00D4654C">
              <w:rPr>
                <w:rFonts w:ascii="Arial" w:hAnsi="Arial" w:cs="Arial"/>
                <w:b/>
                <w:sz w:val="18"/>
                <w:szCs w:val="18"/>
                <w:lang w:val="es-MX"/>
              </w:rPr>
              <w:t xml:space="preserve">Prueba de enlace (Obligatorio) </w:t>
            </w:r>
            <w:hyperlink r:id="rId10" w:history="1">
              <w:r w:rsidRPr="00D4654C">
                <w:rPr>
                  <w:rStyle w:val="Hipervnculo"/>
                  <w:rFonts w:ascii="Arial" w:hAnsi="Arial" w:cs="Arial"/>
                  <w:sz w:val="18"/>
                  <w:szCs w:val="18"/>
                </w:rPr>
                <w:t>http://aulavirtual.essalud.gob.pe/moodle/login/index.php</w:t>
              </w:r>
            </w:hyperlink>
            <w:r w:rsidRPr="00D4654C">
              <w:rPr>
                <w:rFonts w:ascii="Arial" w:hAnsi="Arial" w:cs="Arial"/>
                <w:color w:val="0000FF"/>
                <w:sz w:val="18"/>
                <w:szCs w:val="18"/>
                <w:lang w:val="es-MX"/>
              </w:rPr>
              <w:t>.</w:t>
            </w:r>
          </w:p>
          <w:p w:rsidR="00913F63" w:rsidRPr="00D4654C" w:rsidRDefault="00913F63" w:rsidP="00DE72E6">
            <w:pPr>
              <w:jc w:val="both"/>
              <w:rPr>
                <w:rFonts w:ascii="Arial" w:hAnsi="Arial" w:cs="Arial"/>
                <w:b/>
                <w:bCs/>
                <w:sz w:val="18"/>
                <w:szCs w:val="18"/>
              </w:rPr>
            </w:pPr>
          </w:p>
        </w:tc>
        <w:tc>
          <w:tcPr>
            <w:tcW w:w="3711" w:type="dxa"/>
            <w:shd w:val="clear" w:color="auto" w:fill="auto"/>
            <w:vAlign w:val="center"/>
          </w:tcPr>
          <w:p w:rsidR="00913F63" w:rsidRPr="00D4654C" w:rsidRDefault="00913F63" w:rsidP="00DE72E6">
            <w:pPr>
              <w:jc w:val="center"/>
              <w:rPr>
                <w:rFonts w:ascii="Arial" w:hAnsi="Arial" w:cs="Arial"/>
                <w:sz w:val="18"/>
                <w:szCs w:val="18"/>
                <w:lang w:val="es-MX"/>
              </w:rPr>
            </w:pPr>
            <w:r>
              <w:rPr>
                <w:rFonts w:ascii="Arial" w:hAnsi="Arial" w:cs="Arial"/>
                <w:sz w:val="18"/>
                <w:szCs w:val="18"/>
                <w:lang w:val="es-MX"/>
              </w:rPr>
              <w:t>23</w:t>
            </w:r>
            <w:r w:rsidRPr="00D4654C">
              <w:rPr>
                <w:rFonts w:ascii="Arial" w:hAnsi="Arial" w:cs="Arial"/>
                <w:sz w:val="18"/>
                <w:szCs w:val="18"/>
                <w:lang w:val="es-MX"/>
              </w:rPr>
              <w:t xml:space="preserve"> de </w:t>
            </w:r>
            <w:r>
              <w:rPr>
                <w:rFonts w:ascii="Arial" w:hAnsi="Arial" w:cs="Arial"/>
                <w:sz w:val="18"/>
                <w:szCs w:val="18"/>
                <w:lang w:val="es-MX"/>
              </w:rPr>
              <w:t>diciembre</w:t>
            </w:r>
            <w:r w:rsidRPr="00D4654C">
              <w:rPr>
                <w:rFonts w:ascii="Arial" w:hAnsi="Arial" w:cs="Arial"/>
                <w:sz w:val="18"/>
                <w:szCs w:val="18"/>
                <w:lang w:val="es-MX"/>
              </w:rPr>
              <w:t xml:space="preserve"> del 2022</w:t>
            </w:r>
          </w:p>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a las 09:00 horas</w:t>
            </w:r>
          </w:p>
        </w:tc>
        <w:tc>
          <w:tcPr>
            <w:tcW w:w="1701" w:type="dxa"/>
            <w:shd w:val="clear" w:color="auto" w:fill="auto"/>
            <w:vAlign w:val="center"/>
          </w:tcPr>
          <w:p w:rsidR="00913F63" w:rsidRPr="00C50DB3" w:rsidRDefault="00913F63" w:rsidP="00DE72E6">
            <w:pPr>
              <w:jc w:val="center"/>
              <w:rPr>
                <w:rFonts w:ascii="Arial" w:hAnsi="Arial" w:cs="Arial"/>
                <w:sz w:val="18"/>
                <w:szCs w:val="18"/>
                <w:lang w:val="es-MX"/>
              </w:rPr>
            </w:pPr>
            <w:r w:rsidRPr="00C50DB3">
              <w:rPr>
                <w:rFonts w:ascii="Arial" w:hAnsi="Arial" w:cs="Arial"/>
                <w:sz w:val="18"/>
                <w:szCs w:val="18"/>
                <w:lang w:val="es-MX"/>
              </w:rPr>
              <w:t xml:space="preserve">URRHH </w:t>
            </w:r>
          </w:p>
        </w:tc>
      </w:tr>
      <w:tr w:rsidR="00913F63" w:rsidRPr="00C50DB3" w:rsidTr="00DE72E6">
        <w:trPr>
          <w:trHeight w:val="205"/>
        </w:trPr>
        <w:tc>
          <w:tcPr>
            <w:tcW w:w="425" w:type="dxa"/>
            <w:shd w:val="clear" w:color="auto" w:fill="auto"/>
            <w:vAlign w:val="center"/>
          </w:tcPr>
          <w:p w:rsidR="00913F63" w:rsidRPr="00D4654C" w:rsidRDefault="00913F63" w:rsidP="00DE72E6">
            <w:pPr>
              <w:rPr>
                <w:rFonts w:ascii="Arial" w:hAnsi="Arial" w:cs="Arial"/>
                <w:sz w:val="18"/>
                <w:szCs w:val="18"/>
                <w:lang w:val="es-MX"/>
              </w:rPr>
            </w:pPr>
            <w:r w:rsidRPr="00D4654C">
              <w:rPr>
                <w:rFonts w:ascii="Arial" w:hAnsi="Arial" w:cs="Arial"/>
                <w:sz w:val="18"/>
                <w:szCs w:val="18"/>
                <w:lang w:val="es-MX"/>
              </w:rPr>
              <w:t>13</w:t>
            </w:r>
          </w:p>
        </w:tc>
        <w:tc>
          <w:tcPr>
            <w:tcW w:w="2809" w:type="dxa"/>
            <w:vAlign w:val="center"/>
          </w:tcPr>
          <w:p w:rsidR="00913F63" w:rsidRPr="00D4654C" w:rsidRDefault="00913F63" w:rsidP="00DE72E6">
            <w:pPr>
              <w:jc w:val="both"/>
              <w:rPr>
                <w:rFonts w:ascii="Arial" w:hAnsi="Arial" w:cs="Arial"/>
                <w:sz w:val="18"/>
                <w:szCs w:val="18"/>
                <w:lang w:val="es-MX"/>
              </w:rPr>
            </w:pPr>
            <w:r w:rsidRPr="00D4654C">
              <w:rPr>
                <w:rFonts w:ascii="Arial" w:hAnsi="Arial" w:cs="Arial"/>
                <w:b/>
                <w:sz w:val="18"/>
                <w:szCs w:val="18"/>
                <w:lang w:val="es-MX"/>
              </w:rPr>
              <w:t>Evaluación Personal</w:t>
            </w:r>
            <w:r w:rsidRPr="00D4654C">
              <w:rPr>
                <w:rFonts w:ascii="Arial" w:hAnsi="Arial" w:cs="Arial"/>
                <w:sz w:val="18"/>
                <w:szCs w:val="18"/>
                <w:lang w:val="es-MX"/>
              </w:rPr>
              <w:t xml:space="preserve"> </w:t>
            </w:r>
          </w:p>
          <w:p w:rsidR="00913F63" w:rsidRPr="00D4654C" w:rsidRDefault="00913F63" w:rsidP="00DE72E6">
            <w:pPr>
              <w:jc w:val="both"/>
              <w:rPr>
                <w:rFonts w:ascii="Arial" w:hAnsi="Arial" w:cs="Arial"/>
                <w:i/>
                <w:sz w:val="18"/>
                <w:szCs w:val="18"/>
                <w:lang w:val="es-MX"/>
              </w:rPr>
            </w:pPr>
            <w:r w:rsidRPr="00D4654C">
              <w:rPr>
                <w:rFonts w:ascii="Arial" w:hAnsi="Arial" w:cs="Arial"/>
                <w:i/>
                <w:sz w:val="18"/>
                <w:szCs w:val="18"/>
                <w:lang w:val="es-MX"/>
              </w:rPr>
              <w:t xml:space="preserve"> (plataforma virtual Zoom)</w:t>
            </w:r>
          </w:p>
          <w:p w:rsidR="00913F63" w:rsidRPr="00D4654C" w:rsidRDefault="00913F63" w:rsidP="00DE72E6">
            <w:pPr>
              <w:jc w:val="both"/>
              <w:rPr>
                <w:rFonts w:ascii="Arial" w:hAnsi="Arial" w:cs="Arial"/>
                <w:i/>
                <w:sz w:val="18"/>
                <w:szCs w:val="18"/>
              </w:rPr>
            </w:pPr>
            <w:hyperlink r:id="rId11" w:history="1">
              <w:r w:rsidRPr="00D4654C">
                <w:rPr>
                  <w:rStyle w:val="Hipervnculo"/>
                  <w:rFonts w:ascii="Arial" w:hAnsi="Arial" w:cs="Arial"/>
                  <w:sz w:val="18"/>
                  <w:szCs w:val="18"/>
                </w:rPr>
                <w:t>http://aulavirtual.essalud.gob.pe/moodle/login/index.php</w:t>
              </w:r>
            </w:hyperlink>
          </w:p>
        </w:tc>
        <w:tc>
          <w:tcPr>
            <w:tcW w:w="3711" w:type="dxa"/>
            <w:shd w:val="clear" w:color="auto" w:fill="auto"/>
            <w:vAlign w:val="center"/>
          </w:tcPr>
          <w:p w:rsidR="00913F63" w:rsidRPr="00D4654C" w:rsidRDefault="00913F63" w:rsidP="00DE72E6">
            <w:pPr>
              <w:jc w:val="center"/>
              <w:rPr>
                <w:rFonts w:ascii="Arial" w:hAnsi="Arial" w:cs="Arial"/>
                <w:sz w:val="18"/>
                <w:szCs w:val="18"/>
                <w:lang w:val="es-MX"/>
              </w:rPr>
            </w:pPr>
            <w:r>
              <w:rPr>
                <w:rFonts w:ascii="Arial" w:hAnsi="Arial" w:cs="Arial"/>
                <w:sz w:val="18"/>
                <w:szCs w:val="18"/>
                <w:lang w:val="es-MX"/>
              </w:rPr>
              <w:t>23</w:t>
            </w:r>
            <w:r w:rsidRPr="00D4654C">
              <w:rPr>
                <w:rFonts w:ascii="Arial" w:hAnsi="Arial" w:cs="Arial"/>
                <w:sz w:val="18"/>
                <w:szCs w:val="18"/>
                <w:lang w:val="es-MX"/>
              </w:rPr>
              <w:t xml:space="preserve"> de </w:t>
            </w:r>
            <w:r>
              <w:rPr>
                <w:rFonts w:ascii="Arial" w:hAnsi="Arial" w:cs="Arial"/>
                <w:sz w:val="18"/>
                <w:szCs w:val="18"/>
                <w:lang w:val="es-MX"/>
              </w:rPr>
              <w:t>diciembre</w:t>
            </w:r>
            <w:r w:rsidRPr="00D4654C">
              <w:rPr>
                <w:rFonts w:ascii="Arial" w:hAnsi="Arial" w:cs="Arial"/>
                <w:sz w:val="18"/>
                <w:szCs w:val="18"/>
                <w:lang w:val="es-MX"/>
              </w:rPr>
              <w:t xml:space="preserve"> del 2022</w:t>
            </w:r>
          </w:p>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a las 10:00 horas</w:t>
            </w:r>
          </w:p>
        </w:tc>
        <w:tc>
          <w:tcPr>
            <w:tcW w:w="1701" w:type="dxa"/>
            <w:shd w:val="clear" w:color="auto" w:fill="auto"/>
            <w:vAlign w:val="center"/>
          </w:tcPr>
          <w:p w:rsidR="00913F63" w:rsidRPr="00C50DB3" w:rsidRDefault="00913F63" w:rsidP="00DE72E6">
            <w:pPr>
              <w:jc w:val="center"/>
              <w:rPr>
                <w:rFonts w:ascii="Arial" w:hAnsi="Arial" w:cs="Arial"/>
                <w:sz w:val="18"/>
                <w:szCs w:val="18"/>
              </w:rPr>
            </w:pPr>
            <w:r w:rsidRPr="00C50DB3">
              <w:rPr>
                <w:rFonts w:ascii="Arial" w:hAnsi="Arial" w:cs="Arial"/>
                <w:sz w:val="18"/>
                <w:szCs w:val="18"/>
                <w:lang w:val="es-MX"/>
              </w:rPr>
              <w:t>URRHH</w:t>
            </w:r>
          </w:p>
        </w:tc>
      </w:tr>
      <w:tr w:rsidR="00913F63" w:rsidRPr="00C50DB3" w:rsidTr="00DE72E6">
        <w:trPr>
          <w:trHeight w:val="473"/>
        </w:trPr>
        <w:tc>
          <w:tcPr>
            <w:tcW w:w="425" w:type="dxa"/>
            <w:shd w:val="clear" w:color="auto" w:fill="auto"/>
            <w:vAlign w:val="center"/>
          </w:tcPr>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14</w:t>
            </w:r>
          </w:p>
        </w:tc>
        <w:tc>
          <w:tcPr>
            <w:tcW w:w="2809" w:type="dxa"/>
            <w:vAlign w:val="center"/>
          </w:tcPr>
          <w:p w:rsidR="00913F63" w:rsidRPr="00D4654C" w:rsidRDefault="00913F63" w:rsidP="00DE72E6">
            <w:pPr>
              <w:jc w:val="both"/>
              <w:rPr>
                <w:rFonts w:ascii="Arial" w:hAnsi="Arial" w:cs="Arial"/>
                <w:sz w:val="18"/>
                <w:szCs w:val="18"/>
                <w:lang w:val="es-MX"/>
              </w:rPr>
            </w:pPr>
            <w:r w:rsidRPr="00D4654C">
              <w:rPr>
                <w:rFonts w:ascii="Arial" w:hAnsi="Arial" w:cs="Arial"/>
                <w:sz w:val="18"/>
                <w:szCs w:val="18"/>
                <w:lang w:val="es-MX"/>
              </w:rPr>
              <w:t>Publicación de resultados de la Evaluación Personal</w:t>
            </w:r>
          </w:p>
        </w:tc>
        <w:tc>
          <w:tcPr>
            <w:tcW w:w="3711" w:type="dxa"/>
            <w:vMerge w:val="restart"/>
            <w:shd w:val="clear" w:color="auto" w:fill="auto"/>
            <w:vAlign w:val="center"/>
          </w:tcPr>
          <w:p w:rsidR="00913F63" w:rsidRPr="00D4654C" w:rsidRDefault="00913F63" w:rsidP="00DE72E6">
            <w:pPr>
              <w:jc w:val="center"/>
              <w:rPr>
                <w:rFonts w:ascii="Arial" w:hAnsi="Arial" w:cs="Arial"/>
                <w:sz w:val="18"/>
                <w:szCs w:val="18"/>
                <w:lang w:val="es-MX"/>
              </w:rPr>
            </w:pPr>
            <w:r>
              <w:rPr>
                <w:rFonts w:ascii="Arial" w:hAnsi="Arial" w:cs="Arial"/>
                <w:sz w:val="18"/>
                <w:szCs w:val="18"/>
                <w:lang w:val="es-MX"/>
              </w:rPr>
              <w:t>23</w:t>
            </w:r>
            <w:r w:rsidRPr="00D4654C">
              <w:rPr>
                <w:rFonts w:ascii="Arial" w:hAnsi="Arial" w:cs="Arial"/>
                <w:sz w:val="18"/>
                <w:szCs w:val="18"/>
                <w:lang w:val="es-MX"/>
              </w:rPr>
              <w:t xml:space="preserve"> de </w:t>
            </w:r>
            <w:r>
              <w:rPr>
                <w:rFonts w:ascii="Arial" w:hAnsi="Arial" w:cs="Arial"/>
                <w:sz w:val="18"/>
                <w:szCs w:val="18"/>
                <w:lang w:val="es-MX"/>
              </w:rPr>
              <w:t>diciembre</w:t>
            </w:r>
            <w:r w:rsidRPr="00D4654C">
              <w:rPr>
                <w:rFonts w:ascii="Arial" w:hAnsi="Arial" w:cs="Arial"/>
                <w:sz w:val="18"/>
                <w:szCs w:val="18"/>
                <w:lang w:val="es-MX"/>
              </w:rPr>
              <w:t xml:space="preserve"> del 2022</w:t>
            </w:r>
          </w:p>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 xml:space="preserve">a partir de las 16:00 horas </w:t>
            </w:r>
          </w:p>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a través de la página web institucional</w:t>
            </w:r>
            <w:r w:rsidRPr="00D4654C">
              <w:rPr>
                <w:rStyle w:val="Hipervnculo"/>
                <w:rFonts w:ascii="Arial" w:hAnsi="Arial" w:cs="Arial"/>
                <w:color w:val="auto"/>
                <w:sz w:val="18"/>
                <w:szCs w:val="18"/>
              </w:rPr>
              <w:t xml:space="preserve"> </w:t>
            </w:r>
            <w:hyperlink r:id="rId12" w:history="1">
              <w:r w:rsidRPr="00D4654C">
                <w:rPr>
                  <w:rStyle w:val="Hipervnculo"/>
                  <w:rFonts w:ascii="Arial" w:hAnsi="Arial" w:cs="Arial"/>
                  <w:sz w:val="18"/>
                  <w:szCs w:val="18"/>
                </w:rPr>
                <w:t>http://convocatorias.essalud.gob.pe/</w:t>
              </w:r>
            </w:hyperlink>
          </w:p>
        </w:tc>
        <w:tc>
          <w:tcPr>
            <w:tcW w:w="1701" w:type="dxa"/>
            <w:vMerge w:val="restart"/>
            <w:shd w:val="clear" w:color="auto" w:fill="auto"/>
            <w:vAlign w:val="center"/>
          </w:tcPr>
          <w:p w:rsidR="00913F63" w:rsidRPr="00C50DB3" w:rsidRDefault="00913F63" w:rsidP="00DE72E6">
            <w:pPr>
              <w:jc w:val="center"/>
              <w:rPr>
                <w:rFonts w:ascii="Arial" w:hAnsi="Arial" w:cs="Arial"/>
                <w:sz w:val="18"/>
                <w:szCs w:val="18"/>
              </w:rPr>
            </w:pPr>
            <w:r w:rsidRPr="00C50DB3">
              <w:rPr>
                <w:rFonts w:ascii="Arial" w:hAnsi="Arial" w:cs="Arial"/>
                <w:sz w:val="18"/>
                <w:szCs w:val="18"/>
                <w:lang w:val="es-MX"/>
              </w:rPr>
              <w:t>URRHH - SGGI  – GCTIC</w:t>
            </w:r>
          </w:p>
        </w:tc>
      </w:tr>
      <w:tr w:rsidR="00913F63" w:rsidRPr="00C50DB3" w:rsidTr="00DE72E6">
        <w:trPr>
          <w:trHeight w:val="473"/>
        </w:trPr>
        <w:tc>
          <w:tcPr>
            <w:tcW w:w="425" w:type="dxa"/>
            <w:shd w:val="clear" w:color="auto" w:fill="auto"/>
            <w:vAlign w:val="center"/>
          </w:tcPr>
          <w:p w:rsidR="00913F63" w:rsidRPr="00D4654C" w:rsidRDefault="00913F63" w:rsidP="00DE72E6">
            <w:pPr>
              <w:jc w:val="center"/>
              <w:rPr>
                <w:rFonts w:ascii="Arial" w:hAnsi="Arial" w:cs="Arial"/>
                <w:sz w:val="18"/>
                <w:szCs w:val="18"/>
                <w:lang w:val="es-MX"/>
              </w:rPr>
            </w:pPr>
            <w:r w:rsidRPr="00D4654C">
              <w:rPr>
                <w:rFonts w:ascii="Arial" w:hAnsi="Arial" w:cs="Arial"/>
                <w:sz w:val="18"/>
                <w:szCs w:val="18"/>
                <w:lang w:val="es-MX"/>
              </w:rPr>
              <w:t>15</w:t>
            </w:r>
          </w:p>
        </w:tc>
        <w:tc>
          <w:tcPr>
            <w:tcW w:w="2809" w:type="dxa"/>
            <w:vAlign w:val="center"/>
          </w:tcPr>
          <w:p w:rsidR="00913F63" w:rsidRPr="00D4654C" w:rsidRDefault="00913F63" w:rsidP="00DE72E6">
            <w:pPr>
              <w:jc w:val="both"/>
              <w:rPr>
                <w:rFonts w:ascii="Arial" w:hAnsi="Arial" w:cs="Arial"/>
                <w:sz w:val="18"/>
                <w:szCs w:val="18"/>
                <w:lang w:val="es-MX"/>
              </w:rPr>
            </w:pPr>
            <w:r w:rsidRPr="00D4654C">
              <w:rPr>
                <w:rFonts w:ascii="Arial" w:hAnsi="Arial" w:cs="Arial"/>
                <w:sz w:val="18"/>
                <w:szCs w:val="18"/>
                <w:lang w:val="es-MX"/>
              </w:rPr>
              <w:t>Publicación del Resultado Final</w:t>
            </w:r>
          </w:p>
        </w:tc>
        <w:tc>
          <w:tcPr>
            <w:tcW w:w="3711" w:type="dxa"/>
            <w:vMerge/>
            <w:shd w:val="clear" w:color="auto" w:fill="auto"/>
            <w:vAlign w:val="center"/>
          </w:tcPr>
          <w:p w:rsidR="00913F63" w:rsidRPr="00D4654C" w:rsidRDefault="00913F63" w:rsidP="00DE72E6">
            <w:pPr>
              <w:jc w:val="center"/>
              <w:rPr>
                <w:rFonts w:ascii="Arial" w:hAnsi="Arial" w:cs="Arial"/>
                <w:sz w:val="18"/>
                <w:szCs w:val="18"/>
                <w:lang w:val="es-MX"/>
              </w:rPr>
            </w:pPr>
          </w:p>
        </w:tc>
        <w:tc>
          <w:tcPr>
            <w:tcW w:w="1701" w:type="dxa"/>
            <w:vMerge/>
            <w:shd w:val="clear" w:color="auto" w:fill="auto"/>
            <w:vAlign w:val="center"/>
          </w:tcPr>
          <w:p w:rsidR="00913F63" w:rsidRPr="00C50DB3" w:rsidRDefault="00913F63" w:rsidP="00DE72E6">
            <w:pPr>
              <w:jc w:val="center"/>
              <w:rPr>
                <w:rFonts w:ascii="Arial" w:hAnsi="Arial" w:cs="Arial"/>
                <w:sz w:val="18"/>
                <w:szCs w:val="18"/>
              </w:rPr>
            </w:pPr>
          </w:p>
        </w:tc>
      </w:tr>
      <w:tr w:rsidR="00913F63" w:rsidRPr="00C50DB3" w:rsidTr="00DE72E6">
        <w:trPr>
          <w:trHeight w:val="333"/>
        </w:trPr>
        <w:tc>
          <w:tcPr>
            <w:tcW w:w="8646" w:type="dxa"/>
            <w:gridSpan w:val="4"/>
            <w:shd w:val="clear" w:color="auto" w:fill="BDD6EE" w:themeFill="accent1" w:themeFillTint="66"/>
            <w:vAlign w:val="center"/>
          </w:tcPr>
          <w:p w:rsidR="00913F63" w:rsidRPr="00D4654C" w:rsidRDefault="00913F63" w:rsidP="00DE72E6">
            <w:pPr>
              <w:rPr>
                <w:rFonts w:ascii="Arial" w:hAnsi="Arial" w:cs="Arial"/>
                <w:sz w:val="18"/>
                <w:szCs w:val="18"/>
              </w:rPr>
            </w:pPr>
            <w:r w:rsidRPr="00D4654C">
              <w:rPr>
                <w:rFonts w:ascii="Arial" w:hAnsi="Arial" w:cs="Arial"/>
                <w:b/>
                <w:sz w:val="18"/>
                <w:szCs w:val="18"/>
                <w:lang w:val="es-MX"/>
              </w:rPr>
              <w:t>SUSCRIPCIÓN Y REGISTRO DEL CONTRATO</w:t>
            </w:r>
          </w:p>
        </w:tc>
      </w:tr>
      <w:tr w:rsidR="00913F63" w:rsidRPr="007C492A" w:rsidTr="00DE72E6">
        <w:trPr>
          <w:trHeight w:val="511"/>
        </w:trPr>
        <w:tc>
          <w:tcPr>
            <w:tcW w:w="425" w:type="dxa"/>
            <w:vAlign w:val="center"/>
          </w:tcPr>
          <w:p w:rsidR="00913F63" w:rsidRPr="00D4654C" w:rsidRDefault="00913F63" w:rsidP="00DE72E6">
            <w:pPr>
              <w:rPr>
                <w:rFonts w:ascii="Arial" w:hAnsi="Arial" w:cs="Arial"/>
                <w:sz w:val="18"/>
                <w:szCs w:val="18"/>
                <w:lang w:val="es-MX"/>
              </w:rPr>
            </w:pPr>
            <w:r w:rsidRPr="00D4654C">
              <w:rPr>
                <w:rFonts w:ascii="Arial" w:hAnsi="Arial" w:cs="Arial"/>
                <w:sz w:val="18"/>
                <w:szCs w:val="18"/>
                <w:lang w:val="es-MX"/>
              </w:rPr>
              <w:t>16</w:t>
            </w:r>
          </w:p>
        </w:tc>
        <w:tc>
          <w:tcPr>
            <w:tcW w:w="2809" w:type="dxa"/>
            <w:vAlign w:val="center"/>
          </w:tcPr>
          <w:p w:rsidR="00913F63" w:rsidRPr="00D4654C" w:rsidRDefault="00913F63" w:rsidP="00DE72E6">
            <w:pPr>
              <w:jc w:val="both"/>
              <w:rPr>
                <w:rFonts w:ascii="Arial" w:hAnsi="Arial" w:cs="Arial"/>
                <w:sz w:val="18"/>
                <w:szCs w:val="18"/>
                <w:lang w:val="es-MX"/>
              </w:rPr>
            </w:pPr>
            <w:r w:rsidRPr="00D4654C">
              <w:rPr>
                <w:rFonts w:ascii="Arial" w:hAnsi="Arial" w:cs="Arial"/>
                <w:sz w:val="18"/>
                <w:szCs w:val="18"/>
                <w:lang w:val="es-MX"/>
              </w:rPr>
              <w:t>Suscripción del Contrato</w:t>
            </w:r>
          </w:p>
        </w:tc>
        <w:tc>
          <w:tcPr>
            <w:tcW w:w="3711" w:type="dxa"/>
            <w:shd w:val="clear" w:color="auto" w:fill="auto"/>
            <w:vAlign w:val="center"/>
          </w:tcPr>
          <w:p w:rsidR="00913F63" w:rsidRPr="00D4654C" w:rsidRDefault="00913F63" w:rsidP="00DE72E6">
            <w:pPr>
              <w:jc w:val="center"/>
              <w:rPr>
                <w:rFonts w:ascii="Arial" w:hAnsi="Arial" w:cs="Arial"/>
                <w:sz w:val="18"/>
                <w:szCs w:val="18"/>
                <w:lang w:val="es-MX"/>
              </w:rPr>
            </w:pPr>
            <w:r>
              <w:rPr>
                <w:rFonts w:ascii="Arial" w:hAnsi="Arial" w:cs="Arial"/>
                <w:sz w:val="18"/>
                <w:szCs w:val="18"/>
                <w:lang w:val="es-MX"/>
              </w:rPr>
              <w:t>A partir del 26</w:t>
            </w:r>
            <w:r w:rsidRPr="00D4654C">
              <w:rPr>
                <w:rFonts w:ascii="Arial" w:hAnsi="Arial" w:cs="Arial"/>
                <w:sz w:val="18"/>
                <w:szCs w:val="18"/>
                <w:lang w:val="es-MX"/>
              </w:rPr>
              <w:t xml:space="preserve"> de </w:t>
            </w:r>
            <w:r>
              <w:rPr>
                <w:rFonts w:ascii="Arial" w:hAnsi="Arial" w:cs="Arial"/>
                <w:sz w:val="18"/>
                <w:szCs w:val="18"/>
                <w:lang w:val="es-MX"/>
              </w:rPr>
              <w:t>diciembre</w:t>
            </w:r>
            <w:r w:rsidRPr="00D4654C">
              <w:rPr>
                <w:rFonts w:ascii="Arial" w:hAnsi="Arial" w:cs="Arial"/>
                <w:sz w:val="18"/>
                <w:szCs w:val="18"/>
                <w:lang w:val="es-MX"/>
              </w:rPr>
              <w:t xml:space="preserve"> del 2022</w:t>
            </w:r>
          </w:p>
        </w:tc>
        <w:tc>
          <w:tcPr>
            <w:tcW w:w="1701" w:type="dxa"/>
            <w:shd w:val="clear" w:color="auto" w:fill="auto"/>
            <w:vAlign w:val="center"/>
          </w:tcPr>
          <w:p w:rsidR="00913F63" w:rsidRPr="007C492A" w:rsidRDefault="00913F63" w:rsidP="00DE72E6">
            <w:pPr>
              <w:jc w:val="center"/>
              <w:rPr>
                <w:rFonts w:ascii="Arial" w:hAnsi="Arial" w:cs="Arial"/>
                <w:sz w:val="18"/>
                <w:szCs w:val="18"/>
              </w:rPr>
            </w:pPr>
            <w:r w:rsidRPr="00C50DB3">
              <w:rPr>
                <w:rFonts w:ascii="Arial" w:hAnsi="Arial" w:cs="Arial"/>
                <w:sz w:val="18"/>
                <w:szCs w:val="18"/>
              </w:rPr>
              <w:t>URRHH</w:t>
            </w:r>
          </w:p>
        </w:tc>
      </w:tr>
    </w:tbl>
    <w:p w:rsidR="00913F63" w:rsidRPr="007E4241" w:rsidRDefault="00913F63" w:rsidP="00913F63">
      <w:pPr>
        <w:pStyle w:val="Prrafodelista1"/>
        <w:tabs>
          <w:tab w:val="left" w:pos="993"/>
        </w:tabs>
        <w:suppressAutoHyphens w:val="0"/>
        <w:ind w:left="0"/>
        <w:contextualSpacing/>
        <w:jc w:val="both"/>
        <w:rPr>
          <w:rFonts w:ascii="Arial" w:hAnsi="Arial" w:cs="Arial"/>
          <w:bCs/>
          <w:sz w:val="14"/>
          <w:szCs w:val="14"/>
        </w:rPr>
      </w:pPr>
    </w:p>
    <w:p w:rsidR="00913F63" w:rsidRPr="007E4241" w:rsidRDefault="00913F63" w:rsidP="00913F63">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E4241">
        <w:rPr>
          <w:rFonts w:ascii="Arial" w:hAnsi="Arial" w:cs="Arial"/>
          <w:bCs/>
          <w:sz w:val="14"/>
          <w:szCs w:val="14"/>
        </w:rPr>
        <w:t>El Cronograma adjunto es tentativo, sujeto a variaciones que se darán a conocer oportunamente mediante el comunicado respectivo y/o resultados de la etapa de evaluación previa.</w:t>
      </w:r>
    </w:p>
    <w:p w:rsidR="00913F63" w:rsidRPr="007E4241" w:rsidRDefault="00913F63" w:rsidP="00913F63">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E4241">
        <w:rPr>
          <w:rFonts w:ascii="Arial" w:hAnsi="Arial" w:cs="Arial"/>
          <w:sz w:val="14"/>
          <w:szCs w:val="14"/>
        </w:rPr>
        <w:t>Cada publicación de resultados incluirá la fecha y hora de la siguiente evaluación incluyendo l</w:t>
      </w:r>
      <w:r w:rsidRPr="007E4241">
        <w:rPr>
          <w:rFonts w:ascii="Arial" w:hAnsi="Arial" w:cs="Arial"/>
          <w:sz w:val="14"/>
          <w:szCs w:val="14"/>
          <w:lang w:val="es-MX"/>
        </w:rPr>
        <w:t xml:space="preserve">a prueba de enlace respectiva, la cual es de </w:t>
      </w:r>
      <w:r w:rsidRPr="007E4241">
        <w:rPr>
          <w:rFonts w:ascii="Arial" w:hAnsi="Arial" w:cs="Arial"/>
          <w:sz w:val="14"/>
          <w:szCs w:val="14"/>
          <w:u w:val="single"/>
          <w:lang w:val="es-MX"/>
        </w:rPr>
        <w:t>carácter obligatorio</w:t>
      </w:r>
      <w:r w:rsidRPr="007E4241">
        <w:rPr>
          <w:rFonts w:ascii="Arial" w:hAnsi="Arial" w:cs="Arial"/>
          <w:sz w:val="14"/>
          <w:szCs w:val="14"/>
          <w:lang w:val="es-MX"/>
        </w:rPr>
        <w:t>.</w:t>
      </w:r>
    </w:p>
    <w:p w:rsidR="00913F63" w:rsidRPr="007E4241" w:rsidRDefault="00913F63" w:rsidP="00913F63">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Todas las etapas de evaluación se realizarán a través de medios virtuales.</w:t>
      </w:r>
    </w:p>
    <w:p w:rsidR="00913F63" w:rsidRPr="007E4241" w:rsidRDefault="00913F63" w:rsidP="00913F63">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SGGI – Sub Gerencia de Gestión de la Incorporación.</w:t>
      </w:r>
    </w:p>
    <w:p w:rsidR="00913F63" w:rsidRPr="007E4241" w:rsidRDefault="00913F63" w:rsidP="00913F63">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URRHH – Unidad de Recursos Humanos de la Red Asistencial Moquegua.</w:t>
      </w:r>
    </w:p>
    <w:p w:rsidR="00913F63" w:rsidRPr="007E4241" w:rsidRDefault="00913F63" w:rsidP="00913F63">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GCTIC – Gerencia Central de Tecnologías de Información y Comunicaciones.</w:t>
      </w:r>
    </w:p>
    <w:p w:rsidR="00913F63" w:rsidRDefault="00913F63" w:rsidP="00913F63">
      <w:pPr>
        <w:pStyle w:val="Sangradetextonormal"/>
        <w:ind w:firstLine="0"/>
        <w:jc w:val="both"/>
        <w:rPr>
          <w:rFonts w:cs="Arial"/>
          <w:sz w:val="20"/>
        </w:rPr>
      </w:pPr>
    </w:p>
    <w:p w:rsidR="00913F63" w:rsidRDefault="00913F63" w:rsidP="00913F63">
      <w:pPr>
        <w:pStyle w:val="Sangradetextonormal"/>
        <w:ind w:firstLine="0"/>
        <w:jc w:val="both"/>
        <w:rPr>
          <w:rFonts w:cs="Arial"/>
          <w:sz w:val="20"/>
        </w:rPr>
      </w:pPr>
    </w:p>
    <w:p w:rsidR="00913F63" w:rsidRPr="004A21DE" w:rsidRDefault="00913F63" w:rsidP="00913F6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DE LAS ETAPAS DE EVALUACIÓN</w:t>
      </w:r>
    </w:p>
    <w:p w:rsidR="00913F63" w:rsidRPr="004A21DE" w:rsidRDefault="00913F63" w:rsidP="00913F63">
      <w:pPr>
        <w:pStyle w:val="Sangradetextonormal"/>
        <w:ind w:firstLine="0"/>
        <w:jc w:val="both"/>
        <w:rPr>
          <w:rFonts w:cs="Arial"/>
          <w:sz w:val="20"/>
          <w:szCs w:val="20"/>
        </w:rPr>
      </w:pPr>
    </w:p>
    <w:p w:rsidR="00913F63" w:rsidRPr="00614EA2" w:rsidRDefault="00913F63" w:rsidP="00913F63">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13F63" w:rsidRPr="004C36FE" w:rsidRDefault="00913F63" w:rsidP="00913F63">
      <w:pPr>
        <w:pStyle w:val="Sinespaciado4"/>
        <w:jc w:val="both"/>
        <w:rPr>
          <w:rFonts w:ascii="Arial" w:hAnsi="Arial" w:cs="Arial"/>
          <w:sz w:val="20"/>
          <w:szCs w:val="20"/>
        </w:rPr>
      </w:pP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289"/>
        <w:gridCol w:w="1025"/>
        <w:gridCol w:w="1318"/>
        <w:gridCol w:w="1317"/>
      </w:tblGrid>
      <w:tr w:rsidR="00913F63" w:rsidRPr="004C36FE" w:rsidTr="00DE72E6">
        <w:trPr>
          <w:trHeight w:val="418"/>
        </w:trPr>
        <w:tc>
          <w:tcPr>
            <w:tcW w:w="3415" w:type="dxa"/>
            <w:shd w:val="clear" w:color="auto" w:fill="BDD6EE"/>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ETAPAS DE EVALUACIÓN</w:t>
            </w:r>
          </w:p>
        </w:tc>
        <w:tc>
          <w:tcPr>
            <w:tcW w:w="1289" w:type="dxa"/>
            <w:shd w:val="clear" w:color="auto" w:fill="BDD6EE"/>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CARÁCTER</w:t>
            </w:r>
          </w:p>
        </w:tc>
        <w:tc>
          <w:tcPr>
            <w:tcW w:w="1025" w:type="dxa"/>
            <w:shd w:val="clear" w:color="auto" w:fill="BDD6EE"/>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PESO</w:t>
            </w:r>
          </w:p>
        </w:tc>
        <w:tc>
          <w:tcPr>
            <w:tcW w:w="1318" w:type="dxa"/>
            <w:shd w:val="clear" w:color="auto" w:fill="BDD6EE"/>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PUNTAJE MÍNIMO</w:t>
            </w:r>
          </w:p>
        </w:tc>
        <w:tc>
          <w:tcPr>
            <w:tcW w:w="1317" w:type="dxa"/>
            <w:shd w:val="clear" w:color="auto" w:fill="BDD6EE"/>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PUNTAJE MÁXIMO</w:t>
            </w:r>
          </w:p>
        </w:tc>
      </w:tr>
      <w:tr w:rsidR="00913F63" w:rsidRPr="004C36FE" w:rsidTr="00DE72E6">
        <w:trPr>
          <w:trHeight w:val="401"/>
        </w:trPr>
        <w:tc>
          <w:tcPr>
            <w:tcW w:w="3415" w:type="dxa"/>
            <w:shd w:val="clear" w:color="auto" w:fill="auto"/>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EVALUACIÓN DE CONOCIMIENTOS</w:t>
            </w:r>
          </w:p>
        </w:tc>
        <w:tc>
          <w:tcPr>
            <w:tcW w:w="1289" w:type="dxa"/>
            <w:shd w:val="clear" w:color="auto" w:fill="auto"/>
            <w:vAlign w:val="center"/>
          </w:tcPr>
          <w:p w:rsidR="00913F63" w:rsidRPr="000928F7" w:rsidRDefault="00913F63" w:rsidP="00DE72E6">
            <w:pPr>
              <w:jc w:val="center"/>
              <w:rPr>
                <w:rFonts w:ascii="Arial" w:hAnsi="Arial" w:cs="Arial"/>
                <w:sz w:val="16"/>
                <w:szCs w:val="16"/>
              </w:rPr>
            </w:pPr>
            <w:r w:rsidRPr="000928F7">
              <w:rPr>
                <w:rFonts w:ascii="Arial" w:hAnsi="Arial" w:cs="Arial"/>
                <w:sz w:val="16"/>
                <w:szCs w:val="16"/>
              </w:rPr>
              <w:t>Eliminatorio</w:t>
            </w:r>
          </w:p>
        </w:tc>
        <w:tc>
          <w:tcPr>
            <w:tcW w:w="1025" w:type="dxa"/>
            <w:shd w:val="clear" w:color="auto" w:fill="auto"/>
            <w:vAlign w:val="center"/>
          </w:tcPr>
          <w:p w:rsidR="00913F63" w:rsidRPr="000928F7" w:rsidRDefault="00913F63" w:rsidP="00DE72E6">
            <w:pPr>
              <w:jc w:val="center"/>
              <w:rPr>
                <w:rFonts w:ascii="Arial" w:hAnsi="Arial" w:cs="Arial"/>
                <w:sz w:val="16"/>
                <w:szCs w:val="16"/>
              </w:rPr>
            </w:pPr>
            <w:r w:rsidRPr="000928F7">
              <w:rPr>
                <w:rFonts w:ascii="Arial" w:hAnsi="Arial" w:cs="Arial"/>
                <w:sz w:val="16"/>
                <w:szCs w:val="16"/>
              </w:rPr>
              <w:t>40%</w:t>
            </w:r>
          </w:p>
        </w:tc>
        <w:tc>
          <w:tcPr>
            <w:tcW w:w="1318" w:type="dxa"/>
            <w:shd w:val="clear" w:color="auto" w:fill="auto"/>
            <w:vAlign w:val="center"/>
          </w:tcPr>
          <w:p w:rsidR="00913F63" w:rsidRPr="000928F7" w:rsidRDefault="00913F63" w:rsidP="00DE72E6">
            <w:pPr>
              <w:jc w:val="center"/>
              <w:rPr>
                <w:rFonts w:ascii="Arial" w:hAnsi="Arial" w:cs="Arial"/>
                <w:sz w:val="16"/>
                <w:szCs w:val="16"/>
              </w:rPr>
            </w:pPr>
            <w:r w:rsidRPr="000928F7">
              <w:rPr>
                <w:rFonts w:ascii="Arial" w:hAnsi="Arial" w:cs="Arial"/>
                <w:sz w:val="16"/>
                <w:szCs w:val="16"/>
              </w:rPr>
              <w:t>22</w:t>
            </w:r>
          </w:p>
        </w:tc>
        <w:tc>
          <w:tcPr>
            <w:tcW w:w="1317" w:type="dxa"/>
            <w:shd w:val="clear" w:color="auto" w:fill="auto"/>
            <w:vAlign w:val="center"/>
          </w:tcPr>
          <w:p w:rsidR="00913F63" w:rsidRPr="000928F7" w:rsidRDefault="00913F63" w:rsidP="00DE72E6">
            <w:pPr>
              <w:jc w:val="center"/>
              <w:rPr>
                <w:rFonts w:ascii="Arial" w:hAnsi="Arial" w:cs="Arial"/>
                <w:sz w:val="16"/>
                <w:szCs w:val="16"/>
              </w:rPr>
            </w:pPr>
            <w:r w:rsidRPr="000928F7">
              <w:rPr>
                <w:rFonts w:ascii="Arial" w:hAnsi="Arial" w:cs="Arial"/>
                <w:sz w:val="16"/>
                <w:szCs w:val="16"/>
              </w:rPr>
              <w:t>40</w:t>
            </w:r>
          </w:p>
        </w:tc>
      </w:tr>
      <w:tr w:rsidR="00913F63" w:rsidRPr="004C36FE" w:rsidTr="00DE72E6">
        <w:trPr>
          <w:trHeight w:val="549"/>
        </w:trPr>
        <w:tc>
          <w:tcPr>
            <w:tcW w:w="3415" w:type="dxa"/>
            <w:shd w:val="clear" w:color="auto" w:fill="FFFFFF"/>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EVALUACIÓN CURRICULAR</w:t>
            </w:r>
          </w:p>
          <w:p w:rsidR="00913F63" w:rsidRPr="000928F7" w:rsidRDefault="00913F63" w:rsidP="00DE72E6">
            <w:pPr>
              <w:jc w:val="center"/>
              <w:rPr>
                <w:rFonts w:ascii="Arial" w:hAnsi="Arial" w:cs="Arial"/>
                <w:b/>
                <w:sz w:val="16"/>
                <w:szCs w:val="16"/>
              </w:rPr>
            </w:pPr>
            <w:r w:rsidRPr="000928F7">
              <w:rPr>
                <w:rFonts w:ascii="Arial" w:hAnsi="Arial" w:cs="Arial"/>
                <w:sz w:val="16"/>
                <w:szCs w:val="16"/>
              </w:rPr>
              <w:t>(Formación, Experiencia Laboral, Capacitación)</w:t>
            </w:r>
          </w:p>
        </w:tc>
        <w:tc>
          <w:tcPr>
            <w:tcW w:w="1289" w:type="dxa"/>
            <w:vAlign w:val="center"/>
          </w:tcPr>
          <w:p w:rsidR="00913F63" w:rsidRPr="000928F7" w:rsidRDefault="00913F63" w:rsidP="00DE72E6">
            <w:pPr>
              <w:jc w:val="center"/>
              <w:rPr>
                <w:rFonts w:ascii="Arial" w:hAnsi="Arial" w:cs="Arial"/>
                <w:sz w:val="16"/>
                <w:szCs w:val="16"/>
              </w:rPr>
            </w:pPr>
            <w:r w:rsidRPr="000928F7">
              <w:rPr>
                <w:rFonts w:ascii="Arial" w:hAnsi="Arial" w:cs="Arial"/>
                <w:sz w:val="16"/>
                <w:szCs w:val="16"/>
              </w:rPr>
              <w:t>Eliminatorio</w:t>
            </w:r>
          </w:p>
        </w:tc>
        <w:tc>
          <w:tcPr>
            <w:tcW w:w="1025" w:type="dxa"/>
            <w:vAlign w:val="center"/>
          </w:tcPr>
          <w:p w:rsidR="00913F63" w:rsidRPr="000928F7" w:rsidRDefault="00913F63" w:rsidP="00DE72E6">
            <w:pPr>
              <w:jc w:val="center"/>
              <w:rPr>
                <w:rFonts w:ascii="Arial" w:hAnsi="Arial" w:cs="Arial"/>
                <w:sz w:val="16"/>
                <w:szCs w:val="16"/>
              </w:rPr>
            </w:pPr>
            <w:r w:rsidRPr="000928F7">
              <w:rPr>
                <w:rFonts w:ascii="Arial" w:hAnsi="Arial" w:cs="Arial"/>
                <w:sz w:val="16"/>
                <w:szCs w:val="16"/>
              </w:rPr>
              <w:t>40%</w:t>
            </w:r>
          </w:p>
        </w:tc>
        <w:tc>
          <w:tcPr>
            <w:tcW w:w="1318" w:type="dxa"/>
            <w:vAlign w:val="center"/>
          </w:tcPr>
          <w:p w:rsidR="00913F63" w:rsidRPr="000928F7" w:rsidRDefault="00913F63" w:rsidP="00DE72E6">
            <w:pPr>
              <w:jc w:val="center"/>
              <w:rPr>
                <w:rFonts w:ascii="Arial" w:hAnsi="Arial" w:cs="Arial"/>
                <w:sz w:val="16"/>
                <w:szCs w:val="16"/>
              </w:rPr>
            </w:pPr>
            <w:r w:rsidRPr="000928F7">
              <w:rPr>
                <w:rFonts w:ascii="Arial" w:hAnsi="Arial" w:cs="Arial"/>
                <w:sz w:val="16"/>
                <w:szCs w:val="16"/>
              </w:rPr>
              <w:t>20</w:t>
            </w:r>
          </w:p>
        </w:tc>
        <w:tc>
          <w:tcPr>
            <w:tcW w:w="1317" w:type="dxa"/>
            <w:vAlign w:val="center"/>
          </w:tcPr>
          <w:p w:rsidR="00913F63" w:rsidRPr="000928F7" w:rsidRDefault="00913F63" w:rsidP="00DE72E6">
            <w:pPr>
              <w:jc w:val="center"/>
              <w:rPr>
                <w:rFonts w:ascii="Arial" w:hAnsi="Arial" w:cs="Arial"/>
                <w:sz w:val="16"/>
                <w:szCs w:val="16"/>
              </w:rPr>
            </w:pPr>
            <w:r w:rsidRPr="000928F7">
              <w:rPr>
                <w:rFonts w:ascii="Arial" w:hAnsi="Arial" w:cs="Arial"/>
                <w:sz w:val="16"/>
                <w:szCs w:val="16"/>
              </w:rPr>
              <w:t>40</w:t>
            </w:r>
          </w:p>
        </w:tc>
      </w:tr>
      <w:tr w:rsidR="00913F63" w:rsidRPr="004C36FE" w:rsidTr="00DE72E6">
        <w:trPr>
          <w:trHeight w:val="273"/>
        </w:trPr>
        <w:tc>
          <w:tcPr>
            <w:tcW w:w="3415" w:type="dxa"/>
            <w:shd w:val="clear" w:color="auto" w:fill="FFFFFF"/>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EVALUACIÓN PERSONAL</w:t>
            </w:r>
          </w:p>
        </w:tc>
        <w:tc>
          <w:tcPr>
            <w:tcW w:w="1289" w:type="dxa"/>
            <w:vAlign w:val="center"/>
          </w:tcPr>
          <w:p w:rsidR="00913F63" w:rsidRPr="000928F7" w:rsidRDefault="00913F63" w:rsidP="00DE72E6">
            <w:pPr>
              <w:jc w:val="center"/>
              <w:rPr>
                <w:rFonts w:ascii="Arial" w:hAnsi="Arial" w:cs="Arial"/>
                <w:sz w:val="16"/>
                <w:szCs w:val="16"/>
              </w:rPr>
            </w:pPr>
            <w:r w:rsidRPr="000928F7">
              <w:rPr>
                <w:rFonts w:ascii="Arial" w:hAnsi="Arial" w:cs="Arial"/>
                <w:sz w:val="16"/>
                <w:szCs w:val="16"/>
              </w:rPr>
              <w:t>Eliminatorio</w:t>
            </w:r>
          </w:p>
        </w:tc>
        <w:tc>
          <w:tcPr>
            <w:tcW w:w="1025" w:type="dxa"/>
            <w:vAlign w:val="center"/>
          </w:tcPr>
          <w:p w:rsidR="00913F63" w:rsidRPr="000928F7" w:rsidRDefault="00913F63" w:rsidP="00DE72E6">
            <w:pPr>
              <w:rPr>
                <w:rFonts w:ascii="Arial" w:hAnsi="Arial" w:cs="Arial"/>
                <w:sz w:val="16"/>
                <w:szCs w:val="16"/>
              </w:rPr>
            </w:pPr>
            <w:r w:rsidRPr="000928F7">
              <w:rPr>
                <w:rFonts w:ascii="Arial" w:hAnsi="Arial" w:cs="Arial"/>
                <w:sz w:val="16"/>
                <w:szCs w:val="16"/>
              </w:rPr>
              <w:t xml:space="preserve">     20%</w:t>
            </w:r>
          </w:p>
        </w:tc>
        <w:tc>
          <w:tcPr>
            <w:tcW w:w="1318" w:type="dxa"/>
            <w:vAlign w:val="center"/>
          </w:tcPr>
          <w:p w:rsidR="00913F63" w:rsidRPr="000928F7" w:rsidRDefault="00913F63" w:rsidP="00DE72E6">
            <w:pPr>
              <w:rPr>
                <w:rFonts w:ascii="Arial" w:hAnsi="Arial" w:cs="Arial"/>
                <w:sz w:val="16"/>
                <w:szCs w:val="16"/>
              </w:rPr>
            </w:pPr>
            <w:r w:rsidRPr="000928F7">
              <w:rPr>
                <w:rFonts w:ascii="Arial" w:hAnsi="Arial" w:cs="Arial"/>
                <w:sz w:val="16"/>
                <w:szCs w:val="16"/>
              </w:rPr>
              <w:t xml:space="preserve">         11</w:t>
            </w:r>
          </w:p>
        </w:tc>
        <w:tc>
          <w:tcPr>
            <w:tcW w:w="1317" w:type="dxa"/>
            <w:vAlign w:val="center"/>
          </w:tcPr>
          <w:p w:rsidR="00913F63" w:rsidRPr="000928F7" w:rsidRDefault="00913F63" w:rsidP="00DE72E6">
            <w:pPr>
              <w:jc w:val="center"/>
              <w:rPr>
                <w:rFonts w:ascii="Arial" w:hAnsi="Arial" w:cs="Arial"/>
                <w:sz w:val="16"/>
                <w:szCs w:val="16"/>
              </w:rPr>
            </w:pPr>
            <w:r w:rsidRPr="000928F7">
              <w:rPr>
                <w:rFonts w:ascii="Arial" w:hAnsi="Arial" w:cs="Arial"/>
                <w:sz w:val="16"/>
                <w:szCs w:val="16"/>
              </w:rPr>
              <w:t>20</w:t>
            </w:r>
          </w:p>
        </w:tc>
      </w:tr>
      <w:tr w:rsidR="00913F63" w:rsidRPr="004C36FE" w:rsidTr="00DE72E6">
        <w:trPr>
          <w:trHeight w:val="135"/>
        </w:trPr>
        <w:tc>
          <w:tcPr>
            <w:tcW w:w="4704" w:type="dxa"/>
            <w:gridSpan w:val="2"/>
            <w:shd w:val="clear" w:color="auto" w:fill="BDD6EE"/>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PUNTAJE TOTAL</w:t>
            </w:r>
          </w:p>
        </w:tc>
        <w:tc>
          <w:tcPr>
            <w:tcW w:w="1025" w:type="dxa"/>
            <w:shd w:val="clear" w:color="auto" w:fill="BDD6EE"/>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100%</w:t>
            </w:r>
          </w:p>
        </w:tc>
        <w:tc>
          <w:tcPr>
            <w:tcW w:w="1318" w:type="dxa"/>
            <w:shd w:val="clear" w:color="auto" w:fill="BDD6EE"/>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53</w:t>
            </w:r>
          </w:p>
        </w:tc>
        <w:tc>
          <w:tcPr>
            <w:tcW w:w="1317" w:type="dxa"/>
            <w:shd w:val="clear" w:color="auto" w:fill="BDD6EE"/>
            <w:vAlign w:val="center"/>
          </w:tcPr>
          <w:p w:rsidR="00913F63" w:rsidRPr="000928F7" w:rsidRDefault="00913F63" w:rsidP="00DE72E6">
            <w:pPr>
              <w:jc w:val="center"/>
              <w:rPr>
                <w:rFonts w:ascii="Arial" w:hAnsi="Arial" w:cs="Arial"/>
                <w:b/>
                <w:sz w:val="16"/>
                <w:szCs w:val="16"/>
              </w:rPr>
            </w:pPr>
            <w:r w:rsidRPr="000928F7">
              <w:rPr>
                <w:rFonts w:ascii="Arial" w:hAnsi="Arial" w:cs="Arial"/>
                <w:b/>
                <w:sz w:val="16"/>
                <w:szCs w:val="16"/>
              </w:rPr>
              <w:t>100</w:t>
            </w:r>
          </w:p>
        </w:tc>
      </w:tr>
    </w:tbl>
    <w:p w:rsidR="00913F63" w:rsidRDefault="00913F63" w:rsidP="00913F63">
      <w:pPr>
        <w:pStyle w:val="Sinespaciado4"/>
        <w:jc w:val="both"/>
        <w:rPr>
          <w:rFonts w:ascii="Arial" w:hAnsi="Arial" w:cs="Arial"/>
          <w:sz w:val="20"/>
          <w:szCs w:val="20"/>
        </w:rPr>
      </w:pPr>
    </w:p>
    <w:p w:rsidR="00913F63" w:rsidRPr="00D134A7" w:rsidRDefault="00913F63" w:rsidP="00913F63">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913F63" w:rsidRPr="00D134A7" w:rsidRDefault="00913F63" w:rsidP="00913F63">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rsidR="00913F63" w:rsidRPr="007E4241" w:rsidRDefault="00913F63" w:rsidP="00913F63">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13F63" w:rsidRDefault="00913F63" w:rsidP="00913F63">
      <w:pPr>
        <w:pStyle w:val="Sinespaciado4"/>
        <w:jc w:val="both"/>
        <w:rPr>
          <w:rFonts w:ascii="Arial" w:hAnsi="Arial" w:cs="Arial"/>
          <w:sz w:val="20"/>
          <w:szCs w:val="20"/>
        </w:rPr>
      </w:pPr>
    </w:p>
    <w:p w:rsidR="00913F63" w:rsidRPr="003977E2" w:rsidRDefault="00913F63" w:rsidP="00913F63">
      <w:pPr>
        <w:ind w:firstLine="708"/>
        <w:jc w:val="both"/>
        <w:rPr>
          <w:rFonts w:ascii="Arial" w:hAnsi="Arial" w:cs="Arial"/>
          <w:b/>
          <w:bCs/>
        </w:rPr>
      </w:pPr>
      <w:r w:rsidRPr="003977E2">
        <w:rPr>
          <w:rFonts w:ascii="Arial" w:hAnsi="Arial" w:cs="Arial"/>
          <w:b/>
          <w:bCs/>
        </w:rPr>
        <w:t xml:space="preserve">7.1 EVALUACIÓN DE CONOCIMIENTOS: </w:t>
      </w:r>
    </w:p>
    <w:p w:rsidR="00913F63" w:rsidRPr="003977E2" w:rsidRDefault="00913F63" w:rsidP="00913F63">
      <w:pPr>
        <w:ind w:firstLine="708"/>
        <w:jc w:val="both"/>
        <w:rPr>
          <w:rFonts w:ascii="Arial" w:hAnsi="Arial" w:cs="Arial"/>
          <w:b/>
          <w:bCs/>
        </w:rPr>
      </w:pPr>
    </w:p>
    <w:p w:rsidR="00913F63" w:rsidRDefault="00913F63" w:rsidP="00913F63">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913F63" w:rsidRDefault="00913F63" w:rsidP="00913F63">
      <w:pPr>
        <w:jc w:val="both"/>
        <w:rPr>
          <w:rFonts w:ascii="Arial" w:hAnsi="Arial" w:cs="Arial"/>
          <w:b/>
          <w:bCs/>
        </w:rPr>
      </w:pPr>
    </w:p>
    <w:p w:rsidR="00913F63" w:rsidRPr="00E31F3A" w:rsidRDefault="00913F63" w:rsidP="00913F63">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913F63" w:rsidRPr="00C1592D" w:rsidRDefault="00913F63" w:rsidP="00913F63">
      <w:pPr>
        <w:ind w:firstLine="708"/>
        <w:jc w:val="both"/>
        <w:rPr>
          <w:rFonts w:ascii="Arial" w:hAnsi="Arial" w:cs="Arial"/>
          <w:lang w:eastAsia="es-ES"/>
        </w:rPr>
      </w:pPr>
    </w:p>
    <w:p w:rsidR="00913F63" w:rsidRDefault="00913F63" w:rsidP="00913F63">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w:t>
      </w:r>
      <w:r w:rsidRPr="00141452">
        <w:rPr>
          <w:rFonts w:ascii="Arial" w:hAnsi="Arial" w:cs="Arial"/>
          <w:lang w:eastAsia="es-ES"/>
        </w:rPr>
        <w:lastRenderedPageBreak/>
        <w:t xml:space="preserve">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913F63" w:rsidRDefault="00913F63" w:rsidP="00913F63">
      <w:pPr>
        <w:ind w:left="708"/>
        <w:jc w:val="both"/>
        <w:rPr>
          <w:rFonts w:ascii="Arial" w:hAnsi="Arial" w:cs="Arial"/>
          <w:lang w:eastAsia="es-ES"/>
        </w:rPr>
      </w:pPr>
    </w:p>
    <w:p w:rsidR="00913F63" w:rsidRDefault="00913F63" w:rsidP="00913F63">
      <w:pPr>
        <w:ind w:left="708"/>
        <w:jc w:val="both"/>
        <w:rPr>
          <w:rFonts w:ascii="Arial" w:hAnsi="Arial" w:cs="Arial"/>
        </w:rPr>
      </w:pPr>
      <w:r>
        <w:rPr>
          <w:rFonts w:ascii="Arial" w:hAnsi="Arial" w:cs="Arial"/>
        </w:rPr>
        <w:t>Los requisitos solicitados en la presente convocatoria serán sustentados del siguiente modo:</w:t>
      </w:r>
    </w:p>
    <w:p w:rsidR="00913F63" w:rsidRDefault="00913F63" w:rsidP="00913F63">
      <w:pPr>
        <w:ind w:left="708"/>
        <w:jc w:val="both"/>
        <w:rPr>
          <w:rFonts w:ascii="Arial" w:hAnsi="Arial" w:cs="Arial"/>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913F63" w:rsidRPr="00F31A3F" w:rsidTr="00DE72E6">
        <w:trPr>
          <w:trHeight w:val="495"/>
        </w:trPr>
        <w:tc>
          <w:tcPr>
            <w:tcW w:w="2405" w:type="dxa"/>
            <w:shd w:val="clear" w:color="auto" w:fill="BDD6EE"/>
            <w:vAlign w:val="center"/>
          </w:tcPr>
          <w:p w:rsidR="00913F63" w:rsidRPr="00323988" w:rsidRDefault="00913F63" w:rsidP="00DE72E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rsidR="00913F63" w:rsidRPr="00323988" w:rsidRDefault="00913F63" w:rsidP="00DE72E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913F63" w:rsidRPr="00F31A3F" w:rsidTr="00DE72E6">
        <w:tc>
          <w:tcPr>
            <w:tcW w:w="2405" w:type="dxa"/>
            <w:shd w:val="clear" w:color="auto" w:fill="auto"/>
            <w:vAlign w:val="center"/>
          </w:tcPr>
          <w:p w:rsidR="00913F63" w:rsidRPr="00323988" w:rsidRDefault="00913F63" w:rsidP="00DE72E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rsidR="00913F63" w:rsidRPr="00323988" w:rsidRDefault="00913F63" w:rsidP="00DE72E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13F63" w:rsidRPr="00F31A3F" w:rsidTr="00DE72E6">
        <w:trPr>
          <w:trHeight w:val="854"/>
        </w:trPr>
        <w:tc>
          <w:tcPr>
            <w:tcW w:w="2405" w:type="dxa"/>
            <w:shd w:val="clear" w:color="auto" w:fill="auto"/>
            <w:vAlign w:val="center"/>
          </w:tcPr>
          <w:p w:rsidR="00913F63" w:rsidRPr="00323988" w:rsidRDefault="00913F63" w:rsidP="00DE72E6">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rsidR="00913F63" w:rsidRDefault="00913F63" w:rsidP="00DE72E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913F63" w:rsidRPr="00323988" w:rsidRDefault="00913F63" w:rsidP="00DE72E6">
            <w:pPr>
              <w:pStyle w:val="Sinespaciado4"/>
              <w:suppressAutoHyphens/>
              <w:jc w:val="both"/>
              <w:rPr>
                <w:rFonts w:ascii="Arial" w:hAnsi="Arial" w:cs="Arial"/>
                <w:sz w:val="18"/>
                <w:szCs w:val="18"/>
              </w:rPr>
            </w:pPr>
          </w:p>
          <w:p w:rsidR="00913F63" w:rsidRPr="00323988" w:rsidRDefault="00913F63" w:rsidP="00DE72E6">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rsidR="00913F63" w:rsidRPr="00323988" w:rsidRDefault="00913F63" w:rsidP="00DE72E6">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rsidR="00913F63" w:rsidRPr="00323988" w:rsidRDefault="00913F63" w:rsidP="00DE72E6">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913F63" w:rsidRPr="00323988" w:rsidRDefault="00913F63" w:rsidP="00DE72E6">
            <w:pPr>
              <w:pStyle w:val="Sinespaciado4"/>
              <w:suppressAutoHyphens/>
              <w:jc w:val="both"/>
              <w:rPr>
                <w:rFonts w:ascii="Arial" w:hAnsi="Arial" w:cs="Arial"/>
                <w:sz w:val="18"/>
                <w:szCs w:val="18"/>
              </w:rPr>
            </w:pPr>
          </w:p>
          <w:p w:rsidR="00913F63" w:rsidRPr="00323988" w:rsidRDefault="00913F63" w:rsidP="00DE72E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rsidR="00913F63" w:rsidRPr="00323988" w:rsidRDefault="00913F63" w:rsidP="00DE72E6">
            <w:pPr>
              <w:pStyle w:val="Sinespaciado4"/>
              <w:suppressAutoHyphens/>
              <w:jc w:val="both"/>
              <w:rPr>
                <w:rFonts w:ascii="Arial" w:hAnsi="Arial" w:cs="Arial"/>
                <w:bCs/>
                <w:sz w:val="18"/>
                <w:szCs w:val="18"/>
                <w:highlight w:val="yellow"/>
              </w:rPr>
            </w:pPr>
          </w:p>
          <w:p w:rsidR="00913F63" w:rsidRPr="00323988" w:rsidRDefault="00913F63" w:rsidP="00DE72E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913F63" w:rsidRPr="00F31A3F" w:rsidTr="00DE72E6">
        <w:trPr>
          <w:trHeight w:val="361"/>
        </w:trPr>
        <w:tc>
          <w:tcPr>
            <w:tcW w:w="2405" w:type="dxa"/>
            <w:shd w:val="clear" w:color="auto" w:fill="auto"/>
            <w:vAlign w:val="center"/>
          </w:tcPr>
          <w:p w:rsidR="00913F63" w:rsidRPr="00323988" w:rsidRDefault="00913F63" w:rsidP="00DE72E6">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rsidR="00913F63" w:rsidRPr="00323988" w:rsidRDefault="00913F63" w:rsidP="00DE72E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rsidR="00913F63" w:rsidRPr="00323988" w:rsidRDefault="00913F63" w:rsidP="00DE72E6">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rsidR="00913F63" w:rsidRPr="00323988" w:rsidRDefault="00913F63" w:rsidP="00DE72E6">
            <w:pPr>
              <w:pStyle w:val="Sinespaciado4"/>
              <w:suppressAutoHyphens/>
              <w:jc w:val="both"/>
              <w:rPr>
                <w:rFonts w:ascii="Arial" w:hAnsi="Arial" w:cs="Arial"/>
                <w:sz w:val="18"/>
                <w:szCs w:val="18"/>
              </w:rPr>
            </w:pPr>
          </w:p>
          <w:p w:rsidR="00913F63" w:rsidRPr="00323988" w:rsidRDefault="00913F63" w:rsidP="00DE72E6">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13F63" w:rsidRPr="00F31A3F" w:rsidTr="00DE72E6">
        <w:trPr>
          <w:trHeight w:val="599"/>
        </w:trPr>
        <w:tc>
          <w:tcPr>
            <w:tcW w:w="2405" w:type="dxa"/>
            <w:shd w:val="clear" w:color="auto" w:fill="auto"/>
            <w:vAlign w:val="center"/>
          </w:tcPr>
          <w:p w:rsidR="00913F63" w:rsidRPr="00323988" w:rsidRDefault="00913F63" w:rsidP="00DE72E6">
            <w:pPr>
              <w:pStyle w:val="Sinespaciado4"/>
              <w:suppressAutoHyphens/>
              <w:jc w:val="center"/>
              <w:rPr>
                <w:rFonts w:ascii="Arial" w:hAnsi="Arial" w:cs="Arial"/>
                <w:b/>
                <w:sz w:val="18"/>
                <w:szCs w:val="18"/>
              </w:rPr>
            </w:pPr>
            <w:r w:rsidRPr="00323988">
              <w:rPr>
                <w:rFonts w:ascii="Arial" w:hAnsi="Arial" w:cs="Arial"/>
                <w:b/>
                <w:sz w:val="18"/>
                <w:szCs w:val="18"/>
              </w:rPr>
              <w:t>Conocimientos</w:t>
            </w:r>
          </w:p>
          <w:p w:rsidR="00913F63" w:rsidRPr="00323988" w:rsidRDefault="00913F63" w:rsidP="00DE72E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rsidR="00913F63" w:rsidRPr="00323988" w:rsidRDefault="00913F63" w:rsidP="00DE72E6">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913F63" w:rsidRPr="00F31A3F" w:rsidTr="00DE72E6">
        <w:trPr>
          <w:trHeight w:val="599"/>
        </w:trPr>
        <w:tc>
          <w:tcPr>
            <w:tcW w:w="8358" w:type="dxa"/>
            <w:gridSpan w:val="2"/>
            <w:shd w:val="clear" w:color="auto" w:fill="auto"/>
            <w:vAlign w:val="center"/>
          </w:tcPr>
          <w:p w:rsidR="00913F63" w:rsidRPr="00033746" w:rsidRDefault="00913F63" w:rsidP="00DE72E6">
            <w:pPr>
              <w:pStyle w:val="Sinespaciado4"/>
              <w:ind w:left="720"/>
              <w:jc w:val="both"/>
              <w:rPr>
                <w:rFonts w:ascii="Arial" w:hAnsi="Arial" w:cs="Arial"/>
                <w:b/>
                <w:sz w:val="18"/>
                <w:szCs w:val="18"/>
              </w:rPr>
            </w:pPr>
            <w:r w:rsidRPr="00033746">
              <w:rPr>
                <w:rFonts w:ascii="Arial" w:hAnsi="Arial" w:cs="Arial"/>
                <w:b/>
                <w:sz w:val="18"/>
                <w:szCs w:val="18"/>
                <w:u w:val="single"/>
              </w:rPr>
              <w:t>IMPORTANTE</w:t>
            </w:r>
            <w:r w:rsidRPr="00033746">
              <w:rPr>
                <w:rFonts w:ascii="Arial" w:hAnsi="Arial" w:cs="Arial"/>
                <w:b/>
                <w:sz w:val="18"/>
                <w:szCs w:val="18"/>
              </w:rPr>
              <w:t>:</w:t>
            </w:r>
          </w:p>
          <w:p w:rsidR="00913F63" w:rsidRPr="00033746" w:rsidRDefault="00913F63" w:rsidP="00DE72E6">
            <w:pPr>
              <w:pStyle w:val="Sinespaciado4"/>
              <w:numPr>
                <w:ilvl w:val="0"/>
                <w:numId w:val="14"/>
              </w:numPr>
              <w:jc w:val="both"/>
              <w:rPr>
                <w:rFonts w:ascii="Arial" w:hAnsi="Arial" w:cs="Arial"/>
                <w:sz w:val="18"/>
                <w:szCs w:val="18"/>
              </w:rPr>
            </w:pPr>
            <w:r w:rsidRPr="00033746">
              <w:rPr>
                <w:rFonts w:ascii="Arial" w:hAnsi="Arial" w:cs="Arial"/>
                <w:sz w:val="18"/>
                <w:szCs w:val="18"/>
              </w:rPr>
              <w:t>Es responsabilidad del postulante adjuntar el sustento que corresponda al momento de la postulación electrónica (</w:t>
            </w:r>
            <w:r w:rsidRPr="00C50DB3">
              <w:rPr>
                <w:rFonts w:ascii="Arial" w:hAnsi="Arial" w:cs="Arial"/>
                <w:sz w:val="18"/>
                <w:szCs w:val="18"/>
                <w:u w:val="single"/>
                <w:lang w:val="es-MX"/>
              </w:rPr>
              <w:t>http</w:t>
            </w:r>
            <w:proofErr w:type="gramStart"/>
            <w:r w:rsidRPr="00C50DB3">
              <w:rPr>
                <w:rFonts w:ascii="Arial" w:hAnsi="Arial" w:cs="Arial"/>
                <w:sz w:val="18"/>
                <w:szCs w:val="18"/>
                <w:u w:val="single"/>
                <w:lang w:val="es-MX"/>
              </w:rPr>
              <w:t>:/</w:t>
            </w:r>
            <w:proofErr w:type="gramEnd"/>
            <w:r w:rsidRPr="00C50DB3">
              <w:rPr>
                <w:rFonts w:ascii="Arial" w:hAnsi="Arial" w:cs="Arial"/>
                <w:sz w:val="18"/>
                <w:szCs w:val="18"/>
                <w:u w:val="single"/>
                <w:lang w:val="es-MX"/>
              </w:rPr>
              <w:t>/</w:t>
            </w:r>
            <w:r w:rsidRPr="00403F08">
              <w:rPr>
                <w:rFonts w:ascii="Arial" w:hAnsi="Arial" w:cs="Arial"/>
                <w:color w:val="0000FF"/>
                <w:sz w:val="18"/>
                <w:szCs w:val="18"/>
                <w:u w:val="single"/>
                <w:lang w:val="es-MX"/>
              </w:rPr>
              <w:t>aulavirtual.essalud.gob.pe/moodle/login/index.php.</w:t>
            </w:r>
            <w:r w:rsidRPr="00033746">
              <w:rPr>
                <w:rFonts w:ascii="Arial" w:hAnsi="Arial" w:cs="Arial"/>
                <w:sz w:val="18"/>
                <w:szCs w:val="18"/>
              </w:rPr>
              <w:t>), información que está sujeta a la fiscalización posterior. No se validarán declaraciones juradas como sustento de los requisitos solicitados.</w:t>
            </w:r>
          </w:p>
          <w:p w:rsidR="00913F63" w:rsidRPr="00323988" w:rsidRDefault="00913F63" w:rsidP="00DE72E6">
            <w:pPr>
              <w:pStyle w:val="Sinespaciado4"/>
              <w:numPr>
                <w:ilvl w:val="0"/>
                <w:numId w:val="14"/>
              </w:numPr>
              <w:suppressAutoHyphens/>
              <w:jc w:val="both"/>
              <w:rPr>
                <w:rFonts w:ascii="Arial" w:hAnsi="Arial" w:cs="Arial"/>
                <w:sz w:val="18"/>
                <w:szCs w:val="18"/>
              </w:rPr>
            </w:pPr>
            <w:r w:rsidRPr="00033746">
              <w:rPr>
                <w:rFonts w:ascii="Arial" w:hAnsi="Arial" w:cs="Arial"/>
                <w:sz w:val="18"/>
                <w:szCs w:val="18"/>
              </w:rPr>
              <w:lastRenderedPageBreak/>
              <w:t>No se admitirá entrega ni subsanación de documentos en fecha posterior a la establecida en el proceso de selección.</w:t>
            </w:r>
          </w:p>
        </w:tc>
      </w:tr>
    </w:tbl>
    <w:p w:rsidR="00913F63" w:rsidRDefault="00913F63" w:rsidP="00913F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13F63" w:rsidRDefault="00913F63" w:rsidP="00913F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13F63" w:rsidRDefault="00913F63" w:rsidP="00913F63">
      <w:pPr>
        <w:pStyle w:val="NormalWeb"/>
        <w:shd w:val="clear" w:color="auto" w:fill="FFFFFF"/>
        <w:autoSpaceDE w:val="0"/>
        <w:autoSpaceDN w:val="0"/>
        <w:adjustRightInd w:val="0"/>
        <w:spacing w:before="0" w:beforeAutospacing="0" w:after="0" w:afterAutospacing="0"/>
        <w:ind w:right="-286"/>
        <w:jc w:val="both"/>
        <w:rPr>
          <w:rFonts w:ascii="Arial" w:hAnsi="Arial" w:cs="Arial"/>
          <w:sz w:val="20"/>
          <w:szCs w:val="20"/>
          <w:lang w:eastAsia="es-PE"/>
        </w:rPr>
      </w:pPr>
    </w:p>
    <w:p w:rsidR="00913F63" w:rsidRPr="00842063" w:rsidRDefault="00913F63" w:rsidP="00913F63">
      <w:pPr>
        <w:pStyle w:val="Textoindependiente"/>
        <w:numPr>
          <w:ilvl w:val="1"/>
          <w:numId w:val="16"/>
        </w:numPr>
        <w:tabs>
          <w:tab w:val="left" w:pos="1276"/>
        </w:tabs>
        <w:spacing w:after="0"/>
        <w:ind w:right="281" w:firstLine="349"/>
        <w:jc w:val="both"/>
        <w:rPr>
          <w:rFonts w:ascii="Arial" w:hAnsi="Arial" w:cs="Arial"/>
          <w:b/>
          <w:bCs/>
        </w:rPr>
      </w:pPr>
      <w:r w:rsidRPr="00842063">
        <w:rPr>
          <w:rFonts w:ascii="Arial" w:hAnsi="Arial" w:cs="Arial"/>
          <w:b/>
          <w:bCs/>
        </w:rPr>
        <w:t>EVALUACIÓN PERSONAL:</w:t>
      </w:r>
    </w:p>
    <w:p w:rsidR="00913F63" w:rsidRPr="00842063" w:rsidRDefault="00913F63" w:rsidP="00913F63">
      <w:pPr>
        <w:pStyle w:val="Textoindependiente"/>
        <w:spacing w:after="0"/>
        <w:ind w:left="284" w:right="281"/>
        <w:jc w:val="both"/>
        <w:rPr>
          <w:rFonts w:ascii="Arial" w:hAnsi="Arial" w:cs="Arial"/>
        </w:rPr>
      </w:pPr>
    </w:p>
    <w:p w:rsidR="00913F63" w:rsidRPr="00842063" w:rsidRDefault="00913F63" w:rsidP="00913F63">
      <w:pPr>
        <w:pStyle w:val="Textoindependiente"/>
        <w:spacing w:after="0"/>
        <w:ind w:left="704" w:right="281"/>
        <w:jc w:val="both"/>
        <w:rPr>
          <w:rFonts w:ascii="Arial" w:hAnsi="Arial" w:cs="Arial"/>
          <w:color w:val="FF0000"/>
        </w:rPr>
      </w:pPr>
      <w:r w:rsidRPr="0084206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913F63" w:rsidRDefault="00913F63" w:rsidP="00913F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13F63" w:rsidRDefault="00913F63" w:rsidP="00913F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13F63" w:rsidRPr="00842063" w:rsidRDefault="00913F63" w:rsidP="00913F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13F63" w:rsidRPr="00842063" w:rsidRDefault="00913F63" w:rsidP="00913F6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2063">
        <w:rPr>
          <w:rFonts w:ascii="Arial" w:hAnsi="Arial" w:cs="Arial"/>
          <w:b/>
          <w:bCs/>
          <w:sz w:val="20"/>
          <w:szCs w:val="20"/>
          <w:lang w:eastAsia="es-PE"/>
        </w:rPr>
        <w:t>DE LAS BONIFICACIONES</w:t>
      </w:r>
    </w:p>
    <w:p w:rsidR="00913F63" w:rsidRPr="00842063" w:rsidRDefault="00913F63" w:rsidP="00913F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13F63" w:rsidRPr="00842063" w:rsidRDefault="00913F63" w:rsidP="00913F6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913F63" w:rsidRPr="00842063" w:rsidRDefault="00913F63" w:rsidP="00913F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13F63" w:rsidRPr="00842063" w:rsidRDefault="00913F63" w:rsidP="00913F63">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913F63" w:rsidRPr="00842063" w:rsidRDefault="00913F63" w:rsidP="00913F63">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913F63" w:rsidRPr="00842063" w:rsidRDefault="00913F63" w:rsidP="00913F63">
      <w:pPr>
        <w:pStyle w:val="Prrafodelista"/>
        <w:numPr>
          <w:ilvl w:val="0"/>
          <w:numId w:val="9"/>
        </w:numPr>
        <w:jc w:val="both"/>
      </w:pPr>
      <w:r w:rsidRPr="008420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913F63" w:rsidRPr="00842063" w:rsidRDefault="00913F63" w:rsidP="00913F63">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913F63" w:rsidRPr="00842063" w:rsidRDefault="00913F63" w:rsidP="00913F63">
      <w:pPr>
        <w:pStyle w:val="Prrafodelista2"/>
        <w:numPr>
          <w:ilvl w:val="0"/>
          <w:numId w:val="9"/>
        </w:numPr>
        <w:rPr>
          <w:rFonts w:ascii="Arial" w:hAnsi="Arial" w:cs="Arial"/>
        </w:rPr>
      </w:pPr>
      <w:r w:rsidRPr="00842063">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913F63" w:rsidRPr="00842063" w:rsidRDefault="00913F63" w:rsidP="00913F6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13F63" w:rsidRPr="00842063" w:rsidTr="00DE72E6">
        <w:trPr>
          <w:trHeight w:val="305"/>
        </w:trPr>
        <w:tc>
          <w:tcPr>
            <w:tcW w:w="4111" w:type="dxa"/>
            <w:shd w:val="clear" w:color="auto" w:fill="BDD6EE" w:themeFill="accent1" w:themeFillTint="66"/>
            <w:vAlign w:val="center"/>
          </w:tcPr>
          <w:p w:rsidR="00913F63" w:rsidRPr="00842063" w:rsidRDefault="00913F63" w:rsidP="00DE72E6">
            <w:pPr>
              <w:pStyle w:val="Sinespaciado1"/>
              <w:jc w:val="center"/>
              <w:rPr>
                <w:rFonts w:ascii="Arial" w:hAnsi="Arial" w:cs="Arial"/>
                <w:b/>
                <w:sz w:val="20"/>
                <w:szCs w:val="20"/>
              </w:rPr>
            </w:pPr>
            <w:r w:rsidRPr="00842063">
              <w:rPr>
                <w:rFonts w:ascii="Arial" w:hAnsi="Arial" w:cs="Arial"/>
                <w:b/>
                <w:sz w:val="20"/>
                <w:szCs w:val="20"/>
              </w:rPr>
              <w:t>Ubicación según FONCODES</w:t>
            </w:r>
          </w:p>
        </w:tc>
        <w:tc>
          <w:tcPr>
            <w:tcW w:w="4252" w:type="dxa"/>
            <w:shd w:val="clear" w:color="auto" w:fill="BDD6EE" w:themeFill="accent1" w:themeFillTint="66"/>
            <w:vAlign w:val="center"/>
          </w:tcPr>
          <w:p w:rsidR="00913F63" w:rsidRPr="00842063" w:rsidRDefault="00913F63" w:rsidP="00DE72E6">
            <w:pPr>
              <w:pStyle w:val="Sinespaciado1"/>
              <w:jc w:val="center"/>
              <w:rPr>
                <w:rFonts w:ascii="Arial" w:hAnsi="Arial" w:cs="Arial"/>
                <w:b/>
                <w:sz w:val="20"/>
                <w:szCs w:val="20"/>
              </w:rPr>
            </w:pPr>
            <w:r w:rsidRPr="00842063">
              <w:rPr>
                <w:rFonts w:ascii="Arial" w:hAnsi="Arial" w:cs="Arial"/>
                <w:b/>
                <w:sz w:val="20"/>
                <w:szCs w:val="20"/>
              </w:rPr>
              <w:t>Bonificación sobre puntaje final</w:t>
            </w:r>
          </w:p>
        </w:tc>
      </w:tr>
      <w:tr w:rsidR="00913F63" w:rsidRPr="00842063" w:rsidTr="00DE72E6">
        <w:tc>
          <w:tcPr>
            <w:tcW w:w="4111" w:type="dxa"/>
            <w:vAlign w:val="center"/>
          </w:tcPr>
          <w:p w:rsidR="00913F63" w:rsidRPr="00842063" w:rsidRDefault="00913F63" w:rsidP="00DE72E6">
            <w:pPr>
              <w:pStyle w:val="Sinespaciado1"/>
              <w:jc w:val="center"/>
              <w:rPr>
                <w:rFonts w:ascii="Arial" w:hAnsi="Arial" w:cs="Arial"/>
                <w:sz w:val="20"/>
                <w:szCs w:val="20"/>
              </w:rPr>
            </w:pPr>
            <w:r w:rsidRPr="00842063">
              <w:rPr>
                <w:rFonts w:ascii="Arial" w:hAnsi="Arial" w:cs="Arial"/>
                <w:sz w:val="20"/>
                <w:szCs w:val="20"/>
              </w:rPr>
              <w:t>Quintil 1</w:t>
            </w:r>
          </w:p>
        </w:tc>
        <w:tc>
          <w:tcPr>
            <w:tcW w:w="4252" w:type="dxa"/>
            <w:vAlign w:val="center"/>
          </w:tcPr>
          <w:p w:rsidR="00913F63" w:rsidRPr="00842063" w:rsidRDefault="00913F63" w:rsidP="00DE72E6">
            <w:pPr>
              <w:pStyle w:val="Sinespaciado1"/>
              <w:jc w:val="center"/>
              <w:rPr>
                <w:rFonts w:ascii="Arial" w:hAnsi="Arial" w:cs="Arial"/>
                <w:sz w:val="20"/>
                <w:szCs w:val="20"/>
              </w:rPr>
            </w:pPr>
            <w:r w:rsidRPr="00842063">
              <w:rPr>
                <w:rFonts w:ascii="Arial" w:hAnsi="Arial" w:cs="Arial"/>
                <w:sz w:val="20"/>
                <w:szCs w:val="20"/>
              </w:rPr>
              <w:t>15 %</w:t>
            </w:r>
          </w:p>
        </w:tc>
      </w:tr>
      <w:tr w:rsidR="00913F63" w:rsidRPr="00842063" w:rsidTr="00DE72E6">
        <w:tc>
          <w:tcPr>
            <w:tcW w:w="4111" w:type="dxa"/>
            <w:vAlign w:val="center"/>
          </w:tcPr>
          <w:p w:rsidR="00913F63" w:rsidRPr="00842063" w:rsidRDefault="00913F63" w:rsidP="00DE72E6">
            <w:pPr>
              <w:pStyle w:val="Sinespaciado1"/>
              <w:jc w:val="center"/>
              <w:rPr>
                <w:rFonts w:ascii="Arial" w:hAnsi="Arial" w:cs="Arial"/>
                <w:sz w:val="20"/>
                <w:szCs w:val="20"/>
              </w:rPr>
            </w:pPr>
            <w:r w:rsidRPr="00842063">
              <w:rPr>
                <w:rFonts w:ascii="Arial" w:hAnsi="Arial" w:cs="Arial"/>
                <w:sz w:val="20"/>
                <w:szCs w:val="20"/>
              </w:rPr>
              <w:t>Quintil 2</w:t>
            </w:r>
          </w:p>
        </w:tc>
        <w:tc>
          <w:tcPr>
            <w:tcW w:w="4252" w:type="dxa"/>
            <w:vAlign w:val="center"/>
          </w:tcPr>
          <w:p w:rsidR="00913F63" w:rsidRPr="00842063" w:rsidRDefault="00913F63" w:rsidP="00DE72E6">
            <w:pPr>
              <w:pStyle w:val="Sinespaciado1"/>
              <w:jc w:val="center"/>
              <w:rPr>
                <w:rFonts w:ascii="Arial" w:hAnsi="Arial" w:cs="Arial"/>
                <w:sz w:val="20"/>
                <w:szCs w:val="20"/>
              </w:rPr>
            </w:pPr>
            <w:r w:rsidRPr="00842063">
              <w:rPr>
                <w:rFonts w:ascii="Arial" w:hAnsi="Arial" w:cs="Arial"/>
                <w:sz w:val="20"/>
                <w:szCs w:val="20"/>
              </w:rPr>
              <w:t>10 %</w:t>
            </w:r>
          </w:p>
        </w:tc>
      </w:tr>
      <w:tr w:rsidR="00913F63" w:rsidRPr="00842063" w:rsidTr="00DE72E6">
        <w:tc>
          <w:tcPr>
            <w:tcW w:w="4111" w:type="dxa"/>
            <w:vAlign w:val="center"/>
          </w:tcPr>
          <w:p w:rsidR="00913F63" w:rsidRPr="00842063" w:rsidRDefault="00913F63" w:rsidP="00DE72E6">
            <w:pPr>
              <w:pStyle w:val="Sinespaciado1"/>
              <w:jc w:val="center"/>
              <w:rPr>
                <w:rFonts w:ascii="Arial" w:hAnsi="Arial" w:cs="Arial"/>
                <w:sz w:val="20"/>
                <w:szCs w:val="20"/>
              </w:rPr>
            </w:pPr>
            <w:r w:rsidRPr="00842063">
              <w:rPr>
                <w:rFonts w:ascii="Arial" w:hAnsi="Arial" w:cs="Arial"/>
                <w:sz w:val="20"/>
                <w:szCs w:val="20"/>
              </w:rPr>
              <w:t>Quintil 3</w:t>
            </w:r>
          </w:p>
        </w:tc>
        <w:tc>
          <w:tcPr>
            <w:tcW w:w="4252" w:type="dxa"/>
            <w:vAlign w:val="center"/>
          </w:tcPr>
          <w:p w:rsidR="00913F63" w:rsidRPr="00842063" w:rsidRDefault="00913F63" w:rsidP="00DE72E6">
            <w:pPr>
              <w:pStyle w:val="Sinespaciado1"/>
              <w:jc w:val="center"/>
              <w:rPr>
                <w:rFonts w:ascii="Arial" w:hAnsi="Arial" w:cs="Arial"/>
                <w:sz w:val="20"/>
                <w:szCs w:val="20"/>
              </w:rPr>
            </w:pPr>
            <w:r w:rsidRPr="00842063">
              <w:rPr>
                <w:rFonts w:ascii="Arial" w:hAnsi="Arial" w:cs="Arial"/>
                <w:sz w:val="20"/>
                <w:szCs w:val="20"/>
              </w:rPr>
              <w:t>5 %</w:t>
            </w:r>
          </w:p>
        </w:tc>
      </w:tr>
      <w:tr w:rsidR="00913F63" w:rsidRPr="00842063" w:rsidTr="00DE72E6">
        <w:tc>
          <w:tcPr>
            <w:tcW w:w="4111" w:type="dxa"/>
            <w:vAlign w:val="center"/>
          </w:tcPr>
          <w:p w:rsidR="00913F63" w:rsidRPr="00842063" w:rsidRDefault="00913F63" w:rsidP="00DE72E6">
            <w:pPr>
              <w:pStyle w:val="Sinespaciado1"/>
              <w:jc w:val="center"/>
              <w:rPr>
                <w:rFonts w:ascii="Arial" w:hAnsi="Arial" w:cs="Arial"/>
                <w:sz w:val="20"/>
                <w:szCs w:val="20"/>
              </w:rPr>
            </w:pPr>
            <w:r w:rsidRPr="00842063">
              <w:rPr>
                <w:rFonts w:ascii="Arial" w:hAnsi="Arial" w:cs="Arial"/>
                <w:sz w:val="20"/>
                <w:szCs w:val="20"/>
              </w:rPr>
              <w:t>Quintil 4</w:t>
            </w:r>
          </w:p>
        </w:tc>
        <w:tc>
          <w:tcPr>
            <w:tcW w:w="4252" w:type="dxa"/>
            <w:vAlign w:val="center"/>
          </w:tcPr>
          <w:p w:rsidR="00913F63" w:rsidRPr="00842063" w:rsidRDefault="00913F63" w:rsidP="00DE72E6">
            <w:pPr>
              <w:pStyle w:val="Sinespaciado1"/>
              <w:jc w:val="center"/>
              <w:rPr>
                <w:rFonts w:ascii="Arial" w:hAnsi="Arial" w:cs="Arial"/>
                <w:sz w:val="20"/>
                <w:szCs w:val="20"/>
              </w:rPr>
            </w:pPr>
            <w:r w:rsidRPr="00842063">
              <w:rPr>
                <w:rFonts w:ascii="Arial" w:hAnsi="Arial" w:cs="Arial"/>
                <w:sz w:val="20"/>
                <w:szCs w:val="20"/>
              </w:rPr>
              <w:t>2 %</w:t>
            </w:r>
          </w:p>
        </w:tc>
      </w:tr>
      <w:tr w:rsidR="00913F63" w:rsidRPr="00842063" w:rsidTr="00DE72E6">
        <w:tc>
          <w:tcPr>
            <w:tcW w:w="4111" w:type="dxa"/>
            <w:vAlign w:val="center"/>
          </w:tcPr>
          <w:p w:rsidR="00913F63" w:rsidRPr="00842063" w:rsidRDefault="00913F63" w:rsidP="00DE72E6">
            <w:pPr>
              <w:pStyle w:val="Sinespaciado1"/>
              <w:jc w:val="center"/>
              <w:rPr>
                <w:rFonts w:ascii="Arial" w:hAnsi="Arial" w:cs="Arial"/>
                <w:sz w:val="20"/>
                <w:szCs w:val="20"/>
              </w:rPr>
            </w:pPr>
            <w:r w:rsidRPr="00842063">
              <w:rPr>
                <w:rFonts w:ascii="Arial" w:hAnsi="Arial" w:cs="Arial"/>
                <w:sz w:val="20"/>
                <w:szCs w:val="20"/>
              </w:rPr>
              <w:t>Quintil 5</w:t>
            </w:r>
          </w:p>
        </w:tc>
        <w:tc>
          <w:tcPr>
            <w:tcW w:w="4252" w:type="dxa"/>
            <w:vAlign w:val="center"/>
          </w:tcPr>
          <w:p w:rsidR="00913F63" w:rsidRPr="00842063" w:rsidRDefault="00913F63" w:rsidP="00DE72E6">
            <w:pPr>
              <w:pStyle w:val="Sinespaciado1"/>
              <w:jc w:val="center"/>
              <w:rPr>
                <w:rFonts w:ascii="Arial" w:hAnsi="Arial" w:cs="Arial"/>
                <w:sz w:val="20"/>
                <w:szCs w:val="20"/>
              </w:rPr>
            </w:pPr>
            <w:r w:rsidRPr="00842063">
              <w:rPr>
                <w:rFonts w:ascii="Arial" w:hAnsi="Arial" w:cs="Arial"/>
                <w:sz w:val="20"/>
                <w:szCs w:val="20"/>
              </w:rPr>
              <w:t>0 %</w:t>
            </w:r>
          </w:p>
        </w:tc>
      </w:tr>
    </w:tbl>
    <w:p w:rsidR="00913F63" w:rsidRPr="00842063" w:rsidRDefault="00913F63" w:rsidP="00913F6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13F63" w:rsidRPr="00842063" w:rsidRDefault="00913F63" w:rsidP="00913F63">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913F63" w:rsidRPr="00842063" w:rsidRDefault="00913F63" w:rsidP="00913F63">
      <w:pPr>
        <w:pStyle w:val="Sangradetextonormal"/>
        <w:jc w:val="both"/>
        <w:rPr>
          <w:rFonts w:cs="Arial"/>
          <w:b w:val="0"/>
          <w:bCs w:val="0"/>
          <w:sz w:val="20"/>
          <w:szCs w:val="20"/>
        </w:rPr>
      </w:pPr>
    </w:p>
    <w:p w:rsidR="00913F63" w:rsidRPr="00842063" w:rsidRDefault="00913F63" w:rsidP="00913F63">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913F63" w:rsidRDefault="00913F63" w:rsidP="00913F63">
      <w:pPr>
        <w:pStyle w:val="Sangradetextonormal"/>
        <w:jc w:val="both"/>
        <w:rPr>
          <w:rFonts w:cs="Arial"/>
          <w:b w:val="0"/>
          <w:bCs w:val="0"/>
          <w:sz w:val="20"/>
          <w:szCs w:val="20"/>
        </w:rPr>
      </w:pPr>
    </w:p>
    <w:p w:rsidR="00913F63" w:rsidRPr="00842063" w:rsidRDefault="00913F63" w:rsidP="00913F63">
      <w:pPr>
        <w:pStyle w:val="Sangradetextonormal"/>
        <w:jc w:val="both"/>
        <w:rPr>
          <w:rFonts w:cs="Arial"/>
          <w:b w:val="0"/>
          <w:bCs w:val="0"/>
          <w:sz w:val="20"/>
          <w:szCs w:val="20"/>
        </w:rPr>
      </w:pPr>
    </w:p>
    <w:p w:rsidR="00913F63" w:rsidRPr="00842063" w:rsidRDefault="00913F63" w:rsidP="00913F63">
      <w:pPr>
        <w:pStyle w:val="Sangradetextonormal"/>
        <w:numPr>
          <w:ilvl w:val="2"/>
          <w:numId w:val="5"/>
        </w:numPr>
        <w:tabs>
          <w:tab w:val="clear" w:pos="3409"/>
          <w:tab w:val="num" w:pos="360"/>
        </w:tabs>
        <w:ind w:hanging="3409"/>
        <w:jc w:val="both"/>
        <w:rPr>
          <w:rFonts w:cs="Arial"/>
          <w:sz w:val="20"/>
          <w:szCs w:val="20"/>
        </w:rPr>
      </w:pPr>
      <w:r w:rsidRPr="00842063">
        <w:rPr>
          <w:rFonts w:cs="Arial"/>
          <w:sz w:val="20"/>
          <w:szCs w:val="20"/>
        </w:rPr>
        <w:t>DE LA DECLARATORIA DE DESIERTO O CANCELACIÓN DEL PROCESO</w:t>
      </w:r>
    </w:p>
    <w:p w:rsidR="00913F63" w:rsidRPr="00842063" w:rsidRDefault="00913F63" w:rsidP="00913F63">
      <w:pPr>
        <w:pStyle w:val="Sangradetextonormal"/>
        <w:ind w:firstLine="0"/>
        <w:jc w:val="both"/>
        <w:rPr>
          <w:rFonts w:cs="Arial"/>
          <w:sz w:val="20"/>
          <w:szCs w:val="20"/>
        </w:rPr>
      </w:pPr>
    </w:p>
    <w:p w:rsidR="00913F63" w:rsidRPr="00842063" w:rsidRDefault="00913F63" w:rsidP="00913F63">
      <w:pPr>
        <w:pStyle w:val="Sinespaciado1"/>
        <w:numPr>
          <w:ilvl w:val="1"/>
          <w:numId w:val="15"/>
        </w:numPr>
        <w:rPr>
          <w:rFonts w:ascii="Arial" w:hAnsi="Arial" w:cs="Arial"/>
          <w:b/>
          <w:sz w:val="20"/>
          <w:szCs w:val="20"/>
        </w:rPr>
      </w:pPr>
      <w:r w:rsidRPr="00842063">
        <w:rPr>
          <w:rFonts w:ascii="Arial" w:hAnsi="Arial" w:cs="Arial"/>
          <w:b/>
          <w:sz w:val="20"/>
          <w:szCs w:val="20"/>
        </w:rPr>
        <w:t>Declaratoria del Proceso como Desierto</w:t>
      </w:r>
    </w:p>
    <w:p w:rsidR="00913F63" w:rsidRPr="00842063" w:rsidRDefault="00913F63" w:rsidP="00913F63">
      <w:pPr>
        <w:pStyle w:val="Sinespaciado1"/>
        <w:ind w:left="708"/>
        <w:rPr>
          <w:rFonts w:ascii="Arial" w:hAnsi="Arial" w:cs="Arial"/>
          <w:sz w:val="20"/>
          <w:szCs w:val="20"/>
        </w:rPr>
      </w:pPr>
    </w:p>
    <w:p w:rsidR="00913F63" w:rsidRPr="00842063" w:rsidRDefault="00913F63" w:rsidP="00913F63">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rsidR="00913F63" w:rsidRPr="00842063" w:rsidRDefault="00913F63" w:rsidP="00913F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rsidR="00913F63" w:rsidRPr="00842063" w:rsidRDefault="00913F63" w:rsidP="00913F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rsidR="00913F63" w:rsidRPr="00403F08" w:rsidRDefault="00913F63" w:rsidP="00913F63">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rsidR="00913F63" w:rsidRDefault="00913F63" w:rsidP="00913F63">
      <w:pPr>
        <w:pStyle w:val="Sinespaciado1"/>
        <w:rPr>
          <w:rFonts w:ascii="Arial" w:hAnsi="Arial" w:cs="Arial"/>
          <w:b/>
          <w:sz w:val="20"/>
          <w:szCs w:val="20"/>
        </w:rPr>
      </w:pPr>
    </w:p>
    <w:p w:rsidR="00913F63" w:rsidRPr="00842063" w:rsidRDefault="00913F63" w:rsidP="00913F63">
      <w:pPr>
        <w:pStyle w:val="Sinespaciado1"/>
        <w:numPr>
          <w:ilvl w:val="1"/>
          <w:numId w:val="15"/>
        </w:numPr>
        <w:rPr>
          <w:rFonts w:ascii="Arial" w:hAnsi="Arial" w:cs="Arial"/>
          <w:b/>
          <w:sz w:val="20"/>
          <w:szCs w:val="20"/>
        </w:rPr>
      </w:pPr>
      <w:r w:rsidRPr="00842063">
        <w:rPr>
          <w:rFonts w:ascii="Arial" w:hAnsi="Arial" w:cs="Arial"/>
          <w:b/>
          <w:sz w:val="20"/>
          <w:szCs w:val="20"/>
        </w:rPr>
        <w:t xml:space="preserve">Cancelación del Proceso de Selección </w:t>
      </w:r>
    </w:p>
    <w:p w:rsidR="00913F63" w:rsidRPr="00842063" w:rsidRDefault="00913F63" w:rsidP="00913F63">
      <w:pPr>
        <w:pStyle w:val="Sinespaciado1"/>
        <w:ind w:left="993" w:hanging="284"/>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rsidR="00913F63" w:rsidRPr="00842063" w:rsidRDefault="00913F63" w:rsidP="00913F63">
      <w:pPr>
        <w:pStyle w:val="Sinespaciado1"/>
        <w:numPr>
          <w:ilvl w:val="0"/>
          <w:numId w:val="30"/>
        </w:numPr>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rsidR="00913F63" w:rsidRPr="00842063" w:rsidRDefault="00913F63" w:rsidP="00913F63">
      <w:pPr>
        <w:pStyle w:val="Sinespaciado1"/>
        <w:numPr>
          <w:ilvl w:val="0"/>
          <w:numId w:val="30"/>
        </w:numPr>
        <w:jc w:val="both"/>
        <w:rPr>
          <w:rFonts w:ascii="Arial" w:hAnsi="Arial" w:cs="Arial"/>
          <w:sz w:val="20"/>
          <w:szCs w:val="20"/>
        </w:rPr>
      </w:pPr>
      <w:r w:rsidRPr="00842063">
        <w:rPr>
          <w:rFonts w:ascii="Arial" w:hAnsi="Arial" w:cs="Arial"/>
          <w:sz w:val="20"/>
          <w:szCs w:val="20"/>
        </w:rPr>
        <w:t>Por restricciones presupuestales.</w:t>
      </w:r>
    </w:p>
    <w:p w:rsidR="00913F63" w:rsidRPr="002A2657" w:rsidRDefault="00913F63" w:rsidP="00913F63">
      <w:pPr>
        <w:pStyle w:val="Sinespaciado1"/>
        <w:numPr>
          <w:ilvl w:val="0"/>
          <w:numId w:val="30"/>
        </w:numPr>
        <w:ind w:right="70"/>
        <w:jc w:val="both"/>
        <w:rPr>
          <w:sz w:val="24"/>
          <w:szCs w:val="20"/>
          <w:lang w:eastAsia="es-PE"/>
        </w:rPr>
      </w:pPr>
      <w:r w:rsidRPr="002A2657">
        <w:rPr>
          <w:rFonts w:ascii="Arial" w:hAnsi="Arial" w:cs="Arial"/>
          <w:sz w:val="20"/>
          <w:szCs w:val="20"/>
        </w:rPr>
        <w:t xml:space="preserve">Otros supuestos debidamente justificados </w:t>
      </w:r>
    </w:p>
    <w:p w:rsidR="00913F63" w:rsidRDefault="00913F63"/>
    <w:p w:rsidR="00913F63" w:rsidRDefault="00913F63"/>
    <w:sectPr w:rsidR="00913F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F77"/>
    <w:multiLevelType w:val="hybridMultilevel"/>
    <w:tmpl w:val="93709AA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nsid w:val="0D273C3B"/>
    <w:multiLevelType w:val="hybridMultilevel"/>
    <w:tmpl w:val="E292AB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nsid w:val="36A4620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0C5162E"/>
    <w:multiLevelType w:val="hybridMultilevel"/>
    <w:tmpl w:val="3CFA8F5E"/>
    <w:lvl w:ilvl="0" w:tplc="280A0017">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40CF7BDD"/>
    <w:multiLevelType w:val="hybridMultilevel"/>
    <w:tmpl w:val="4CA0FD34"/>
    <w:lvl w:ilvl="0" w:tplc="280A0017">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4151E0D"/>
    <w:multiLevelType w:val="hybridMultilevel"/>
    <w:tmpl w:val="40EE4D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2">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3"/>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0"/>
  </w:num>
  <w:num w:numId="14">
    <w:abstractNumId w:val="27"/>
  </w:num>
  <w:num w:numId="15">
    <w:abstractNumId w:val="15"/>
  </w:num>
  <w:num w:numId="16">
    <w:abstractNumId w:val="8"/>
  </w:num>
  <w:num w:numId="17">
    <w:abstractNumId w:val="9"/>
  </w:num>
  <w:num w:numId="18">
    <w:abstractNumId w:val="2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16"/>
  </w:num>
  <w:num w:numId="23">
    <w:abstractNumId w:val="5"/>
  </w:num>
  <w:num w:numId="24">
    <w:abstractNumId w:val="0"/>
  </w:num>
  <w:num w:numId="25">
    <w:abstractNumId w:val="1"/>
  </w:num>
  <w:num w:numId="26">
    <w:abstractNumId w:val="25"/>
  </w:num>
  <w:num w:numId="27">
    <w:abstractNumId w:val="29"/>
  </w:num>
  <w:num w:numId="28">
    <w:abstractNumId w:val="11"/>
  </w:num>
  <w:num w:numId="29">
    <w:abstractNumId w:val="26"/>
  </w:num>
  <w:num w:numId="30">
    <w:abstractNumId w:val="12"/>
  </w:num>
  <w:num w:numId="31">
    <w:abstractNumId w:val="14"/>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D4"/>
    <w:rsid w:val="00130625"/>
    <w:rsid w:val="002A4E4C"/>
    <w:rsid w:val="00525D3B"/>
    <w:rsid w:val="00527CFE"/>
    <w:rsid w:val="005A3CFB"/>
    <w:rsid w:val="005B0BE8"/>
    <w:rsid w:val="00674EFB"/>
    <w:rsid w:val="006D204C"/>
    <w:rsid w:val="007856D6"/>
    <w:rsid w:val="00895825"/>
    <w:rsid w:val="00913F63"/>
    <w:rsid w:val="009C4BD4"/>
    <w:rsid w:val="00A70D09"/>
    <w:rsid w:val="00A7352B"/>
    <w:rsid w:val="00D82BDD"/>
    <w:rsid w:val="00EE0899"/>
    <w:rsid w:val="00F45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15ACF55-70F5-4322-8E40-BB8A44C1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13F63"/>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913F63"/>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913F63"/>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913F63"/>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913F63"/>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913F63"/>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913F63"/>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913F63"/>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913F63"/>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3F63"/>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13F63"/>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13F63"/>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13F63"/>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13F63"/>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13F63"/>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13F63"/>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13F63"/>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13F63"/>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13F63"/>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913F63"/>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13F63"/>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PuestoCar">
    <w:name w:val="Puesto Car"/>
    <w:basedOn w:val="Fuentedeprrafopredeter"/>
    <w:link w:val="Puesto"/>
    <w:uiPriority w:val="99"/>
    <w:rsid w:val="00913F63"/>
    <w:rPr>
      <w:rFonts w:ascii="Cambria" w:eastAsia="Times New Roman" w:hAnsi="Cambria" w:cs="Times New Roman"/>
      <w:b/>
      <w:bCs/>
      <w:kern w:val="28"/>
      <w:sz w:val="32"/>
      <w:szCs w:val="32"/>
      <w:lang w:val="es-ES" w:eastAsia="es-PE"/>
    </w:rPr>
  </w:style>
  <w:style w:type="character" w:styleId="Hipervnculo">
    <w:name w:val="Hyperlink"/>
    <w:rsid w:val="00913F63"/>
    <w:rPr>
      <w:color w:val="0000FF"/>
      <w:u w:val="single"/>
    </w:rPr>
  </w:style>
  <w:style w:type="paragraph" w:customStyle="1" w:styleId="Prrafodelista1">
    <w:name w:val="Párrafo de lista1"/>
    <w:basedOn w:val="Normal"/>
    <w:qFormat/>
    <w:rsid w:val="00913F6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913F63"/>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913F6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
    <w:basedOn w:val="Normal"/>
    <w:link w:val="PrrafodelistaCar"/>
    <w:qFormat/>
    <w:rsid w:val="00913F63"/>
    <w:pPr>
      <w:spacing w:after="0" w:line="240" w:lineRule="auto"/>
      <w:ind w:left="720"/>
    </w:pPr>
    <w:rPr>
      <w:rFonts w:ascii="Arial" w:eastAsia="Times New Roman" w:hAnsi="Arial" w:cs="Arial"/>
      <w:lang w:val="es-ES" w:eastAsia="es-ES"/>
    </w:rPr>
  </w:style>
  <w:style w:type="paragraph" w:styleId="Sinespaciado">
    <w:name w:val="No Spacing"/>
    <w:uiPriority w:val="99"/>
    <w:qFormat/>
    <w:rsid w:val="00913F63"/>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13F6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Sinespaciado1">
    <w:name w:val="Sin espaciado1"/>
    <w:rsid w:val="00913F63"/>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13F63"/>
    <w:pPr>
      <w:spacing w:after="0" w:line="240" w:lineRule="auto"/>
      <w:ind w:left="720"/>
      <w:contextualSpacing/>
    </w:pPr>
    <w:rPr>
      <w:rFonts w:ascii="Arial" w:eastAsia="Calibri" w:hAnsi="Arial" w:cs="Times New Roman"/>
      <w:szCs w:val="20"/>
      <w:lang w:val="es-ES" w:eastAsia="es-ES"/>
    </w:rPr>
  </w:style>
  <w:style w:type="paragraph" w:customStyle="1" w:styleId="Prrafodelista6">
    <w:name w:val="Párrafo de lista6"/>
    <w:basedOn w:val="Normal"/>
    <w:qFormat/>
    <w:rsid w:val="00913F63"/>
    <w:pPr>
      <w:spacing w:after="0" w:line="240" w:lineRule="auto"/>
      <w:ind w:left="720"/>
      <w:contextualSpacing/>
    </w:pPr>
    <w:rPr>
      <w:rFonts w:ascii="Arial" w:eastAsia="Times New Roman" w:hAnsi="Arial" w:cs="Times New Roman"/>
      <w:szCs w:val="20"/>
      <w:lang w:val="es-ES" w:eastAsia="es-ES"/>
    </w:rPr>
  </w:style>
  <w:style w:type="paragraph" w:styleId="Subttulo">
    <w:name w:val="Subtitle"/>
    <w:basedOn w:val="Normal"/>
    <w:next w:val="Normal"/>
    <w:link w:val="SubttuloCar"/>
    <w:uiPriority w:val="11"/>
    <w:qFormat/>
    <w:rsid w:val="00913F63"/>
    <w:pPr>
      <w:numPr>
        <w:ilvl w:val="1"/>
      </w:numPr>
      <w:suppressAutoHyphens/>
      <w:spacing w:line="240" w:lineRule="auto"/>
    </w:pPr>
    <w:rPr>
      <w:rFonts w:eastAsiaTheme="minorEastAsia"/>
      <w:color w:val="5A5A5A" w:themeColor="text1" w:themeTint="A5"/>
      <w:spacing w:val="15"/>
      <w:lang w:val="es-ES" w:eastAsia="es-PE"/>
    </w:rPr>
  </w:style>
  <w:style w:type="character" w:customStyle="1" w:styleId="SubttuloCar">
    <w:name w:val="Subtítulo Car"/>
    <w:basedOn w:val="Fuentedeprrafopredeter"/>
    <w:link w:val="Subttulo"/>
    <w:uiPriority w:val="11"/>
    <w:rsid w:val="00913F63"/>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13F63"/>
    <w:pPr>
      <w:suppressAutoHyphens/>
      <w:spacing w:after="120" w:line="240" w:lineRule="auto"/>
    </w:pPr>
    <w:rPr>
      <w:rFonts w:ascii="Times New Roman" w:eastAsia="Times New Roman" w:hAnsi="Times New Roman" w:cs="Times New Roman"/>
      <w:sz w:val="20"/>
      <w:szCs w:val="20"/>
      <w:lang w:val="es-ES" w:eastAsia="es-PE"/>
    </w:rPr>
  </w:style>
  <w:style w:type="character" w:customStyle="1" w:styleId="TextoindependienteCar">
    <w:name w:val="Texto independiente Car"/>
    <w:basedOn w:val="Fuentedeprrafopredeter"/>
    <w:link w:val="Textoindependiente"/>
    <w:uiPriority w:val="99"/>
    <w:rsid w:val="00913F63"/>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13F63"/>
    <w:pPr>
      <w:spacing w:after="0" w:line="240" w:lineRule="auto"/>
      <w:ind w:left="720"/>
      <w:contextualSpacing/>
    </w:pPr>
    <w:rPr>
      <w:rFonts w:ascii="Times New Roman" w:eastAsia="Calibri" w:hAnsi="Times New Roman" w:cs="Times New Roman"/>
      <w:sz w:val="20"/>
      <w:szCs w:val="20"/>
      <w:lang w:val="es-ES" w:eastAsia="es-ES"/>
    </w:rPr>
  </w:style>
  <w:style w:type="paragraph" w:customStyle="1" w:styleId="Prrafodelista3">
    <w:name w:val="Párrafo de lista3"/>
    <w:basedOn w:val="Normal"/>
    <w:qFormat/>
    <w:rsid w:val="00913F63"/>
    <w:pPr>
      <w:spacing w:after="0" w:line="240" w:lineRule="auto"/>
      <w:ind w:left="720"/>
      <w:contextualSpacing/>
    </w:pPr>
    <w:rPr>
      <w:rFonts w:ascii="Arial" w:eastAsia="Calibri" w:hAnsi="Arial" w:cs="Times New Roman"/>
      <w:szCs w:val="20"/>
      <w:lang w:val="es-ES" w:eastAsia="es-ES"/>
    </w:rPr>
  </w:style>
  <w:style w:type="paragraph" w:styleId="Textodeglobo">
    <w:name w:val="Balloon Text"/>
    <w:basedOn w:val="Normal"/>
    <w:link w:val="TextodegloboCar"/>
    <w:uiPriority w:val="99"/>
    <w:semiHidden/>
    <w:unhideWhenUsed/>
    <w:rsid w:val="00913F63"/>
    <w:pPr>
      <w:suppressAutoHyphens/>
      <w:spacing w:after="0" w:line="240" w:lineRule="auto"/>
    </w:pPr>
    <w:rPr>
      <w:rFonts w:ascii="Segoe UI" w:eastAsia="Times New Roman" w:hAnsi="Segoe UI" w:cs="Segoe UI"/>
      <w:sz w:val="18"/>
      <w:szCs w:val="18"/>
      <w:lang w:val="es-ES" w:eastAsia="es-PE"/>
    </w:rPr>
  </w:style>
  <w:style w:type="character" w:customStyle="1" w:styleId="TextodegloboCar">
    <w:name w:val="Texto de globo Car"/>
    <w:basedOn w:val="Fuentedeprrafopredeter"/>
    <w:link w:val="Textodeglobo"/>
    <w:uiPriority w:val="99"/>
    <w:semiHidden/>
    <w:rsid w:val="00913F63"/>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913F63"/>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7">
    <w:name w:val="Párrafo de lista7"/>
    <w:basedOn w:val="Normal"/>
    <w:rsid w:val="00913F63"/>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913F63"/>
    <w:pPr>
      <w:spacing w:after="0" w:line="240" w:lineRule="auto"/>
    </w:pPr>
    <w:rPr>
      <w:rFonts w:ascii="Calibri" w:eastAsia="Times New Roman" w:hAnsi="Calibri" w:cs="Times New Roman"/>
      <w:lang w:val="es-ES"/>
    </w:rPr>
  </w:style>
  <w:style w:type="paragraph" w:customStyle="1" w:styleId="Sinespaciado3">
    <w:name w:val="Sin espaciado3"/>
    <w:rsid w:val="00913F63"/>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qFormat/>
    <w:locked/>
    <w:rsid w:val="00913F63"/>
    <w:rPr>
      <w:rFonts w:ascii="Arial" w:eastAsia="Times New Roman" w:hAnsi="Arial" w:cs="Arial"/>
      <w:lang w:val="es-ES" w:eastAsia="es-ES"/>
    </w:rPr>
  </w:style>
  <w:style w:type="paragraph" w:styleId="Textocomentario">
    <w:name w:val="annotation text"/>
    <w:basedOn w:val="Normal"/>
    <w:link w:val="TextocomentarioCar"/>
    <w:uiPriority w:val="99"/>
    <w:semiHidden/>
    <w:rsid w:val="00913F63"/>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semiHidden/>
    <w:rsid w:val="00913F63"/>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913F6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solistparagraphcxspmiddlecxspmiddle">
    <w:name w:val="msolistparagraphcxspmiddlecxspmiddle"/>
    <w:basedOn w:val="Normal"/>
    <w:rsid w:val="00913F6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Sinespaciado4">
    <w:name w:val="Sin espaciado4"/>
    <w:rsid w:val="00913F63"/>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913F63"/>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uiPriority w:val="99"/>
    <w:rsid w:val="00913F63"/>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913F63"/>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PiedepginaCar">
    <w:name w:val="Pie de página Car"/>
    <w:basedOn w:val="Fuentedeprrafopredeter"/>
    <w:link w:val="Piedepgina"/>
    <w:uiPriority w:val="99"/>
    <w:rsid w:val="00913F63"/>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913F63"/>
    <w:rPr>
      <w:color w:val="954F72" w:themeColor="followedHyperlink"/>
      <w:u w:val="single"/>
    </w:rPr>
  </w:style>
  <w:style w:type="paragraph" w:customStyle="1" w:styleId="xmsonormal">
    <w:name w:val="x_msonormal"/>
    <w:basedOn w:val="Normal"/>
    <w:rsid w:val="00913F63"/>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istParagraph1">
    <w:name w:val="List Paragraph1"/>
    <w:basedOn w:val="Normal"/>
    <w:uiPriority w:val="99"/>
    <w:rsid w:val="00913F63"/>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913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8">
    <w:name w:val="Párrafo de lista8"/>
    <w:basedOn w:val="Normal"/>
    <w:rsid w:val="00913F63"/>
    <w:pPr>
      <w:spacing w:after="0" w:line="240" w:lineRule="auto"/>
      <w:ind w:left="720"/>
      <w:contextualSpacing/>
    </w:pPr>
    <w:rPr>
      <w:rFonts w:ascii="Arial" w:eastAsia="Calibri" w:hAnsi="Arial" w:cs="Times New Roman"/>
      <w:szCs w:val="20"/>
      <w:lang w:val="es-ES" w:eastAsia="es-ES"/>
    </w:rPr>
  </w:style>
  <w:style w:type="character" w:styleId="Refdecomentario">
    <w:name w:val="annotation reference"/>
    <w:basedOn w:val="Fuentedeprrafopredeter"/>
    <w:uiPriority w:val="99"/>
    <w:semiHidden/>
    <w:unhideWhenUsed/>
    <w:rsid w:val="00913F63"/>
    <w:rPr>
      <w:sz w:val="16"/>
      <w:szCs w:val="16"/>
    </w:rPr>
  </w:style>
  <w:style w:type="paragraph" w:styleId="Asuntodelcomentario">
    <w:name w:val="annotation subject"/>
    <w:basedOn w:val="Textocomentario"/>
    <w:next w:val="Textocomentario"/>
    <w:link w:val="AsuntodelcomentarioCar"/>
    <w:uiPriority w:val="99"/>
    <w:semiHidden/>
    <w:unhideWhenUsed/>
    <w:rsid w:val="00913F63"/>
    <w:rPr>
      <w:b/>
      <w:bCs/>
      <w:lang w:eastAsia="es-PE"/>
    </w:rPr>
  </w:style>
  <w:style w:type="character" w:customStyle="1" w:styleId="AsuntodelcomentarioCar">
    <w:name w:val="Asunto del comentario Car"/>
    <w:basedOn w:val="TextocomentarioCar"/>
    <w:link w:val="Asuntodelcomentario"/>
    <w:uiPriority w:val="99"/>
    <w:semiHidden/>
    <w:rsid w:val="00913F63"/>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ulavirtual.essalud.gob.pe/moodle/login/index.php"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hyperlink" Target="http://aulavirtual.essalud.gob.pe/moodle/login/index.php" TargetMode="External"/><Relationship Id="rId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6741</Words>
  <Characters>37076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17</cp:revision>
  <dcterms:created xsi:type="dcterms:W3CDTF">2022-12-22T20:47:00Z</dcterms:created>
  <dcterms:modified xsi:type="dcterms:W3CDTF">2022-12-22T20:58:00Z</dcterms:modified>
</cp:coreProperties>
</file>