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25F" w:rsidRPr="0020325F" w:rsidRDefault="0020325F" w:rsidP="002C0601">
      <w:pPr>
        <w:pStyle w:val="Sinespaciado"/>
        <w:tabs>
          <w:tab w:val="left" w:pos="2970"/>
        </w:tabs>
        <w:jc w:val="center"/>
        <w:rPr>
          <w:rFonts w:ascii="Arial" w:hAnsi="Arial" w:cs="Arial"/>
          <w:b/>
          <w:sz w:val="20"/>
          <w:szCs w:val="20"/>
        </w:rPr>
      </w:pPr>
      <w:r w:rsidRPr="0020325F">
        <w:rPr>
          <w:rFonts w:ascii="Arial" w:hAnsi="Arial" w:cs="Arial"/>
          <w:b/>
          <w:sz w:val="20"/>
          <w:szCs w:val="20"/>
        </w:rPr>
        <w:t>SEGURO SOCIAL DE SALUD (ESSALUD)</w:t>
      </w:r>
    </w:p>
    <w:p w:rsidR="0020325F" w:rsidRPr="0020325F" w:rsidRDefault="0020325F" w:rsidP="00386A53">
      <w:pPr>
        <w:pStyle w:val="Sinespaciado"/>
        <w:jc w:val="center"/>
        <w:rPr>
          <w:rFonts w:ascii="Arial" w:eastAsia="Times New Roman" w:hAnsi="Arial" w:cs="Arial"/>
          <w:b/>
          <w:bCs/>
          <w:sz w:val="20"/>
          <w:szCs w:val="20"/>
          <w:lang w:eastAsia="es-PE"/>
        </w:rPr>
      </w:pPr>
    </w:p>
    <w:p w:rsidR="0020325F" w:rsidRPr="0020325F" w:rsidRDefault="002C0601" w:rsidP="002C0601">
      <w:pPr>
        <w:pStyle w:val="Sangradetextonormal"/>
        <w:tabs>
          <w:tab w:val="left" w:pos="0"/>
        </w:tabs>
        <w:ind w:left="0" w:firstLine="0"/>
        <w:rPr>
          <w:rFonts w:cs="Arial"/>
          <w:b/>
          <w:sz w:val="20"/>
        </w:rPr>
      </w:pPr>
      <w:r>
        <w:rPr>
          <w:rFonts w:cs="Arial"/>
          <w:b/>
          <w:sz w:val="20"/>
        </w:rPr>
        <w:t xml:space="preserve">                    </w:t>
      </w:r>
      <w:r w:rsidR="006D5FA7">
        <w:rPr>
          <w:rFonts w:cs="Arial"/>
          <w:b/>
          <w:sz w:val="20"/>
        </w:rPr>
        <w:t xml:space="preserve">   </w:t>
      </w:r>
      <w:r w:rsidR="0020325F" w:rsidRPr="0020325F">
        <w:rPr>
          <w:rFonts w:cs="Arial"/>
          <w:b/>
          <w:sz w:val="20"/>
        </w:rPr>
        <w:t>PROCESO DE SELECCIÓN DE PERSONAL POR SUPLENCIA</w:t>
      </w:r>
      <w:r w:rsidR="00DF3916">
        <w:rPr>
          <w:rFonts w:cs="Arial"/>
          <w:b/>
          <w:sz w:val="20"/>
        </w:rPr>
        <w:t xml:space="preserve"> PARA EL</w:t>
      </w:r>
    </w:p>
    <w:p w:rsidR="0020325F" w:rsidRPr="0020325F" w:rsidRDefault="002C0601" w:rsidP="002C0601">
      <w:pPr>
        <w:pStyle w:val="Sangradetextonormal"/>
        <w:ind w:left="720" w:firstLine="0"/>
        <w:outlineLvl w:val="0"/>
        <w:rPr>
          <w:rFonts w:cs="Arial"/>
          <w:b/>
          <w:sz w:val="20"/>
        </w:rPr>
      </w:pPr>
      <w:r>
        <w:rPr>
          <w:rFonts w:cs="Arial"/>
          <w:b/>
          <w:sz w:val="20"/>
        </w:rPr>
        <w:t xml:space="preserve">                                 </w:t>
      </w:r>
      <w:r w:rsidR="0020325F">
        <w:rPr>
          <w:rFonts w:cs="Arial"/>
          <w:b/>
          <w:sz w:val="20"/>
        </w:rPr>
        <w:t>CENTRO</w:t>
      </w:r>
      <w:r w:rsidR="00386A53">
        <w:rPr>
          <w:rFonts w:cs="Arial"/>
          <w:b/>
          <w:sz w:val="20"/>
        </w:rPr>
        <w:t xml:space="preserve"> NACIONAL DE SALUD RENAL</w:t>
      </w:r>
    </w:p>
    <w:p w:rsidR="0020325F" w:rsidRPr="0020325F" w:rsidRDefault="0020325F" w:rsidP="00386A53">
      <w:pPr>
        <w:pStyle w:val="Sinespaciado"/>
        <w:jc w:val="center"/>
        <w:rPr>
          <w:rFonts w:ascii="Arial" w:hAnsi="Arial" w:cs="Arial"/>
          <w:b/>
          <w:sz w:val="20"/>
          <w:szCs w:val="20"/>
        </w:rPr>
      </w:pPr>
    </w:p>
    <w:p w:rsidR="0020325F" w:rsidRPr="0020325F" w:rsidRDefault="002C0601" w:rsidP="00386A53">
      <w:pPr>
        <w:pStyle w:val="Sinespaciado"/>
        <w:jc w:val="center"/>
        <w:rPr>
          <w:rFonts w:ascii="Arial" w:hAnsi="Arial" w:cs="Arial"/>
          <w:b/>
          <w:sz w:val="20"/>
          <w:szCs w:val="20"/>
        </w:rPr>
      </w:pPr>
      <w:r>
        <w:rPr>
          <w:rFonts w:ascii="Arial" w:hAnsi="Arial" w:cs="Arial"/>
          <w:b/>
          <w:sz w:val="20"/>
          <w:szCs w:val="20"/>
        </w:rPr>
        <w:t xml:space="preserve">   </w:t>
      </w:r>
      <w:r w:rsidR="0020325F" w:rsidRPr="0020325F">
        <w:rPr>
          <w:rFonts w:ascii="Arial" w:hAnsi="Arial" w:cs="Arial"/>
          <w:b/>
          <w:sz w:val="20"/>
          <w:szCs w:val="20"/>
        </w:rPr>
        <w:t xml:space="preserve">CÓDIGO DE PROCESO: </w:t>
      </w:r>
      <w:r w:rsidR="00157BBB">
        <w:rPr>
          <w:rFonts w:ascii="Arial" w:hAnsi="Arial" w:cs="Arial"/>
          <w:b/>
          <w:sz w:val="20"/>
          <w:szCs w:val="20"/>
        </w:rPr>
        <w:t>P.S. 00</w:t>
      </w:r>
      <w:r w:rsidR="00437FB4">
        <w:rPr>
          <w:rFonts w:ascii="Arial" w:hAnsi="Arial" w:cs="Arial"/>
          <w:b/>
          <w:sz w:val="20"/>
          <w:szCs w:val="20"/>
        </w:rPr>
        <w:t>1</w:t>
      </w:r>
      <w:r w:rsidR="0020325F" w:rsidRPr="0020325F">
        <w:rPr>
          <w:rFonts w:ascii="Arial" w:hAnsi="Arial" w:cs="Arial"/>
          <w:b/>
          <w:sz w:val="20"/>
          <w:szCs w:val="20"/>
        </w:rPr>
        <w:t>-SUP-</w:t>
      </w:r>
      <w:r>
        <w:rPr>
          <w:rFonts w:ascii="Arial" w:hAnsi="Arial" w:cs="Arial"/>
          <w:b/>
          <w:sz w:val="20"/>
          <w:szCs w:val="20"/>
        </w:rPr>
        <w:t>CNSR</w:t>
      </w:r>
      <w:r w:rsidR="00437FB4">
        <w:rPr>
          <w:rFonts w:ascii="Arial" w:hAnsi="Arial" w:cs="Arial"/>
          <w:b/>
          <w:sz w:val="20"/>
          <w:szCs w:val="20"/>
        </w:rPr>
        <w:t>-2021</w:t>
      </w:r>
    </w:p>
    <w:p w:rsidR="002A2043" w:rsidRPr="0048796D" w:rsidRDefault="002A2043" w:rsidP="00386A53">
      <w:pPr>
        <w:pStyle w:val="Sangradetextonormal"/>
        <w:ind w:right="56" w:hanging="2268"/>
        <w:jc w:val="center"/>
        <w:rPr>
          <w:rFonts w:cs="Arial"/>
          <w:sz w:val="20"/>
        </w:rPr>
      </w:pPr>
    </w:p>
    <w:p w:rsidR="009948A3" w:rsidRPr="009948A3" w:rsidRDefault="009948A3" w:rsidP="008D60AC">
      <w:pPr>
        <w:pStyle w:val="Sangradetextonormal"/>
        <w:numPr>
          <w:ilvl w:val="0"/>
          <w:numId w:val="8"/>
        </w:numPr>
        <w:tabs>
          <w:tab w:val="clear" w:pos="1985"/>
          <w:tab w:val="clear" w:pos="2410"/>
        </w:tabs>
        <w:suppressAutoHyphens/>
        <w:rPr>
          <w:rFonts w:cs="Arial"/>
          <w:b/>
          <w:sz w:val="20"/>
          <w:lang w:eastAsia="es-PE"/>
        </w:rPr>
      </w:pPr>
      <w:r w:rsidRPr="009948A3">
        <w:rPr>
          <w:rFonts w:cs="Arial"/>
          <w:b/>
          <w:sz w:val="20"/>
        </w:rPr>
        <w:t>GENERALIDADES</w:t>
      </w:r>
    </w:p>
    <w:p w:rsidR="009948A3" w:rsidRDefault="009948A3" w:rsidP="009948A3">
      <w:pPr>
        <w:pStyle w:val="Sangradetextonormal"/>
        <w:ind w:left="360" w:firstLine="0"/>
        <w:rPr>
          <w:rFonts w:cs="Arial"/>
          <w:sz w:val="20"/>
        </w:rPr>
      </w:pPr>
      <w:r>
        <w:rPr>
          <w:rFonts w:cs="Arial"/>
          <w:sz w:val="20"/>
        </w:rPr>
        <w:t xml:space="preserve">                                                                                                                                                                                                                                                                                                                                                                                                                                                                                                                                                                                                                                                                                                                                                                                                                                                                                                                                                                                                                                                                                                                                                                                                                                                                                                                                                                                                                                                                                                                                                                                                                                                                                                                                                                                                                                                                                                                                                                                                                                                                                                                                                                                                                                                                                                                                                                                                                                                                                                                                                                                                                                                                                                                                                                                                                                                                                                                                                                                                                                                                                                                                                                                                                                                                                                                                                                                                                                                                                                                                                                                                                                                                                                                                                                                                                                                                                                                                                                                                                                                                                                                                                                                                                                                                                                                                                                                                                                                                                                                                                                                                                                                                                                                                                                                                                                                                                              </w:t>
      </w:r>
    </w:p>
    <w:p w:rsidR="009948A3" w:rsidRDefault="009948A3" w:rsidP="008D60AC">
      <w:pPr>
        <w:pStyle w:val="Sangradetextonormal"/>
        <w:numPr>
          <w:ilvl w:val="1"/>
          <w:numId w:val="7"/>
        </w:numPr>
        <w:tabs>
          <w:tab w:val="clear" w:pos="1985"/>
          <w:tab w:val="clear" w:pos="2410"/>
        </w:tabs>
        <w:suppressAutoHyphens/>
        <w:ind w:left="709"/>
        <w:rPr>
          <w:rFonts w:cs="Arial"/>
          <w:b/>
          <w:sz w:val="20"/>
        </w:rPr>
      </w:pPr>
      <w:r>
        <w:rPr>
          <w:rFonts w:cs="Arial"/>
          <w:sz w:val="20"/>
        </w:rPr>
        <w:t>Objeto de la Convocatoria:</w:t>
      </w:r>
    </w:p>
    <w:p w:rsidR="009948A3" w:rsidRDefault="009948A3" w:rsidP="009948A3">
      <w:pPr>
        <w:pStyle w:val="Sangradetextonormal"/>
        <w:tabs>
          <w:tab w:val="num" w:pos="1440"/>
        </w:tabs>
        <w:ind w:left="709" w:firstLine="0"/>
        <w:rPr>
          <w:rFonts w:cs="Arial"/>
          <w:sz w:val="20"/>
        </w:rPr>
      </w:pPr>
    </w:p>
    <w:p w:rsidR="009948A3" w:rsidRDefault="009948A3" w:rsidP="009948A3">
      <w:pPr>
        <w:pStyle w:val="Sangradetextonormal"/>
        <w:ind w:left="708" w:firstLine="12"/>
        <w:rPr>
          <w:rFonts w:cs="Arial"/>
          <w:sz w:val="20"/>
        </w:rPr>
      </w:pPr>
      <w:r w:rsidRPr="0020325F">
        <w:rPr>
          <w:rFonts w:cs="Arial"/>
          <w:sz w:val="20"/>
        </w:rPr>
        <w:t xml:space="preserve">Cubrir </w:t>
      </w:r>
      <w:r w:rsidR="003053C0">
        <w:rPr>
          <w:rFonts w:cs="Arial"/>
          <w:sz w:val="20"/>
        </w:rPr>
        <w:t>mediante contrato por</w:t>
      </w:r>
      <w:r w:rsidRPr="0020325F">
        <w:rPr>
          <w:rFonts w:cs="Arial"/>
          <w:sz w:val="20"/>
        </w:rPr>
        <w:t xml:space="preserve"> </w:t>
      </w:r>
      <w:r w:rsidRPr="0020325F">
        <w:rPr>
          <w:rFonts w:cs="Arial"/>
          <w:sz w:val="20"/>
          <w:u w:val="single"/>
        </w:rPr>
        <w:t>Suplencia</w:t>
      </w:r>
      <w:r w:rsidR="003053C0">
        <w:rPr>
          <w:rFonts w:cs="Arial"/>
          <w:sz w:val="20"/>
          <w:u w:val="single"/>
        </w:rPr>
        <w:t xml:space="preserve"> </w:t>
      </w:r>
      <w:r w:rsidRPr="0020325F">
        <w:rPr>
          <w:rFonts w:cs="Arial"/>
          <w:sz w:val="20"/>
        </w:rPr>
        <w:t>para el</w:t>
      </w:r>
      <w:r w:rsidR="003053C0">
        <w:rPr>
          <w:rFonts w:cs="Arial"/>
          <w:sz w:val="20"/>
        </w:rPr>
        <w:t xml:space="preserve"> siguiente cargo para el</w:t>
      </w:r>
      <w:r w:rsidRPr="0020325F">
        <w:rPr>
          <w:rFonts w:cs="Arial"/>
          <w:sz w:val="20"/>
        </w:rPr>
        <w:t xml:space="preserve"> </w:t>
      </w:r>
      <w:r w:rsidR="0020325F" w:rsidRPr="0020325F">
        <w:rPr>
          <w:rFonts w:cs="Arial"/>
          <w:sz w:val="20"/>
        </w:rPr>
        <w:t>Centro Nacional</w:t>
      </w:r>
      <w:r w:rsidRPr="0020325F">
        <w:rPr>
          <w:rFonts w:cs="Arial"/>
          <w:sz w:val="20"/>
        </w:rPr>
        <w:t xml:space="preserve"> de Salud Renal:</w:t>
      </w:r>
    </w:p>
    <w:p w:rsidR="006D5FA7" w:rsidRDefault="006D5FA7" w:rsidP="009948A3">
      <w:pPr>
        <w:pStyle w:val="Sangradetextonormal"/>
        <w:ind w:left="708" w:firstLine="12"/>
        <w:rPr>
          <w:rFonts w:cs="Arial"/>
          <w:sz w:val="20"/>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8"/>
        <w:gridCol w:w="1417"/>
        <w:gridCol w:w="1560"/>
        <w:gridCol w:w="992"/>
        <w:gridCol w:w="1701"/>
        <w:gridCol w:w="2097"/>
      </w:tblGrid>
      <w:tr w:rsidR="006D5FA7" w:rsidRPr="00361346" w:rsidTr="006D5FA7">
        <w:trPr>
          <w:trHeight w:val="436"/>
        </w:trPr>
        <w:tc>
          <w:tcPr>
            <w:tcW w:w="1418"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CARGO</w:t>
            </w:r>
          </w:p>
        </w:tc>
        <w:tc>
          <w:tcPr>
            <w:tcW w:w="1418" w:type="dxa"/>
            <w:tcBorders>
              <w:bottom w:val="single" w:sz="4" w:space="0" w:color="auto"/>
            </w:tcBorders>
            <w:shd w:val="clear" w:color="auto" w:fill="BDD6EE" w:themeFill="accent1" w:themeFillTint="66"/>
            <w:vAlign w:val="center"/>
          </w:tcPr>
          <w:p w:rsidR="006D5FA7" w:rsidRPr="00361346" w:rsidRDefault="006D5FA7" w:rsidP="00D37C32">
            <w:pPr>
              <w:ind w:right="-57"/>
              <w:jc w:val="center"/>
              <w:rPr>
                <w:rFonts w:cs="Arial"/>
                <w:b/>
                <w:sz w:val="16"/>
                <w:szCs w:val="16"/>
              </w:rPr>
            </w:pPr>
            <w:r w:rsidRPr="00361346">
              <w:rPr>
                <w:rFonts w:cs="Arial"/>
                <w:b/>
                <w:sz w:val="16"/>
                <w:szCs w:val="16"/>
              </w:rPr>
              <w:t>ESPECIALIDAD</w:t>
            </w:r>
          </w:p>
        </w:tc>
        <w:tc>
          <w:tcPr>
            <w:tcW w:w="1417"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CODIGO DE CARGO</w:t>
            </w:r>
          </w:p>
        </w:tc>
        <w:tc>
          <w:tcPr>
            <w:tcW w:w="1560"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REMUNERACIÒN</w:t>
            </w:r>
          </w:p>
          <w:p w:rsidR="006D5FA7" w:rsidRPr="00361346" w:rsidRDefault="006D5FA7" w:rsidP="00D37C32">
            <w:pPr>
              <w:ind w:left="-57" w:right="-57"/>
              <w:jc w:val="center"/>
              <w:rPr>
                <w:rFonts w:cs="Arial"/>
                <w:b/>
                <w:sz w:val="16"/>
                <w:szCs w:val="16"/>
              </w:rPr>
            </w:pPr>
            <w:r w:rsidRPr="00361346">
              <w:rPr>
                <w:rFonts w:cs="Arial"/>
                <w:b/>
                <w:sz w:val="16"/>
                <w:szCs w:val="16"/>
              </w:rPr>
              <w:t>MENSUAL</w:t>
            </w:r>
          </w:p>
        </w:tc>
        <w:tc>
          <w:tcPr>
            <w:tcW w:w="992"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CANTIDAD</w:t>
            </w:r>
          </w:p>
        </w:tc>
        <w:tc>
          <w:tcPr>
            <w:tcW w:w="1701"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LUGAR DE LABORES</w:t>
            </w:r>
          </w:p>
        </w:tc>
        <w:tc>
          <w:tcPr>
            <w:tcW w:w="2097"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DEPENDENCIA</w:t>
            </w:r>
          </w:p>
        </w:tc>
      </w:tr>
      <w:tr w:rsidR="00157BBB" w:rsidRPr="00BA0D34" w:rsidTr="00D37C32">
        <w:trPr>
          <w:trHeight w:val="308"/>
        </w:trPr>
        <w:tc>
          <w:tcPr>
            <w:tcW w:w="1418" w:type="dxa"/>
            <w:shd w:val="clear" w:color="auto" w:fill="auto"/>
            <w:vAlign w:val="center"/>
          </w:tcPr>
          <w:p w:rsidR="00157BBB" w:rsidRPr="00BA0D34" w:rsidRDefault="00437FB4" w:rsidP="00F238BA">
            <w:pPr>
              <w:jc w:val="center"/>
              <w:rPr>
                <w:rFonts w:cs="Arial"/>
                <w:sz w:val="18"/>
                <w:szCs w:val="18"/>
              </w:rPr>
            </w:pPr>
            <w:r>
              <w:rPr>
                <w:rFonts w:cs="Arial"/>
                <w:sz w:val="18"/>
                <w:szCs w:val="18"/>
              </w:rPr>
              <w:t>Médico</w:t>
            </w:r>
          </w:p>
        </w:tc>
        <w:tc>
          <w:tcPr>
            <w:tcW w:w="1418" w:type="dxa"/>
            <w:shd w:val="clear" w:color="auto" w:fill="auto"/>
            <w:vAlign w:val="center"/>
          </w:tcPr>
          <w:p w:rsidR="00157BBB" w:rsidRPr="00946B6E" w:rsidRDefault="00437FB4" w:rsidP="00F238BA">
            <w:pPr>
              <w:jc w:val="center"/>
              <w:rPr>
                <w:rFonts w:cs="Arial"/>
                <w:sz w:val="18"/>
                <w:szCs w:val="18"/>
              </w:rPr>
            </w:pPr>
            <w:r>
              <w:rPr>
                <w:rFonts w:cs="Arial"/>
                <w:sz w:val="18"/>
                <w:szCs w:val="18"/>
              </w:rPr>
              <w:t>Nefrología</w:t>
            </w:r>
          </w:p>
        </w:tc>
        <w:tc>
          <w:tcPr>
            <w:tcW w:w="1417" w:type="dxa"/>
            <w:shd w:val="clear" w:color="auto" w:fill="auto"/>
            <w:vAlign w:val="center"/>
          </w:tcPr>
          <w:p w:rsidR="00157BBB" w:rsidRPr="00BA0D34" w:rsidRDefault="00437FB4" w:rsidP="00F238BA">
            <w:pPr>
              <w:jc w:val="center"/>
              <w:rPr>
                <w:rFonts w:cs="Arial"/>
                <w:sz w:val="18"/>
                <w:szCs w:val="18"/>
              </w:rPr>
            </w:pPr>
            <w:r w:rsidRPr="00437ACA">
              <w:rPr>
                <w:rFonts w:cs="Arial"/>
                <w:sz w:val="18"/>
                <w:szCs w:val="18"/>
              </w:rPr>
              <w:t>P</w:t>
            </w:r>
            <w:r>
              <w:rPr>
                <w:rFonts w:cs="Arial"/>
                <w:sz w:val="18"/>
                <w:szCs w:val="18"/>
              </w:rPr>
              <w:t>1ME</w:t>
            </w:r>
          </w:p>
        </w:tc>
        <w:tc>
          <w:tcPr>
            <w:tcW w:w="1560" w:type="dxa"/>
            <w:shd w:val="clear" w:color="auto" w:fill="auto"/>
            <w:vAlign w:val="center"/>
          </w:tcPr>
          <w:p w:rsidR="00157BBB" w:rsidRDefault="003053C0" w:rsidP="00437FB4">
            <w:pPr>
              <w:jc w:val="center"/>
              <w:rPr>
                <w:rFonts w:cs="Arial"/>
                <w:sz w:val="18"/>
                <w:szCs w:val="18"/>
                <w:lang w:val="es-MX"/>
              </w:rPr>
            </w:pPr>
            <w:r w:rsidRPr="00F71F12">
              <w:rPr>
                <w:sz w:val="18"/>
                <w:szCs w:val="18"/>
                <w:lang w:val="es-MX"/>
              </w:rPr>
              <w:t xml:space="preserve">S/. </w:t>
            </w:r>
            <w:r w:rsidR="00437FB4">
              <w:rPr>
                <w:sz w:val="18"/>
                <w:szCs w:val="18"/>
                <w:lang w:val="es-MX"/>
              </w:rPr>
              <w:t>6,240</w:t>
            </w:r>
            <w:r w:rsidRPr="00F71F12">
              <w:rPr>
                <w:sz w:val="18"/>
                <w:szCs w:val="18"/>
                <w:lang w:val="es-MX"/>
              </w:rPr>
              <w:t>.00 (*)</w:t>
            </w:r>
          </w:p>
        </w:tc>
        <w:tc>
          <w:tcPr>
            <w:tcW w:w="992" w:type="dxa"/>
            <w:shd w:val="clear" w:color="auto" w:fill="auto"/>
            <w:vAlign w:val="center"/>
          </w:tcPr>
          <w:p w:rsidR="00157BBB" w:rsidRPr="00BA0D34" w:rsidRDefault="00157BBB" w:rsidP="00157BBB">
            <w:pPr>
              <w:jc w:val="center"/>
              <w:rPr>
                <w:rFonts w:cs="Arial"/>
                <w:sz w:val="18"/>
                <w:szCs w:val="18"/>
              </w:rPr>
            </w:pPr>
            <w:r w:rsidRPr="00BA0D34">
              <w:rPr>
                <w:rFonts w:cs="Arial"/>
                <w:sz w:val="18"/>
                <w:szCs w:val="18"/>
              </w:rPr>
              <w:t>01</w:t>
            </w:r>
          </w:p>
        </w:tc>
        <w:tc>
          <w:tcPr>
            <w:tcW w:w="1701" w:type="dxa"/>
            <w:shd w:val="clear" w:color="auto" w:fill="auto"/>
            <w:vAlign w:val="center"/>
          </w:tcPr>
          <w:p w:rsidR="00157BBB" w:rsidRPr="00BA0D34" w:rsidRDefault="00437FB4" w:rsidP="00F238BA">
            <w:pPr>
              <w:jc w:val="center"/>
              <w:rPr>
                <w:rFonts w:cs="Arial"/>
                <w:sz w:val="18"/>
                <w:szCs w:val="18"/>
              </w:rPr>
            </w:pPr>
            <w:r>
              <w:rPr>
                <w:rFonts w:cs="Arial"/>
                <w:sz w:val="18"/>
                <w:szCs w:val="18"/>
                <w:lang w:eastAsia="en-US"/>
              </w:rPr>
              <w:t xml:space="preserve">Servicio de </w:t>
            </w:r>
            <w:r w:rsidR="00A36B03">
              <w:rPr>
                <w:rFonts w:cs="Arial"/>
                <w:sz w:val="18"/>
                <w:szCs w:val="18"/>
                <w:lang w:eastAsia="en-US"/>
              </w:rPr>
              <w:t>Diálisis</w:t>
            </w:r>
          </w:p>
        </w:tc>
        <w:tc>
          <w:tcPr>
            <w:tcW w:w="2097" w:type="dxa"/>
            <w:shd w:val="clear" w:color="auto" w:fill="auto"/>
            <w:vAlign w:val="center"/>
          </w:tcPr>
          <w:p w:rsidR="00157BBB" w:rsidRPr="00BA0D34" w:rsidRDefault="00157BBB" w:rsidP="00157BBB">
            <w:pPr>
              <w:jc w:val="center"/>
              <w:rPr>
                <w:rFonts w:cs="Arial"/>
                <w:sz w:val="18"/>
                <w:szCs w:val="18"/>
              </w:rPr>
            </w:pPr>
            <w:r>
              <w:rPr>
                <w:rFonts w:cs="Arial"/>
                <w:sz w:val="18"/>
                <w:szCs w:val="18"/>
                <w:lang w:eastAsia="en-US"/>
              </w:rPr>
              <w:t>Centro Nacional de Salud Renal</w:t>
            </w:r>
          </w:p>
        </w:tc>
      </w:tr>
      <w:tr w:rsidR="00157BBB" w:rsidRPr="00361346" w:rsidTr="006D5FA7">
        <w:trPr>
          <w:trHeight w:val="353"/>
        </w:trPr>
        <w:tc>
          <w:tcPr>
            <w:tcW w:w="581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57BBB" w:rsidRPr="00361346" w:rsidRDefault="00157BBB" w:rsidP="00157BBB">
            <w:pPr>
              <w:ind w:left="-57" w:right="-57"/>
              <w:jc w:val="center"/>
              <w:rPr>
                <w:rFonts w:cs="Arial"/>
                <w:b/>
                <w:sz w:val="16"/>
                <w:szCs w:val="16"/>
              </w:rPr>
            </w:pPr>
            <w:r w:rsidRPr="00361346">
              <w:rPr>
                <w:rFonts w:cs="Arial"/>
                <w:b/>
                <w:sz w:val="16"/>
                <w:szCs w:val="16"/>
              </w:rPr>
              <w:t>TOTAL</w:t>
            </w:r>
          </w:p>
        </w:tc>
        <w:tc>
          <w:tcPr>
            <w:tcW w:w="4790"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157BBB" w:rsidRPr="00361346" w:rsidRDefault="00157BBB" w:rsidP="00157BBB">
            <w:pPr>
              <w:ind w:left="-57" w:right="-57"/>
              <w:jc w:val="both"/>
              <w:rPr>
                <w:rFonts w:cs="Arial"/>
                <w:b/>
                <w:sz w:val="16"/>
                <w:szCs w:val="16"/>
              </w:rPr>
            </w:pPr>
            <w:r w:rsidRPr="00361346">
              <w:rPr>
                <w:rFonts w:cs="Arial"/>
                <w:b/>
                <w:sz w:val="16"/>
                <w:szCs w:val="16"/>
              </w:rPr>
              <w:t xml:space="preserve">        0</w:t>
            </w:r>
            <w:r w:rsidR="003053C0">
              <w:rPr>
                <w:rFonts w:cs="Arial"/>
                <w:b/>
                <w:sz w:val="16"/>
                <w:szCs w:val="16"/>
              </w:rPr>
              <w:t>1</w:t>
            </w:r>
          </w:p>
        </w:tc>
      </w:tr>
    </w:tbl>
    <w:p w:rsidR="006D5FA7" w:rsidRDefault="006D5FA7" w:rsidP="006D5FA7">
      <w:pPr>
        <w:pStyle w:val="Prrafodelista8"/>
        <w:ind w:left="-851" w:firstLine="851"/>
        <w:jc w:val="both"/>
        <w:rPr>
          <w:b/>
          <w:sz w:val="16"/>
          <w:szCs w:val="16"/>
        </w:rPr>
      </w:pPr>
      <w:r>
        <w:rPr>
          <w:b/>
          <w:sz w:val="16"/>
          <w:szCs w:val="16"/>
        </w:rPr>
        <w:t>(*) Además de lo indicado, el mencionado cargo cuenta con Beneficios de Ley y Bonificación por labores en Zona de</w:t>
      </w:r>
    </w:p>
    <w:p w:rsidR="006D5FA7" w:rsidRDefault="006D5FA7" w:rsidP="006D5FA7">
      <w:pPr>
        <w:pStyle w:val="Prrafodelista8"/>
        <w:ind w:left="-851"/>
        <w:jc w:val="both"/>
        <w:rPr>
          <w:b/>
          <w:sz w:val="16"/>
          <w:szCs w:val="16"/>
        </w:rPr>
      </w:pPr>
      <w:r>
        <w:rPr>
          <w:b/>
          <w:sz w:val="16"/>
          <w:szCs w:val="16"/>
        </w:rPr>
        <w:t xml:space="preserve">               </w:t>
      </w:r>
      <w:r>
        <w:rPr>
          <w:b/>
          <w:sz w:val="16"/>
          <w:szCs w:val="16"/>
        </w:rPr>
        <w:tab/>
        <w:t xml:space="preserve">Menor desarrollo, de corresponder. </w:t>
      </w:r>
    </w:p>
    <w:p w:rsidR="006D5FA7" w:rsidRPr="0020325F" w:rsidRDefault="006D5FA7" w:rsidP="009948A3">
      <w:pPr>
        <w:pStyle w:val="Sangradetextonormal"/>
        <w:ind w:left="708" w:firstLine="12"/>
        <w:rPr>
          <w:rFonts w:cs="Arial"/>
          <w:sz w:val="20"/>
        </w:rPr>
      </w:pPr>
    </w:p>
    <w:p w:rsidR="009948A3" w:rsidRPr="00F930C6" w:rsidRDefault="002E6D13" w:rsidP="008D60AC">
      <w:pPr>
        <w:pStyle w:val="Sangradetextonormal"/>
        <w:numPr>
          <w:ilvl w:val="1"/>
          <w:numId w:val="7"/>
        </w:numPr>
        <w:tabs>
          <w:tab w:val="clear" w:pos="1985"/>
          <w:tab w:val="clear" w:pos="2410"/>
        </w:tabs>
        <w:suppressAutoHyphens/>
        <w:ind w:left="709"/>
        <w:jc w:val="both"/>
        <w:rPr>
          <w:rFonts w:cs="Arial"/>
          <w:b/>
          <w:sz w:val="20"/>
        </w:rPr>
      </w:pPr>
      <w:r w:rsidRPr="00F930C6">
        <w:rPr>
          <w:rFonts w:cs="Arial"/>
          <w:b/>
          <w:sz w:val="20"/>
        </w:rPr>
        <w:t>D</w:t>
      </w:r>
      <w:r w:rsidR="009948A3" w:rsidRPr="00F930C6">
        <w:rPr>
          <w:rFonts w:cs="Arial"/>
          <w:b/>
          <w:sz w:val="20"/>
        </w:rPr>
        <w:t xml:space="preserve">ependencia, </w:t>
      </w:r>
      <w:r w:rsidR="009948A3" w:rsidRPr="00F930C6">
        <w:rPr>
          <w:rFonts w:cs="Arial"/>
          <w:b/>
          <w:bCs/>
          <w:sz w:val="20"/>
        </w:rPr>
        <w:t>Unidad Orgánica y/o Área Solicitante</w:t>
      </w:r>
    </w:p>
    <w:p w:rsidR="009948A3" w:rsidRPr="00F930C6" w:rsidRDefault="009948A3" w:rsidP="009948A3">
      <w:pPr>
        <w:pStyle w:val="Sangradetextonormal"/>
        <w:ind w:left="709" w:firstLine="0"/>
        <w:jc w:val="both"/>
        <w:rPr>
          <w:rFonts w:cs="Arial"/>
          <w:sz w:val="20"/>
        </w:rPr>
      </w:pPr>
      <w:r w:rsidRPr="00F930C6">
        <w:rPr>
          <w:rFonts w:cs="Arial"/>
          <w:sz w:val="20"/>
          <w:lang w:eastAsia="en-US"/>
        </w:rPr>
        <w:t>Centro Nacional de Salud Renal</w:t>
      </w:r>
      <w:r w:rsidRPr="00F930C6">
        <w:rPr>
          <w:rFonts w:cs="Arial"/>
          <w:b/>
          <w:sz w:val="20"/>
        </w:rPr>
        <w:t>.</w:t>
      </w:r>
    </w:p>
    <w:p w:rsidR="009948A3" w:rsidRPr="00F930C6" w:rsidRDefault="009948A3" w:rsidP="009948A3">
      <w:pPr>
        <w:pStyle w:val="Sangradetextonormal"/>
        <w:jc w:val="both"/>
        <w:rPr>
          <w:rFonts w:cs="Arial"/>
          <w:b/>
          <w:sz w:val="20"/>
        </w:rPr>
      </w:pPr>
    </w:p>
    <w:p w:rsidR="009948A3" w:rsidRPr="00F930C6" w:rsidRDefault="009948A3" w:rsidP="008D60AC">
      <w:pPr>
        <w:pStyle w:val="Sangradetextonormal"/>
        <w:numPr>
          <w:ilvl w:val="1"/>
          <w:numId w:val="7"/>
        </w:numPr>
        <w:tabs>
          <w:tab w:val="clear" w:pos="1985"/>
          <w:tab w:val="clear" w:pos="2410"/>
        </w:tabs>
        <w:suppressAutoHyphens/>
        <w:ind w:left="709"/>
        <w:jc w:val="both"/>
        <w:rPr>
          <w:rFonts w:cs="Arial"/>
          <w:b/>
          <w:sz w:val="20"/>
        </w:rPr>
      </w:pPr>
      <w:r w:rsidRPr="00F930C6">
        <w:rPr>
          <w:rFonts w:cs="Arial"/>
          <w:b/>
          <w:sz w:val="20"/>
        </w:rPr>
        <w:t>Dependencia encargada de realizar el proceso de contratación</w:t>
      </w:r>
    </w:p>
    <w:p w:rsidR="009948A3" w:rsidRPr="00F930C6" w:rsidRDefault="009948A3" w:rsidP="009948A3">
      <w:pPr>
        <w:pStyle w:val="Sangradetextonormal"/>
        <w:jc w:val="both"/>
        <w:rPr>
          <w:rFonts w:cs="Arial"/>
          <w:sz w:val="20"/>
        </w:rPr>
      </w:pPr>
      <w:r w:rsidRPr="00F930C6">
        <w:rPr>
          <w:rFonts w:cs="Arial"/>
          <w:sz w:val="20"/>
        </w:rPr>
        <w:t xml:space="preserve">División de Recursos Humanos del </w:t>
      </w:r>
      <w:r w:rsidRPr="00F930C6">
        <w:rPr>
          <w:rFonts w:cs="Arial"/>
          <w:sz w:val="20"/>
          <w:lang w:eastAsia="en-US"/>
        </w:rPr>
        <w:t>Centro Nacional de Salud Renal</w:t>
      </w:r>
      <w:r w:rsidRPr="00F930C6">
        <w:rPr>
          <w:rFonts w:cs="Arial"/>
          <w:sz w:val="20"/>
        </w:rPr>
        <w:t>.</w:t>
      </w:r>
    </w:p>
    <w:p w:rsidR="009948A3" w:rsidRDefault="009948A3" w:rsidP="009948A3">
      <w:pPr>
        <w:pStyle w:val="Sangradetextonormal"/>
        <w:ind w:left="708" w:firstLine="0"/>
        <w:jc w:val="both"/>
        <w:rPr>
          <w:rFonts w:cs="Arial"/>
          <w:b/>
          <w:sz w:val="20"/>
        </w:rPr>
      </w:pPr>
    </w:p>
    <w:p w:rsidR="009948A3" w:rsidRPr="002E6D13" w:rsidRDefault="009948A3" w:rsidP="008D60AC">
      <w:pPr>
        <w:pStyle w:val="Sangradetextonormal"/>
        <w:numPr>
          <w:ilvl w:val="1"/>
          <w:numId w:val="7"/>
        </w:numPr>
        <w:tabs>
          <w:tab w:val="clear" w:pos="1985"/>
          <w:tab w:val="clear" w:pos="2410"/>
          <w:tab w:val="left" w:pos="993"/>
          <w:tab w:val="num" w:pos="1440"/>
        </w:tabs>
        <w:suppressAutoHyphens/>
        <w:ind w:left="709" w:hanging="425"/>
        <w:jc w:val="both"/>
        <w:rPr>
          <w:rFonts w:cs="Arial"/>
          <w:b/>
          <w:sz w:val="20"/>
        </w:rPr>
      </w:pPr>
      <w:r w:rsidRPr="002E6D13">
        <w:rPr>
          <w:b/>
          <w:sz w:val="20"/>
        </w:rPr>
        <w:t>Consideraciones para contratación laboral directa</w:t>
      </w:r>
    </w:p>
    <w:p w:rsidR="002E6D13" w:rsidRPr="002E6D13" w:rsidRDefault="002E6D13" w:rsidP="002E6D13">
      <w:pPr>
        <w:pStyle w:val="Sangradetextonormal"/>
        <w:tabs>
          <w:tab w:val="clear" w:pos="1985"/>
          <w:tab w:val="clear" w:pos="2410"/>
          <w:tab w:val="left" w:pos="993"/>
        </w:tabs>
        <w:suppressAutoHyphens/>
        <w:ind w:left="709" w:firstLine="0"/>
        <w:jc w:val="both"/>
        <w:rPr>
          <w:rFonts w:cs="Arial"/>
          <w:b/>
          <w:sz w:val="20"/>
        </w:rPr>
      </w:pPr>
    </w:p>
    <w:p w:rsidR="009948A3" w:rsidRPr="002E6D13" w:rsidRDefault="009948A3" w:rsidP="008D60AC">
      <w:pPr>
        <w:pStyle w:val="Sangradetextonormal"/>
        <w:numPr>
          <w:ilvl w:val="0"/>
          <w:numId w:val="6"/>
        </w:numPr>
        <w:tabs>
          <w:tab w:val="clear" w:pos="1985"/>
          <w:tab w:val="clear" w:pos="2410"/>
          <w:tab w:val="num" w:pos="1080"/>
        </w:tabs>
        <w:suppressAutoHyphens/>
        <w:ind w:left="1080"/>
        <w:jc w:val="both"/>
        <w:rPr>
          <w:sz w:val="20"/>
          <w:szCs w:val="22"/>
        </w:rPr>
      </w:pPr>
      <w:r w:rsidRPr="002E6D13">
        <w:rPr>
          <w:sz w:val="20"/>
        </w:rPr>
        <w:t>No haber sido destituido de la Administración Pública o Privada en los últimos 05 años.</w:t>
      </w:r>
    </w:p>
    <w:p w:rsidR="009948A3" w:rsidRPr="002E6D13" w:rsidRDefault="009948A3" w:rsidP="008D60AC">
      <w:pPr>
        <w:pStyle w:val="Sangradetextonormal"/>
        <w:numPr>
          <w:ilvl w:val="0"/>
          <w:numId w:val="6"/>
        </w:numPr>
        <w:tabs>
          <w:tab w:val="clear" w:pos="1985"/>
          <w:tab w:val="clear" w:pos="2410"/>
          <w:tab w:val="num" w:pos="1080"/>
        </w:tabs>
        <w:suppressAutoHyphens/>
        <w:ind w:left="1080"/>
        <w:jc w:val="both"/>
        <w:rPr>
          <w:sz w:val="20"/>
        </w:rPr>
      </w:pPr>
      <w:r w:rsidRPr="002E6D13">
        <w:rPr>
          <w:sz w:val="20"/>
        </w:rPr>
        <w:t>No haber tenido relación laboral con EsSalud a plazo indeterminado durante los 12 últimos meses, a efectos de la contratación a plazo fijo. (*)</w:t>
      </w:r>
    </w:p>
    <w:p w:rsidR="009948A3" w:rsidRPr="002E6D13" w:rsidRDefault="009948A3" w:rsidP="008D60AC">
      <w:pPr>
        <w:pStyle w:val="Sangradetextonormal"/>
        <w:numPr>
          <w:ilvl w:val="0"/>
          <w:numId w:val="6"/>
        </w:numPr>
        <w:tabs>
          <w:tab w:val="clear" w:pos="1985"/>
          <w:tab w:val="clear" w:pos="2410"/>
          <w:tab w:val="num" w:pos="1080"/>
        </w:tabs>
        <w:suppressAutoHyphens/>
        <w:ind w:left="1080"/>
        <w:jc w:val="both"/>
        <w:rPr>
          <w:sz w:val="20"/>
        </w:rPr>
      </w:pPr>
      <w:r w:rsidRPr="002E6D13">
        <w:rPr>
          <w:sz w:val="20"/>
        </w:rPr>
        <w:t>No tener vínculo laboral vigente con ESSALUD (contratado por servicio específico). (**)</w:t>
      </w:r>
    </w:p>
    <w:p w:rsidR="009948A3" w:rsidRPr="002E6D13" w:rsidRDefault="009948A3" w:rsidP="008D60AC">
      <w:pPr>
        <w:pStyle w:val="Sangradetextonormal"/>
        <w:numPr>
          <w:ilvl w:val="0"/>
          <w:numId w:val="6"/>
        </w:numPr>
        <w:tabs>
          <w:tab w:val="clear" w:pos="1985"/>
          <w:tab w:val="clear" w:pos="2410"/>
          <w:tab w:val="num" w:pos="1080"/>
        </w:tabs>
        <w:suppressAutoHyphens/>
        <w:ind w:left="1080"/>
        <w:jc w:val="both"/>
        <w:rPr>
          <w:sz w:val="20"/>
        </w:rPr>
      </w:pPr>
      <w:r w:rsidRPr="002E6D13">
        <w:rPr>
          <w:sz w:val="20"/>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rsidR="009948A3" w:rsidRPr="002E6D13" w:rsidRDefault="009948A3" w:rsidP="008D60AC">
      <w:pPr>
        <w:pStyle w:val="Sangradetextonormal"/>
        <w:numPr>
          <w:ilvl w:val="0"/>
          <w:numId w:val="6"/>
        </w:numPr>
        <w:tabs>
          <w:tab w:val="clear" w:pos="1985"/>
          <w:tab w:val="clear" w:pos="2410"/>
          <w:tab w:val="num" w:pos="1080"/>
        </w:tabs>
        <w:suppressAutoHyphens/>
        <w:ind w:left="1080"/>
        <w:jc w:val="both"/>
        <w:rPr>
          <w:sz w:val="20"/>
        </w:rPr>
      </w:pPr>
      <w:r w:rsidRPr="002E6D13">
        <w:rPr>
          <w:sz w:val="20"/>
        </w:rPr>
        <w:t>Los trabajadores de ESSALUD que laboran bajo la modalidad de suplencia podrán postular sin renuncia previa, acreditando su experiencia laboral en la condición citada.</w:t>
      </w:r>
    </w:p>
    <w:p w:rsidR="009948A3" w:rsidRPr="002E6D13" w:rsidRDefault="009948A3" w:rsidP="008D60AC">
      <w:pPr>
        <w:pStyle w:val="Sangradetextonormal"/>
        <w:numPr>
          <w:ilvl w:val="0"/>
          <w:numId w:val="6"/>
        </w:numPr>
        <w:tabs>
          <w:tab w:val="clear" w:pos="1985"/>
          <w:tab w:val="clear" w:pos="2410"/>
          <w:tab w:val="num" w:pos="1080"/>
        </w:tabs>
        <w:suppressAutoHyphens/>
        <w:ind w:left="1080"/>
        <w:jc w:val="both"/>
        <w:rPr>
          <w:sz w:val="20"/>
        </w:rPr>
      </w:pPr>
      <w:r w:rsidRPr="002E6D13">
        <w:rPr>
          <w:sz w:val="20"/>
        </w:rPr>
        <w:t>Disponibilidad inmediata.</w:t>
      </w:r>
    </w:p>
    <w:p w:rsidR="009948A3" w:rsidRDefault="009948A3" w:rsidP="009948A3">
      <w:pPr>
        <w:jc w:val="both"/>
        <w:rPr>
          <w:sz w:val="20"/>
        </w:rPr>
      </w:pPr>
    </w:p>
    <w:p w:rsidR="009948A3" w:rsidRDefault="009948A3" w:rsidP="009948A3">
      <w:pPr>
        <w:autoSpaceDE w:val="0"/>
        <w:autoSpaceDN w:val="0"/>
        <w:ind w:firstLine="708"/>
        <w:jc w:val="both"/>
        <w:rPr>
          <w:rFonts w:cs="Arial"/>
          <w:sz w:val="16"/>
          <w:szCs w:val="16"/>
        </w:rPr>
      </w:pPr>
      <w:r>
        <w:rPr>
          <w:rFonts w:cs="Arial"/>
          <w:sz w:val="16"/>
          <w:szCs w:val="16"/>
        </w:rPr>
        <w:t>(*) Requisito considerado en la LEY DE PRODUCTIVIDAD Y COMPETITIVIDAD LABORAL</w:t>
      </w:r>
    </w:p>
    <w:p w:rsidR="009948A3" w:rsidRDefault="009948A3" w:rsidP="009948A3">
      <w:pPr>
        <w:autoSpaceDE w:val="0"/>
        <w:autoSpaceDN w:val="0"/>
        <w:ind w:left="720"/>
        <w:jc w:val="both"/>
        <w:rPr>
          <w:rFonts w:cs="Arial"/>
          <w:sz w:val="16"/>
          <w:szCs w:val="16"/>
        </w:rPr>
      </w:pPr>
      <w:r>
        <w:rPr>
          <w:rFonts w:cs="Arial"/>
          <w:sz w:val="16"/>
          <w:szCs w:val="16"/>
        </w:rPr>
        <w:t>Artículo 78.- “Los trabajadores permanentes que cesen no podrán ser recontratados bajo ninguna de las modalidades previstas en este Título (contrato a modalidad), salvo que haya transcurrido un año del cese”.</w:t>
      </w:r>
    </w:p>
    <w:p w:rsidR="009948A3" w:rsidRDefault="009948A3" w:rsidP="009948A3">
      <w:pPr>
        <w:ind w:left="709"/>
        <w:jc w:val="both"/>
        <w:rPr>
          <w:rFonts w:cs="Arial"/>
          <w:sz w:val="16"/>
          <w:szCs w:val="16"/>
        </w:rPr>
      </w:pPr>
    </w:p>
    <w:p w:rsidR="009948A3" w:rsidRDefault="009948A3" w:rsidP="009948A3">
      <w:pPr>
        <w:ind w:left="709"/>
        <w:jc w:val="both"/>
        <w:rPr>
          <w:rFonts w:cs="Arial"/>
          <w:sz w:val="16"/>
          <w:szCs w:val="16"/>
        </w:rPr>
      </w:pPr>
      <w:r>
        <w:rPr>
          <w:rFonts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9948A3" w:rsidRDefault="009948A3" w:rsidP="009948A3">
      <w:pPr>
        <w:ind w:left="709"/>
        <w:rPr>
          <w:rFonts w:cs="Arial"/>
          <w:bCs/>
          <w:sz w:val="16"/>
          <w:szCs w:val="16"/>
        </w:rPr>
      </w:pPr>
    </w:p>
    <w:p w:rsidR="002A3634" w:rsidRDefault="002A3634" w:rsidP="002A3634">
      <w:pPr>
        <w:ind w:left="709"/>
        <w:rPr>
          <w:rFonts w:cs="Arial"/>
          <w:bCs/>
          <w:sz w:val="16"/>
          <w:szCs w:val="16"/>
          <w:highlight w:val="yellow"/>
        </w:rPr>
      </w:pPr>
    </w:p>
    <w:p w:rsidR="00386A53" w:rsidRDefault="006A70D5" w:rsidP="008D60AC">
      <w:pPr>
        <w:pStyle w:val="Sangradetextonormal"/>
        <w:numPr>
          <w:ilvl w:val="0"/>
          <w:numId w:val="8"/>
        </w:numPr>
        <w:tabs>
          <w:tab w:val="clear" w:pos="1985"/>
          <w:tab w:val="clear" w:pos="2410"/>
        </w:tabs>
        <w:suppressAutoHyphens/>
        <w:ind w:left="426" w:hanging="426"/>
        <w:jc w:val="both"/>
        <w:outlineLvl w:val="0"/>
        <w:rPr>
          <w:rFonts w:cs="Arial"/>
          <w:b/>
          <w:sz w:val="20"/>
        </w:rPr>
      </w:pPr>
      <w:r>
        <w:rPr>
          <w:rFonts w:cs="Arial"/>
          <w:b/>
          <w:sz w:val="20"/>
        </w:rPr>
        <w:t>P</w:t>
      </w:r>
      <w:r w:rsidR="00386A53" w:rsidRPr="00386A53">
        <w:rPr>
          <w:rFonts w:cs="Arial"/>
          <w:b/>
          <w:sz w:val="20"/>
        </w:rPr>
        <w:t>ERFIL DEL CARGO</w:t>
      </w:r>
    </w:p>
    <w:p w:rsidR="006A70D5" w:rsidRDefault="006A70D5" w:rsidP="006A70D5">
      <w:pPr>
        <w:pStyle w:val="Sangradetextonormal"/>
        <w:tabs>
          <w:tab w:val="clear" w:pos="1985"/>
          <w:tab w:val="clear" w:pos="2410"/>
        </w:tabs>
        <w:suppressAutoHyphens/>
        <w:ind w:left="426" w:firstLine="0"/>
        <w:jc w:val="both"/>
        <w:outlineLvl w:val="0"/>
        <w:rPr>
          <w:rFonts w:cs="Arial"/>
          <w:b/>
          <w:sz w:val="20"/>
        </w:rPr>
      </w:pPr>
    </w:p>
    <w:p w:rsidR="003053C0" w:rsidRPr="000B160C" w:rsidRDefault="00FB5939" w:rsidP="003053C0">
      <w:pPr>
        <w:ind w:left="360"/>
        <w:jc w:val="both"/>
        <w:rPr>
          <w:b/>
          <w:sz w:val="20"/>
          <w:lang w:val="en-GB"/>
        </w:rPr>
      </w:pPr>
      <w:r>
        <w:rPr>
          <w:b/>
          <w:sz w:val="20"/>
        </w:rPr>
        <w:t>MÉDICO (NEFRÓLOGO)</w:t>
      </w:r>
      <w:r w:rsidRPr="00437ACA">
        <w:rPr>
          <w:b/>
          <w:sz w:val="20"/>
        </w:rPr>
        <w:t xml:space="preserve"> (P</w:t>
      </w:r>
      <w:r>
        <w:rPr>
          <w:b/>
          <w:sz w:val="20"/>
        </w:rPr>
        <w:t>1ME</w:t>
      </w:r>
      <w:r w:rsidRPr="00437ACA">
        <w:rPr>
          <w:b/>
          <w:sz w:val="20"/>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5726"/>
      </w:tblGrid>
      <w:tr w:rsidR="006A70D5" w:rsidRPr="00040986" w:rsidTr="006A70D5">
        <w:trPr>
          <w:trHeight w:val="549"/>
        </w:trPr>
        <w:tc>
          <w:tcPr>
            <w:tcW w:w="2920" w:type="dxa"/>
            <w:shd w:val="clear" w:color="auto" w:fill="BDD6EE" w:themeFill="accent1" w:themeFillTint="66"/>
            <w:vAlign w:val="center"/>
          </w:tcPr>
          <w:p w:rsidR="006A70D5" w:rsidRPr="006A70D5" w:rsidRDefault="006A70D5" w:rsidP="002D4F7E">
            <w:pPr>
              <w:jc w:val="center"/>
              <w:rPr>
                <w:rFonts w:cs="Arial"/>
                <w:b/>
                <w:color w:val="000000"/>
                <w:sz w:val="18"/>
                <w:szCs w:val="18"/>
              </w:rPr>
            </w:pPr>
            <w:r w:rsidRPr="006A70D5">
              <w:rPr>
                <w:rFonts w:cs="Arial"/>
                <w:b/>
                <w:color w:val="000000"/>
                <w:sz w:val="18"/>
                <w:szCs w:val="18"/>
              </w:rPr>
              <w:t>REQUISITOS</w:t>
            </w:r>
          </w:p>
          <w:p w:rsidR="006A70D5" w:rsidRPr="006A70D5" w:rsidRDefault="006A70D5" w:rsidP="002D4F7E">
            <w:pPr>
              <w:jc w:val="center"/>
              <w:rPr>
                <w:rFonts w:cs="Arial"/>
                <w:b/>
                <w:color w:val="000000"/>
                <w:sz w:val="18"/>
                <w:szCs w:val="18"/>
              </w:rPr>
            </w:pPr>
            <w:r w:rsidRPr="006A70D5">
              <w:rPr>
                <w:rFonts w:cs="Arial"/>
                <w:b/>
                <w:color w:val="000000"/>
                <w:sz w:val="18"/>
                <w:szCs w:val="18"/>
              </w:rPr>
              <w:t>ESPECÍFICOS</w:t>
            </w:r>
          </w:p>
        </w:tc>
        <w:tc>
          <w:tcPr>
            <w:tcW w:w="5726" w:type="dxa"/>
            <w:shd w:val="clear" w:color="auto" w:fill="BDD6EE" w:themeFill="accent1" w:themeFillTint="66"/>
            <w:vAlign w:val="center"/>
          </w:tcPr>
          <w:p w:rsidR="006A70D5" w:rsidRPr="006A70D5" w:rsidRDefault="006A70D5" w:rsidP="002D4F7E">
            <w:pPr>
              <w:jc w:val="center"/>
              <w:rPr>
                <w:rFonts w:cs="Arial"/>
                <w:b/>
                <w:color w:val="000000"/>
                <w:sz w:val="18"/>
                <w:szCs w:val="18"/>
              </w:rPr>
            </w:pPr>
            <w:r w:rsidRPr="006A70D5">
              <w:rPr>
                <w:rFonts w:cs="Arial"/>
                <w:b/>
                <w:color w:val="000000"/>
                <w:sz w:val="18"/>
                <w:szCs w:val="18"/>
              </w:rPr>
              <w:t>DETALLE</w:t>
            </w:r>
          </w:p>
        </w:tc>
      </w:tr>
      <w:tr w:rsidR="006A70D5" w:rsidRPr="00040986" w:rsidTr="006A70D5">
        <w:tc>
          <w:tcPr>
            <w:tcW w:w="2920" w:type="dxa"/>
            <w:vAlign w:val="center"/>
          </w:tcPr>
          <w:p w:rsidR="006A70D5" w:rsidRPr="006A70D5" w:rsidRDefault="006A70D5" w:rsidP="002D4F7E">
            <w:pPr>
              <w:jc w:val="center"/>
              <w:rPr>
                <w:rFonts w:cs="Arial"/>
                <w:b/>
                <w:sz w:val="18"/>
                <w:szCs w:val="18"/>
              </w:rPr>
            </w:pPr>
            <w:r w:rsidRPr="00F930C6">
              <w:rPr>
                <w:rFonts w:cs="Arial"/>
                <w:b/>
                <w:sz w:val="20"/>
                <w:szCs w:val="18"/>
              </w:rPr>
              <w:t>Formación General</w:t>
            </w:r>
          </w:p>
        </w:tc>
        <w:tc>
          <w:tcPr>
            <w:tcW w:w="5726" w:type="dxa"/>
          </w:tcPr>
          <w:p w:rsidR="00AD22BD" w:rsidRPr="00A81733" w:rsidRDefault="00AD22BD" w:rsidP="00AD22BD">
            <w:pPr>
              <w:numPr>
                <w:ilvl w:val="0"/>
                <w:numId w:val="12"/>
              </w:numPr>
              <w:suppressAutoHyphens/>
              <w:jc w:val="both"/>
              <w:rPr>
                <w:rFonts w:cs="Arial"/>
                <w:sz w:val="18"/>
                <w:szCs w:val="18"/>
              </w:rPr>
            </w:pPr>
            <w:r w:rsidRPr="00A81733">
              <w:rPr>
                <w:rFonts w:cs="Arial"/>
                <w:sz w:val="18"/>
                <w:szCs w:val="18"/>
                <w:lang w:val="es-MX"/>
              </w:rPr>
              <w:t xml:space="preserve">Acreditar* copia simple del Título Profesional Universitario de Médico Cirujano y Resolución de SERUMS correspondiente a la profesión. </w:t>
            </w:r>
            <w:r w:rsidRPr="00A81733">
              <w:rPr>
                <w:rFonts w:cs="Arial"/>
                <w:b/>
                <w:sz w:val="18"/>
                <w:szCs w:val="18"/>
                <w:lang w:val="es-MX"/>
              </w:rPr>
              <w:t>(Indispensable)</w:t>
            </w:r>
          </w:p>
          <w:p w:rsidR="00AD22BD" w:rsidRPr="00A81733" w:rsidRDefault="00AD22BD" w:rsidP="00AD22BD">
            <w:pPr>
              <w:numPr>
                <w:ilvl w:val="0"/>
                <w:numId w:val="12"/>
              </w:numPr>
              <w:suppressAutoHyphens/>
              <w:jc w:val="both"/>
              <w:rPr>
                <w:rFonts w:cs="Arial"/>
                <w:sz w:val="18"/>
                <w:szCs w:val="18"/>
              </w:rPr>
            </w:pPr>
            <w:r w:rsidRPr="00A81733">
              <w:rPr>
                <w:rFonts w:cs="Arial"/>
                <w:sz w:val="18"/>
                <w:szCs w:val="18"/>
                <w:lang w:val="es-MX"/>
              </w:rPr>
              <w:t xml:space="preserve">Contar con Diploma de Colegiatura y Habilidad Profesional vigente a la fecha de inscripción. </w:t>
            </w:r>
            <w:r w:rsidRPr="00A81733">
              <w:rPr>
                <w:rFonts w:cs="Arial"/>
                <w:b/>
                <w:bCs/>
                <w:color w:val="000000"/>
                <w:sz w:val="18"/>
                <w:szCs w:val="18"/>
              </w:rPr>
              <w:t>(Indispensable)</w:t>
            </w:r>
          </w:p>
          <w:p w:rsidR="00AD22BD" w:rsidRPr="00A81733" w:rsidRDefault="00AD22BD" w:rsidP="00AD22BD">
            <w:pPr>
              <w:numPr>
                <w:ilvl w:val="0"/>
                <w:numId w:val="12"/>
              </w:numPr>
              <w:suppressAutoHyphens/>
              <w:jc w:val="both"/>
              <w:rPr>
                <w:rFonts w:cs="Arial"/>
                <w:b/>
                <w:sz w:val="18"/>
                <w:szCs w:val="18"/>
                <w:lang w:val="es-MX"/>
              </w:rPr>
            </w:pPr>
            <w:r w:rsidRPr="00A81733">
              <w:rPr>
                <w:rFonts w:cs="Arial"/>
                <w:sz w:val="18"/>
                <w:szCs w:val="18"/>
              </w:rPr>
              <w:lastRenderedPageBreak/>
              <w:t>Acreditar</w:t>
            </w:r>
            <w:r w:rsidRPr="00A81733">
              <w:rPr>
                <w:rFonts w:cs="Arial"/>
                <w:sz w:val="18"/>
                <w:szCs w:val="18"/>
                <w:lang w:val="es-MX"/>
              </w:rPr>
              <w:t>*</w:t>
            </w:r>
            <w:r w:rsidRPr="00A81733">
              <w:rPr>
                <w:rFonts w:cs="Arial"/>
                <w:sz w:val="18"/>
                <w:szCs w:val="18"/>
              </w:rPr>
              <w:t xml:space="preserve"> </w:t>
            </w:r>
            <w:r w:rsidRPr="00A81733">
              <w:rPr>
                <w:rFonts w:cs="Arial"/>
                <w:color w:val="000000"/>
                <w:sz w:val="18"/>
                <w:szCs w:val="18"/>
              </w:rPr>
              <w:t xml:space="preserve">copia simple del Título de Médico Especialista o constancia de haber culminado el </w:t>
            </w:r>
            <w:proofErr w:type="spellStart"/>
            <w:r w:rsidRPr="00A81733">
              <w:rPr>
                <w:rFonts w:cs="Arial"/>
                <w:color w:val="000000"/>
                <w:sz w:val="18"/>
                <w:szCs w:val="18"/>
              </w:rPr>
              <w:t>Residentado</w:t>
            </w:r>
            <w:proofErr w:type="spellEnd"/>
            <w:r w:rsidRPr="00A81733">
              <w:rPr>
                <w:rFonts w:cs="Arial"/>
                <w:color w:val="000000"/>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A81733">
              <w:rPr>
                <w:rFonts w:cs="Arial"/>
                <w:b/>
                <w:bCs/>
                <w:color w:val="000000"/>
                <w:sz w:val="18"/>
                <w:szCs w:val="18"/>
              </w:rPr>
              <w:t>(Indispensable)</w:t>
            </w:r>
          </w:p>
          <w:p w:rsidR="006A70D5" w:rsidRPr="00EB2EB1" w:rsidRDefault="00AD22BD" w:rsidP="00AD22BD">
            <w:pPr>
              <w:pStyle w:val="Prrafodelista"/>
              <w:widowControl w:val="0"/>
              <w:numPr>
                <w:ilvl w:val="0"/>
                <w:numId w:val="12"/>
              </w:numPr>
              <w:suppressAutoHyphens/>
              <w:spacing w:after="120"/>
              <w:contextualSpacing/>
              <w:jc w:val="both"/>
              <w:rPr>
                <w:sz w:val="18"/>
                <w:szCs w:val="18"/>
              </w:rPr>
            </w:pPr>
            <w:r w:rsidRPr="00A81733">
              <w:rPr>
                <w:color w:val="000000"/>
                <w:sz w:val="18"/>
                <w:szCs w:val="18"/>
              </w:rPr>
              <w:t xml:space="preserve">Presentar copia simple del Registro Nacional de Especialista. </w:t>
            </w:r>
            <w:r w:rsidRPr="00A81733">
              <w:rPr>
                <w:b/>
                <w:bCs/>
                <w:color w:val="000000"/>
                <w:sz w:val="18"/>
                <w:szCs w:val="18"/>
              </w:rPr>
              <w:t>(de corresponder)</w:t>
            </w:r>
          </w:p>
        </w:tc>
      </w:tr>
      <w:tr w:rsidR="006A70D5" w:rsidRPr="00040986" w:rsidTr="006A70D5">
        <w:trPr>
          <w:trHeight w:val="416"/>
        </w:trPr>
        <w:tc>
          <w:tcPr>
            <w:tcW w:w="2920" w:type="dxa"/>
            <w:vAlign w:val="center"/>
          </w:tcPr>
          <w:p w:rsidR="006A70D5" w:rsidRPr="00F930C6" w:rsidRDefault="006A70D5" w:rsidP="002D4F7E">
            <w:pPr>
              <w:jc w:val="center"/>
              <w:rPr>
                <w:rFonts w:cs="Arial"/>
                <w:b/>
                <w:sz w:val="20"/>
              </w:rPr>
            </w:pPr>
            <w:r w:rsidRPr="00F930C6">
              <w:rPr>
                <w:rFonts w:cs="Arial"/>
                <w:b/>
                <w:sz w:val="20"/>
              </w:rPr>
              <w:lastRenderedPageBreak/>
              <w:t>Experiencia Laboral</w:t>
            </w:r>
          </w:p>
        </w:tc>
        <w:tc>
          <w:tcPr>
            <w:tcW w:w="5726" w:type="dxa"/>
          </w:tcPr>
          <w:p w:rsidR="00AD22BD" w:rsidRPr="00A81733" w:rsidRDefault="00AD22BD" w:rsidP="00AD22BD">
            <w:pPr>
              <w:ind w:left="244"/>
              <w:jc w:val="both"/>
              <w:rPr>
                <w:rFonts w:cs="Arial"/>
                <w:sz w:val="18"/>
                <w:szCs w:val="18"/>
              </w:rPr>
            </w:pPr>
            <w:r w:rsidRPr="00A81733">
              <w:rPr>
                <w:rFonts w:cs="Arial"/>
                <w:b/>
                <w:sz w:val="18"/>
                <w:szCs w:val="18"/>
              </w:rPr>
              <w:t>EXPERIENCIA GENERAL</w:t>
            </w:r>
            <w:r w:rsidRPr="00A81733">
              <w:rPr>
                <w:rFonts w:cs="Arial"/>
                <w:sz w:val="18"/>
                <w:szCs w:val="18"/>
              </w:rPr>
              <w:t>:</w:t>
            </w:r>
          </w:p>
          <w:p w:rsidR="00AD22BD" w:rsidRPr="00A81733" w:rsidRDefault="00AD22BD" w:rsidP="00AD22BD">
            <w:pPr>
              <w:numPr>
                <w:ilvl w:val="0"/>
                <w:numId w:val="16"/>
              </w:numPr>
              <w:ind w:left="244" w:hanging="244"/>
              <w:jc w:val="both"/>
              <w:rPr>
                <w:rFonts w:cs="Arial"/>
                <w:sz w:val="18"/>
                <w:szCs w:val="18"/>
              </w:rPr>
            </w:pPr>
            <w:r w:rsidRPr="00A81733">
              <w:rPr>
                <w:rFonts w:cs="Arial"/>
                <w:sz w:val="18"/>
                <w:szCs w:val="18"/>
              </w:rPr>
              <w:t>Acreditar</w:t>
            </w:r>
            <w:r w:rsidRPr="00A81733">
              <w:rPr>
                <w:rFonts w:cs="Arial"/>
                <w:sz w:val="18"/>
                <w:szCs w:val="18"/>
                <w:lang w:val="es-MX"/>
              </w:rPr>
              <w:t>*</w:t>
            </w:r>
            <w:r w:rsidRPr="00A81733">
              <w:rPr>
                <w:rFonts w:cs="Arial"/>
                <w:sz w:val="18"/>
                <w:szCs w:val="18"/>
              </w:rPr>
              <w:t xml:space="preserve"> experiencia laboral mínima de cuatro (04) años desempeñando funciones afines a la profesión y/o puesto. </w:t>
            </w:r>
            <w:r w:rsidRPr="00A81733">
              <w:rPr>
                <w:rFonts w:cs="Arial"/>
                <w:b/>
                <w:sz w:val="18"/>
                <w:szCs w:val="18"/>
              </w:rPr>
              <w:t>(Indispensable)</w:t>
            </w:r>
          </w:p>
          <w:p w:rsidR="00AD22BD" w:rsidRPr="00A81733" w:rsidRDefault="00AD22BD" w:rsidP="00AD22BD">
            <w:pPr>
              <w:ind w:left="244"/>
              <w:jc w:val="both"/>
              <w:rPr>
                <w:rFonts w:cs="Arial"/>
                <w:b/>
                <w:sz w:val="18"/>
                <w:szCs w:val="18"/>
              </w:rPr>
            </w:pPr>
          </w:p>
          <w:p w:rsidR="00AD22BD" w:rsidRPr="00A81733" w:rsidRDefault="00AD22BD" w:rsidP="00AD22BD">
            <w:pPr>
              <w:ind w:left="244"/>
              <w:jc w:val="both"/>
              <w:rPr>
                <w:rFonts w:cs="Arial"/>
                <w:sz w:val="18"/>
                <w:szCs w:val="18"/>
              </w:rPr>
            </w:pPr>
            <w:r w:rsidRPr="00A81733">
              <w:rPr>
                <w:rFonts w:cs="Arial"/>
                <w:b/>
                <w:sz w:val="18"/>
                <w:szCs w:val="18"/>
              </w:rPr>
              <w:t>EXPERIENCIA ESPECÍFICA</w:t>
            </w:r>
            <w:r w:rsidRPr="00A81733">
              <w:rPr>
                <w:rFonts w:cs="Arial"/>
                <w:sz w:val="18"/>
                <w:szCs w:val="18"/>
              </w:rPr>
              <w:t>:</w:t>
            </w:r>
          </w:p>
          <w:p w:rsidR="00AD22BD" w:rsidRPr="00A81733" w:rsidRDefault="00AD22BD" w:rsidP="00AD22BD">
            <w:pPr>
              <w:numPr>
                <w:ilvl w:val="0"/>
                <w:numId w:val="16"/>
              </w:numPr>
              <w:ind w:left="244" w:hanging="244"/>
              <w:jc w:val="both"/>
              <w:rPr>
                <w:rFonts w:cs="Arial"/>
                <w:b/>
                <w:sz w:val="18"/>
                <w:szCs w:val="18"/>
              </w:rPr>
            </w:pPr>
            <w:r w:rsidRPr="00A81733">
              <w:rPr>
                <w:rFonts w:cs="Arial"/>
                <w:sz w:val="18"/>
                <w:szCs w:val="18"/>
              </w:rPr>
              <w:t>Acreditar</w:t>
            </w:r>
            <w:r w:rsidRPr="00A81733">
              <w:rPr>
                <w:rFonts w:cs="Arial"/>
                <w:sz w:val="18"/>
                <w:szCs w:val="18"/>
                <w:lang w:val="es-MX"/>
              </w:rPr>
              <w:t>*</w:t>
            </w:r>
            <w:r w:rsidRPr="00A81733">
              <w:rPr>
                <w:rFonts w:cs="Arial"/>
                <w:sz w:val="18"/>
                <w:szCs w:val="18"/>
              </w:rPr>
              <w:t xml:space="preserve"> experiencia laboral mínima de tres (03) años en la especialidad requerida, incluyendo el </w:t>
            </w:r>
            <w:proofErr w:type="spellStart"/>
            <w:r w:rsidRPr="00A81733">
              <w:rPr>
                <w:rFonts w:cs="Arial"/>
                <w:sz w:val="18"/>
                <w:szCs w:val="18"/>
              </w:rPr>
              <w:t>Residentado</w:t>
            </w:r>
            <w:proofErr w:type="spellEnd"/>
            <w:r w:rsidRPr="00A81733">
              <w:rPr>
                <w:rFonts w:cs="Arial"/>
                <w:sz w:val="18"/>
                <w:szCs w:val="18"/>
              </w:rPr>
              <w:t xml:space="preserve"> Médico. </w:t>
            </w:r>
            <w:r w:rsidRPr="00A81733">
              <w:rPr>
                <w:rFonts w:cs="Arial"/>
                <w:b/>
                <w:sz w:val="18"/>
                <w:szCs w:val="18"/>
              </w:rPr>
              <w:t>(Indispensable)</w:t>
            </w:r>
          </w:p>
          <w:p w:rsidR="00AD22BD" w:rsidRPr="00A81733" w:rsidRDefault="00AD22BD" w:rsidP="00AD22BD">
            <w:pPr>
              <w:numPr>
                <w:ilvl w:val="0"/>
                <w:numId w:val="16"/>
              </w:numPr>
              <w:ind w:left="244" w:hanging="244"/>
              <w:jc w:val="both"/>
              <w:rPr>
                <w:rFonts w:cs="Arial"/>
                <w:b/>
                <w:sz w:val="18"/>
                <w:szCs w:val="18"/>
              </w:rPr>
            </w:pPr>
            <w:r w:rsidRPr="00A81733">
              <w:rPr>
                <w:rFonts w:cs="Arial"/>
                <w:sz w:val="18"/>
                <w:szCs w:val="18"/>
              </w:rPr>
              <w:t>Acreditar</w:t>
            </w:r>
            <w:r w:rsidRPr="00A81733">
              <w:rPr>
                <w:rFonts w:cs="Arial"/>
                <w:sz w:val="18"/>
                <w:szCs w:val="18"/>
                <w:lang w:val="es-MX"/>
              </w:rPr>
              <w:t>*</w:t>
            </w:r>
            <w:r w:rsidRPr="00A81733">
              <w:rPr>
                <w:rFonts w:cs="Arial"/>
                <w:sz w:val="18"/>
                <w:szCs w:val="18"/>
              </w:rPr>
              <w:t xml:space="preserve"> un (01) año de SERUMS, experiencia mínima requerida en el sector público.</w:t>
            </w:r>
            <w:r w:rsidRPr="00A81733">
              <w:rPr>
                <w:rFonts w:cs="Arial"/>
                <w:b/>
                <w:sz w:val="18"/>
                <w:szCs w:val="18"/>
              </w:rPr>
              <w:t xml:space="preserve"> (Indispensable)</w:t>
            </w:r>
            <w:r w:rsidRPr="00A81733">
              <w:rPr>
                <w:rFonts w:cs="Arial"/>
                <w:sz w:val="18"/>
                <w:szCs w:val="18"/>
              </w:rPr>
              <w:t xml:space="preserve"> </w:t>
            </w:r>
          </w:p>
          <w:p w:rsidR="00AD22BD" w:rsidRPr="00A81733" w:rsidRDefault="00AD22BD" w:rsidP="00AD22BD">
            <w:pPr>
              <w:jc w:val="both"/>
              <w:rPr>
                <w:rFonts w:cs="Arial"/>
                <w:b/>
                <w:sz w:val="18"/>
                <w:szCs w:val="18"/>
              </w:rPr>
            </w:pPr>
          </w:p>
          <w:p w:rsidR="006A70D5" w:rsidRPr="00F930C6" w:rsidRDefault="00AD22BD" w:rsidP="00AD22BD">
            <w:pPr>
              <w:pStyle w:val="Prrafodelista"/>
              <w:tabs>
                <w:tab w:val="left" w:pos="180"/>
              </w:tabs>
              <w:suppressAutoHyphens/>
              <w:snapToGrid w:val="0"/>
              <w:ind w:left="319"/>
              <w:contextualSpacing/>
              <w:jc w:val="both"/>
              <w:rPr>
                <w:b/>
                <w:sz w:val="20"/>
                <w:szCs w:val="20"/>
              </w:rPr>
            </w:pPr>
            <w:r w:rsidRPr="00A81733">
              <w:rPr>
                <w:sz w:val="18"/>
                <w:szCs w:val="18"/>
              </w:rPr>
              <w:t>De preferencia, la experiencia debe haber sido desarrollada en entidades de salud o en aquellas cuyas actividades estén relacionadas con la actividad prestadora y/o aseguradora.</w:t>
            </w:r>
            <w:r w:rsidRPr="00A81733">
              <w:t xml:space="preserve"> </w:t>
            </w:r>
            <w:r w:rsidRPr="00A81733">
              <w:rPr>
                <w:b/>
                <w:bCs/>
                <w:sz w:val="18"/>
                <w:szCs w:val="18"/>
              </w:rPr>
              <w:t>(Deseable)</w:t>
            </w:r>
          </w:p>
        </w:tc>
      </w:tr>
      <w:tr w:rsidR="006A70D5" w:rsidRPr="00040986" w:rsidTr="006A70D5">
        <w:trPr>
          <w:trHeight w:val="345"/>
        </w:trPr>
        <w:tc>
          <w:tcPr>
            <w:tcW w:w="2920" w:type="dxa"/>
            <w:vAlign w:val="center"/>
          </w:tcPr>
          <w:p w:rsidR="006A70D5" w:rsidRPr="00F930C6" w:rsidRDefault="006A70D5" w:rsidP="002D4F7E">
            <w:pPr>
              <w:jc w:val="center"/>
              <w:rPr>
                <w:rFonts w:cs="Arial"/>
                <w:b/>
                <w:sz w:val="20"/>
              </w:rPr>
            </w:pPr>
            <w:r w:rsidRPr="00F930C6">
              <w:rPr>
                <w:rFonts w:cs="Arial"/>
                <w:b/>
                <w:sz w:val="20"/>
              </w:rPr>
              <w:t>Capacitación</w:t>
            </w:r>
          </w:p>
        </w:tc>
        <w:tc>
          <w:tcPr>
            <w:tcW w:w="5726" w:type="dxa"/>
          </w:tcPr>
          <w:p w:rsidR="006A70D5" w:rsidRPr="00F930C6" w:rsidRDefault="00AD22BD" w:rsidP="00AD22BD">
            <w:pPr>
              <w:numPr>
                <w:ilvl w:val="0"/>
                <w:numId w:val="12"/>
              </w:numPr>
              <w:suppressAutoHyphens/>
              <w:contextualSpacing/>
              <w:jc w:val="both"/>
              <w:rPr>
                <w:rFonts w:cs="Arial"/>
                <w:sz w:val="20"/>
              </w:rPr>
            </w:pPr>
            <w:r w:rsidRPr="00A81733">
              <w:rPr>
                <w:rFonts w:cs="Arial"/>
                <w:sz w:val="18"/>
                <w:szCs w:val="18"/>
              </w:rPr>
              <w:t>Acreditar</w:t>
            </w:r>
            <w:r w:rsidRPr="00A81733">
              <w:rPr>
                <w:rFonts w:cs="Arial"/>
                <w:sz w:val="18"/>
                <w:szCs w:val="18"/>
                <w:lang w:val="es-MX"/>
              </w:rPr>
              <w:t xml:space="preserve">* </w:t>
            </w:r>
            <w:r w:rsidRPr="00A81733">
              <w:rPr>
                <w:rFonts w:cs="Arial"/>
                <w:sz w:val="18"/>
                <w:szCs w:val="18"/>
              </w:rPr>
              <w:t xml:space="preserve">capacitación y/o actividades de actualización afines a la especialidad requerida, como mínimo de </w:t>
            </w:r>
            <w:r>
              <w:rPr>
                <w:rFonts w:cs="Arial"/>
                <w:sz w:val="18"/>
                <w:szCs w:val="18"/>
              </w:rPr>
              <w:t>85 horas o 05 créditos, a partir del año 2016</w:t>
            </w:r>
            <w:r w:rsidRPr="00A81733">
              <w:rPr>
                <w:rFonts w:cs="Arial"/>
                <w:sz w:val="18"/>
                <w:szCs w:val="18"/>
              </w:rPr>
              <w:t xml:space="preserve"> a la fecha. </w:t>
            </w:r>
            <w:r w:rsidRPr="00A81733">
              <w:rPr>
                <w:rFonts w:cs="Arial"/>
                <w:b/>
                <w:bCs/>
                <w:sz w:val="18"/>
                <w:szCs w:val="18"/>
              </w:rPr>
              <w:t>(Indispensable)</w:t>
            </w:r>
          </w:p>
        </w:tc>
      </w:tr>
      <w:tr w:rsidR="006A70D5" w:rsidRPr="00040986" w:rsidTr="006A70D5">
        <w:trPr>
          <w:trHeight w:val="308"/>
        </w:trPr>
        <w:tc>
          <w:tcPr>
            <w:tcW w:w="2920" w:type="dxa"/>
            <w:vAlign w:val="center"/>
          </w:tcPr>
          <w:p w:rsidR="006A70D5" w:rsidRPr="00F930C6" w:rsidRDefault="006A70D5" w:rsidP="002D4F7E">
            <w:pPr>
              <w:jc w:val="center"/>
              <w:rPr>
                <w:rFonts w:cs="Arial"/>
                <w:b/>
                <w:sz w:val="20"/>
              </w:rPr>
            </w:pPr>
            <w:r w:rsidRPr="00F930C6">
              <w:rPr>
                <w:rFonts w:cs="Arial"/>
                <w:b/>
                <w:sz w:val="20"/>
              </w:rPr>
              <w:t>Conocimientos complementarios para el puesto o servicio</w:t>
            </w:r>
          </w:p>
        </w:tc>
        <w:tc>
          <w:tcPr>
            <w:tcW w:w="5726" w:type="dxa"/>
          </w:tcPr>
          <w:p w:rsidR="00AD22BD" w:rsidRPr="00AD22BD" w:rsidRDefault="00AD22BD" w:rsidP="00AD22BD">
            <w:pPr>
              <w:pStyle w:val="Prrafodelista"/>
              <w:numPr>
                <w:ilvl w:val="0"/>
                <w:numId w:val="12"/>
              </w:numPr>
              <w:suppressAutoHyphens/>
              <w:jc w:val="both"/>
              <w:rPr>
                <w:sz w:val="18"/>
                <w:szCs w:val="18"/>
              </w:rPr>
            </w:pPr>
            <w:r w:rsidRPr="00AD22BD">
              <w:rPr>
                <w:sz w:val="18"/>
                <w:szCs w:val="18"/>
              </w:rPr>
              <w:t xml:space="preserve">Manejo de Ofimática: Word, Excel, </w:t>
            </w:r>
            <w:proofErr w:type="spellStart"/>
            <w:r w:rsidRPr="00AD22BD">
              <w:rPr>
                <w:sz w:val="18"/>
                <w:szCs w:val="18"/>
              </w:rPr>
              <w:t>Power</w:t>
            </w:r>
            <w:proofErr w:type="spellEnd"/>
            <w:r w:rsidRPr="00AD22BD">
              <w:rPr>
                <w:sz w:val="18"/>
                <w:szCs w:val="18"/>
              </w:rPr>
              <w:t xml:space="preserve"> Point, Internet a nivel básico. </w:t>
            </w:r>
            <w:r w:rsidRPr="00AD22BD">
              <w:rPr>
                <w:b/>
                <w:sz w:val="18"/>
                <w:szCs w:val="18"/>
              </w:rPr>
              <w:t>(Indispensable)</w:t>
            </w:r>
          </w:p>
          <w:p w:rsidR="00D31BAE" w:rsidRPr="00AD22BD" w:rsidRDefault="00AD22BD" w:rsidP="00AD22BD">
            <w:pPr>
              <w:pStyle w:val="Prrafodelista"/>
              <w:numPr>
                <w:ilvl w:val="0"/>
                <w:numId w:val="12"/>
              </w:numPr>
              <w:jc w:val="both"/>
              <w:rPr>
                <w:sz w:val="20"/>
              </w:rPr>
            </w:pPr>
            <w:r w:rsidRPr="00AD22BD">
              <w:rPr>
                <w:sz w:val="18"/>
                <w:szCs w:val="18"/>
              </w:rPr>
              <w:t xml:space="preserve">Manejo de Idioma Inglés a nivel básico. </w:t>
            </w:r>
            <w:r w:rsidRPr="00AD22BD">
              <w:rPr>
                <w:b/>
                <w:sz w:val="18"/>
                <w:szCs w:val="18"/>
              </w:rPr>
              <w:t>(Indispensable)</w:t>
            </w:r>
          </w:p>
        </w:tc>
      </w:tr>
      <w:tr w:rsidR="006A70D5" w:rsidRPr="00040986" w:rsidTr="006A70D5">
        <w:trPr>
          <w:trHeight w:val="308"/>
        </w:trPr>
        <w:tc>
          <w:tcPr>
            <w:tcW w:w="2920" w:type="dxa"/>
            <w:vAlign w:val="center"/>
          </w:tcPr>
          <w:p w:rsidR="006A70D5" w:rsidRPr="00F930C6" w:rsidRDefault="006A70D5" w:rsidP="002D4F7E">
            <w:pPr>
              <w:jc w:val="center"/>
              <w:rPr>
                <w:rFonts w:cs="Arial"/>
                <w:b/>
                <w:sz w:val="20"/>
              </w:rPr>
            </w:pPr>
            <w:r w:rsidRPr="00F930C6">
              <w:rPr>
                <w:rFonts w:cs="Arial"/>
                <w:b/>
                <w:sz w:val="20"/>
              </w:rPr>
              <w:t>Habilidades o Competencias</w:t>
            </w:r>
          </w:p>
        </w:tc>
        <w:tc>
          <w:tcPr>
            <w:tcW w:w="5726" w:type="dxa"/>
          </w:tcPr>
          <w:p w:rsidR="0092649A" w:rsidRPr="00AD22BD" w:rsidRDefault="0092649A" w:rsidP="0092649A">
            <w:pPr>
              <w:jc w:val="both"/>
              <w:rPr>
                <w:rFonts w:cs="Arial"/>
                <w:sz w:val="18"/>
              </w:rPr>
            </w:pPr>
            <w:r w:rsidRPr="00AD22BD">
              <w:rPr>
                <w:rFonts w:cs="Arial"/>
                <w:b/>
                <w:bCs/>
                <w:sz w:val="18"/>
              </w:rPr>
              <w:t>GENÉRICAS:</w:t>
            </w:r>
            <w:r w:rsidRPr="00AD22BD">
              <w:rPr>
                <w:rFonts w:cs="Arial"/>
                <w:sz w:val="18"/>
              </w:rPr>
              <w:t xml:space="preserve"> Actitud de servicio, ética e integridad, compromiso y responsabilidad, orientación a resultados, trabajo en equipo.</w:t>
            </w:r>
          </w:p>
          <w:p w:rsidR="006A70D5" w:rsidRPr="00F930C6" w:rsidRDefault="0092649A" w:rsidP="0092649A">
            <w:pPr>
              <w:jc w:val="both"/>
              <w:rPr>
                <w:rFonts w:cs="Arial"/>
                <w:sz w:val="20"/>
              </w:rPr>
            </w:pPr>
            <w:r w:rsidRPr="00AD22BD">
              <w:rPr>
                <w:rFonts w:cs="Arial"/>
                <w:b/>
                <w:bCs/>
                <w:sz w:val="18"/>
              </w:rPr>
              <w:t>ESPECÍFICAS:</w:t>
            </w:r>
            <w:r w:rsidRPr="00AD22BD">
              <w:rPr>
                <w:rFonts w:cs="Arial"/>
                <w:sz w:val="18"/>
              </w:rPr>
              <w:t xml:space="preserve"> Pensamiento estratégico, comunicación efectiva, planificación y organización, capacidad de análisis y capacidad de respuesta al cambio.</w:t>
            </w:r>
          </w:p>
        </w:tc>
      </w:tr>
      <w:tr w:rsidR="006A70D5" w:rsidRPr="00040986" w:rsidTr="00AD22BD">
        <w:trPr>
          <w:trHeight w:val="492"/>
        </w:trPr>
        <w:tc>
          <w:tcPr>
            <w:tcW w:w="2920" w:type="dxa"/>
            <w:vAlign w:val="center"/>
          </w:tcPr>
          <w:p w:rsidR="006A70D5" w:rsidRPr="00F930C6" w:rsidRDefault="006A70D5" w:rsidP="002D4F7E">
            <w:pPr>
              <w:jc w:val="center"/>
              <w:rPr>
                <w:rFonts w:cs="Arial"/>
                <w:b/>
                <w:sz w:val="20"/>
              </w:rPr>
            </w:pPr>
            <w:r w:rsidRPr="00F930C6">
              <w:rPr>
                <w:rFonts w:cs="Arial"/>
                <w:b/>
                <w:sz w:val="20"/>
              </w:rPr>
              <w:t>Motivo de Contratación</w:t>
            </w:r>
          </w:p>
        </w:tc>
        <w:tc>
          <w:tcPr>
            <w:tcW w:w="5726" w:type="dxa"/>
            <w:vAlign w:val="center"/>
          </w:tcPr>
          <w:p w:rsidR="006A70D5" w:rsidRPr="00F930C6" w:rsidRDefault="009E04CC" w:rsidP="008577B1">
            <w:pPr>
              <w:jc w:val="both"/>
              <w:rPr>
                <w:rFonts w:cs="Arial"/>
                <w:sz w:val="20"/>
              </w:rPr>
            </w:pPr>
            <w:r w:rsidRPr="00AD22BD">
              <w:rPr>
                <w:rFonts w:cs="Arial"/>
                <w:sz w:val="18"/>
              </w:rPr>
              <w:t>Suplencia por Encargo en Jefatura de Depa</w:t>
            </w:r>
            <w:r w:rsidR="008577B1" w:rsidRPr="00AD22BD">
              <w:rPr>
                <w:rFonts w:cs="Arial"/>
                <w:sz w:val="18"/>
              </w:rPr>
              <w:t>rtamento Asistencial (Resol. N°D000097</w:t>
            </w:r>
            <w:r w:rsidRPr="00AD22BD">
              <w:rPr>
                <w:rFonts w:cs="Arial"/>
                <w:sz w:val="18"/>
              </w:rPr>
              <w:t>-</w:t>
            </w:r>
            <w:r w:rsidR="00FB5939" w:rsidRPr="00AD22BD">
              <w:rPr>
                <w:rFonts w:cs="Arial"/>
                <w:sz w:val="18"/>
              </w:rPr>
              <w:t>CNSR-ESSALUD-2020</w:t>
            </w:r>
            <w:r w:rsidRPr="00AD22BD">
              <w:rPr>
                <w:rFonts w:cs="Arial"/>
                <w:sz w:val="18"/>
              </w:rPr>
              <w:t>)</w:t>
            </w:r>
          </w:p>
        </w:tc>
      </w:tr>
    </w:tbl>
    <w:p w:rsidR="00C2591A" w:rsidRPr="00C2591A" w:rsidRDefault="00157BBB" w:rsidP="006A70D5">
      <w:pPr>
        <w:pStyle w:val="Textoindependiente"/>
        <w:ind w:left="709" w:hanging="93"/>
        <w:rPr>
          <w:rFonts w:cs="Arial"/>
          <w:b/>
          <w:sz w:val="14"/>
          <w:szCs w:val="14"/>
        </w:rPr>
      </w:pPr>
      <w:r>
        <w:rPr>
          <w:rFonts w:cs="Arial"/>
          <w:b/>
        </w:rPr>
        <w:t xml:space="preserve"> </w:t>
      </w:r>
      <w:r w:rsidR="00C76D08" w:rsidRPr="000E0E34">
        <w:rPr>
          <w:b/>
          <w:sz w:val="14"/>
          <w:szCs w:val="14"/>
        </w:rPr>
        <w:t>(*) La acreditación implica presentar copia de los documentos sustentato</w:t>
      </w:r>
      <w:r w:rsidR="003E41B4" w:rsidRPr="000E0E34">
        <w:rPr>
          <w:b/>
          <w:sz w:val="14"/>
          <w:szCs w:val="14"/>
        </w:rPr>
        <w:t>rios. Los postulantes que no lo</w:t>
      </w:r>
      <w:r w:rsidR="0048796D" w:rsidRPr="000E0E34">
        <w:rPr>
          <w:b/>
          <w:sz w:val="14"/>
          <w:szCs w:val="14"/>
        </w:rPr>
        <w:t xml:space="preserve"> </w:t>
      </w:r>
      <w:r w:rsidR="00C76D08" w:rsidRPr="000E0E34">
        <w:rPr>
          <w:b/>
          <w:sz w:val="14"/>
          <w:szCs w:val="14"/>
        </w:rPr>
        <w:t>hagan serán descalificados. Los documentos presentados no serán devueltos. Para la contratac</w:t>
      </w:r>
      <w:r w:rsidR="003E41B4" w:rsidRPr="000E0E34">
        <w:rPr>
          <w:b/>
          <w:sz w:val="14"/>
          <w:szCs w:val="14"/>
        </w:rPr>
        <w:t>ión del</w:t>
      </w:r>
      <w:r w:rsidR="0048796D" w:rsidRPr="000E0E34">
        <w:rPr>
          <w:b/>
          <w:sz w:val="14"/>
          <w:szCs w:val="14"/>
        </w:rPr>
        <w:t xml:space="preserve"> </w:t>
      </w:r>
      <w:r w:rsidR="00C76D08" w:rsidRPr="000E0E34">
        <w:rPr>
          <w:b/>
          <w:sz w:val="14"/>
          <w:szCs w:val="14"/>
        </w:rPr>
        <w:t>postulante seleccionado, éste presentará la documentación origin</w:t>
      </w:r>
      <w:r w:rsidR="003E41B4" w:rsidRPr="000E0E34">
        <w:rPr>
          <w:b/>
          <w:sz w:val="14"/>
          <w:szCs w:val="14"/>
        </w:rPr>
        <w:t xml:space="preserve">al sustentatoria. </w:t>
      </w:r>
      <w:r w:rsidR="00C2591A" w:rsidRPr="00C2591A">
        <w:rPr>
          <w:rFonts w:cs="Arial"/>
          <w:b/>
          <w:sz w:val="14"/>
          <w:szCs w:val="14"/>
          <w:lang w:val="es-MX"/>
        </w:rPr>
        <w:t>La suplencia está supeditada la incorporación del trabajador titular.</w:t>
      </w:r>
    </w:p>
    <w:p w:rsidR="00C76D08" w:rsidRPr="00C2591A" w:rsidRDefault="00C76D08" w:rsidP="000E0E34">
      <w:pPr>
        <w:pStyle w:val="Prrafodelista"/>
        <w:ind w:left="426"/>
        <w:jc w:val="both"/>
        <w:rPr>
          <w:b/>
          <w:strike/>
          <w:sz w:val="14"/>
          <w:szCs w:val="14"/>
        </w:rPr>
      </w:pPr>
    </w:p>
    <w:p w:rsidR="00F23046" w:rsidRPr="00C350E8" w:rsidRDefault="00F23046" w:rsidP="00924818">
      <w:pPr>
        <w:pStyle w:val="Textoindependiente"/>
        <w:rPr>
          <w:rFonts w:cs="Arial"/>
          <w:b/>
          <w:strike/>
          <w:sz w:val="20"/>
        </w:rPr>
      </w:pPr>
    </w:p>
    <w:p w:rsidR="00232F61" w:rsidRPr="0048796D" w:rsidRDefault="005B2E6E" w:rsidP="008D60AC">
      <w:pPr>
        <w:pStyle w:val="Ttulo4"/>
        <w:numPr>
          <w:ilvl w:val="0"/>
          <w:numId w:val="8"/>
        </w:numPr>
        <w:rPr>
          <w:rFonts w:cs="Arial"/>
          <w:sz w:val="20"/>
        </w:rPr>
      </w:pPr>
      <w:r w:rsidRPr="0048796D">
        <w:rPr>
          <w:rFonts w:cs="Arial"/>
          <w:sz w:val="20"/>
        </w:rPr>
        <w:t>CARACTERÍSTICAS DEL PUESTO Y/O CARGO</w:t>
      </w:r>
    </w:p>
    <w:p w:rsidR="00946FD2" w:rsidRPr="0048796D" w:rsidRDefault="00946FD2" w:rsidP="000A605C">
      <w:pPr>
        <w:rPr>
          <w:rFonts w:cs="Arial"/>
          <w:b/>
          <w:sz w:val="20"/>
        </w:rPr>
      </w:pPr>
    </w:p>
    <w:p w:rsidR="009E04CC" w:rsidRPr="005C027A" w:rsidRDefault="009E04CC" w:rsidP="009E04CC">
      <w:pPr>
        <w:pStyle w:val="Ttulo4"/>
        <w:tabs>
          <w:tab w:val="left" w:pos="426"/>
        </w:tabs>
        <w:spacing w:after="120"/>
        <w:ind w:left="0" w:firstLine="0"/>
        <w:rPr>
          <w:sz w:val="20"/>
        </w:rPr>
      </w:pPr>
      <w:r>
        <w:rPr>
          <w:sz w:val="20"/>
        </w:rPr>
        <w:t xml:space="preserve">      MEDICO – NEFROLOGO </w:t>
      </w:r>
      <w:r w:rsidRPr="005C027A">
        <w:rPr>
          <w:sz w:val="20"/>
        </w:rPr>
        <w:t>(CÓD. P</w:t>
      </w:r>
      <w:r>
        <w:rPr>
          <w:sz w:val="20"/>
        </w:rPr>
        <w:t>1ME</w:t>
      </w:r>
      <w:r w:rsidRPr="005C027A">
        <w:rPr>
          <w:sz w:val="20"/>
        </w:rPr>
        <w:t xml:space="preserve">)    </w:t>
      </w:r>
    </w:p>
    <w:p w:rsidR="009E04CC" w:rsidRPr="005C027A" w:rsidRDefault="009E04CC" w:rsidP="009E04CC">
      <w:pPr>
        <w:pStyle w:val="Ttulo4"/>
        <w:tabs>
          <w:tab w:val="left" w:pos="426"/>
        </w:tabs>
        <w:spacing w:after="120"/>
        <w:ind w:left="0" w:firstLine="0"/>
        <w:rPr>
          <w:sz w:val="20"/>
          <w:lang w:val="es-MX"/>
        </w:rPr>
      </w:pPr>
      <w:r w:rsidRPr="005C027A">
        <w:rPr>
          <w:sz w:val="20"/>
        </w:rPr>
        <w:t xml:space="preserve">      </w:t>
      </w:r>
      <w:r w:rsidRPr="005C027A">
        <w:rPr>
          <w:sz w:val="20"/>
          <w:lang w:val="es-MX"/>
        </w:rPr>
        <w:t>Principales funciones a desarrollar:</w:t>
      </w:r>
    </w:p>
    <w:p w:rsidR="006041F9" w:rsidRDefault="006041F9" w:rsidP="006041F9">
      <w:pPr>
        <w:pStyle w:val="Sangradetextonormal"/>
        <w:ind w:left="426" w:firstLine="0"/>
        <w:jc w:val="both"/>
        <w:rPr>
          <w:rFonts w:cs="Arial"/>
          <w:b/>
          <w:sz w:val="20"/>
        </w:rPr>
      </w:pPr>
    </w:p>
    <w:p w:rsidR="00352554" w:rsidRDefault="00352554" w:rsidP="008D60AC">
      <w:pPr>
        <w:pStyle w:val="Prrafodelista"/>
        <w:numPr>
          <w:ilvl w:val="0"/>
          <w:numId w:val="14"/>
        </w:numPr>
        <w:autoSpaceDE w:val="0"/>
        <w:autoSpaceDN w:val="0"/>
        <w:contextualSpacing/>
        <w:jc w:val="both"/>
        <w:rPr>
          <w:sz w:val="20"/>
          <w:lang w:val="es-MX"/>
        </w:rPr>
      </w:pPr>
      <w:r w:rsidRPr="00CC48D6">
        <w:rPr>
          <w:sz w:val="20"/>
          <w:lang w:val="es-MX"/>
        </w:rPr>
        <w:t>Realizar visitas médicas e indicar al personal de salud el tratamiento a seguir con el paciente</w:t>
      </w:r>
      <w:r>
        <w:rPr>
          <w:sz w:val="20"/>
          <w:lang w:val="es-MX"/>
        </w:rPr>
        <w:t xml:space="preserve"> que requiere diálisis</w:t>
      </w:r>
      <w:r w:rsidRPr="00CC48D6">
        <w:rPr>
          <w:sz w:val="20"/>
          <w:lang w:val="es-MX"/>
        </w:rPr>
        <w:t xml:space="preserve">. </w:t>
      </w:r>
    </w:p>
    <w:p w:rsidR="00352554" w:rsidRDefault="00352554" w:rsidP="008D60AC">
      <w:pPr>
        <w:pStyle w:val="Prrafodelista"/>
        <w:numPr>
          <w:ilvl w:val="0"/>
          <w:numId w:val="14"/>
        </w:numPr>
        <w:autoSpaceDE w:val="0"/>
        <w:autoSpaceDN w:val="0"/>
        <w:contextualSpacing/>
        <w:jc w:val="both"/>
        <w:rPr>
          <w:sz w:val="20"/>
          <w:lang w:val="es-MX"/>
        </w:rPr>
      </w:pPr>
      <w:r w:rsidRPr="00CC48D6">
        <w:rPr>
          <w:sz w:val="20"/>
          <w:lang w:val="es-MX"/>
        </w:rPr>
        <w:t>Realizar procedimientos médicos de acuerdo a su competencia en la especialidad</w:t>
      </w:r>
      <w:r>
        <w:rPr>
          <w:sz w:val="20"/>
          <w:lang w:val="es-MX"/>
        </w:rPr>
        <w:t>.</w:t>
      </w:r>
      <w:r w:rsidRPr="00CC48D6">
        <w:rPr>
          <w:sz w:val="20"/>
          <w:lang w:val="es-MX"/>
        </w:rPr>
        <w:t xml:space="preserve"> </w:t>
      </w:r>
    </w:p>
    <w:p w:rsidR="00352554" w:rsidRDefault="00352554" w:rsidP="008D60AC">
      <w:pPr>
        <w:pStyle w:val="Prrafodelista"/>
        <w:numPr>
          <w:ilvl w:val="0"/>
          <w:numId w:val="14"/>
        </w:numPr>
        <w:autoSpaceDE w:val="0"/>
        <w:autoSpaceDN w:val="0"/>
        <w:contextualSpacing/>
        <w:jc w:val="both"/>
        <w:rPr>
          <w:sz w:val="20"/>
          <w:lang w:val="es-MX"/>
        </w:rPr>
      </w:pPr>
      <w:r w:rsidRPr="00CC48D6">
        <w:rPr>
          <w:sz w:val="20"/>
          <w:lang w:val="es-MX"/>
        </w:rPr>
        <w:t xml:space="preserve">Registrar las evoluciones clínicas del paciente y prescripción médica en la Historia Clínica, los sistemas informáticos y en formularios utilizados en la atención en el parte médico del Sistema Integral de Gestión en Diálisis. </w:t>
      </w:r>
    </w:p>
    <w:p w:rsidR="00352554" w:rsidRDefault="00352554" w:rsidP="008D60AC">
      <w:pPr>
        <w:pStyle w:val="Prrafodelista"/>
        <w:numPr>
          <w:ilvl w:val="0"/>
          <w:numId w:val="14"/>
        </w:numPr>
        <w:autoSpaceDE w:val="0"/>
        <w:autoSpaceDN w:val="0"/>
        <w:contextualSpacing/>
        <w:jc w:val="both"/>
        <w:rPr>
          <w:sz w:val="20"/>
          <w:lang w:val="es-MX"/>
        </w:rPr>
      </w:pPr>
      <w:r w:rsidRPr="00CC48D6">
        <w:rPr>
          <w:sz w:val="20"/>
          <w:lang w:val="es-MX"/>
        </w:rPr>
        <w:t xml:space="preserve">Conducir las reuniones clínicas médicas orientadas a la discusión de casos clínicos. </w:t>
      </w:r>
    </w:p>
    <w:p w:rsidR="00352554" w:rsidRDefault="00352554" w:rsidP="008D60AC">
      <w:pPr>
        <w:pStyle w:val="Prrafodelista"/>
        <w:numPr>
          <w:ilvl w:val="0"/>
          <w:numId w:val="14"/>
        </w:numPr>
        <w:autoSpaceDE w:val="0"/>
        <w:autoSpaceDN w:val="0"/>
        <w:contextualSpacing/>
        <w:jc w:val="both"/>
        <w:rPr>
          <w:sz w:val="20"/>
          <w:lang w:val="es-MX"/>
        </w:rPr>
      </w:pPr>
      <w:r>
        <w:rPr>
          <w:sz w:val="20"/>
          <w:lang w:val="es-MX"/>
        </w:rPr>
        <w:t xml:space="preserve">Realizar actividades de </w:t>
      </w:r>
      <w:proofErr w:type="spellStart"/>
      <w:r>
        <w:rPr>
          <w:sz w:val="20"/>
          <w:lang w:val="es-MX"/>
        </w:rPr>
        <w:t>Triaje</w:t>
      </w:r>
      <w:proofErr w:type="spellEnd"/>
      <w:r>
        <w:rPr>
          <w:sz w:val="20"/>
          <w:lang w:val="es-MX"/>
        </w:rPr>
        <w:t xml:space="preserve"> Diferenciado para identificación de pacientes sospechosos o confirmados de COVID-19.</w:t>
      </w:r>
    </w:p>
    <w:p w:rsidR="00352554" w:rsidRDefault="00352554" w:rsidP="008D60AC">
      <w:pPr>
        <w:pStyle w:val="Prrafodelista"/>
        <w:numPr>
          <w:ilvl w:val="0"/>
          <w:numId w:val="14"/>
        </w:numPr>
        <w:autoSpaceDE w:val="0"/>
        <w:autoSpaceDN w:val="0"/>
        <w:contextualSpacing/>
        <w:jc w:val="both"/>
        <w:rPr>
          <w:sz w:val="20"/>
          <w:lang w:val="es-MX"/>
        </w:rPr>
      </w:pPr>
      <w:r>
        <w:rPr>
          <w:sz w:val="20"/>
          <w:lang w:val="es-MX"/>
        </w:rPr>
        <w:t>Conducir las R</w:t>
      </w:r>
      <w:r w:rsidRPr="00CC48D6">
        <w:rPr>
          <w:sz w:val="20"/>
          <w:lang w:val="es-MX"/>
        </w:rPr>
        <w:t xml:space="preserve">euniones del Equipo Multidisciplinario para establecer estrategias de intervención </w:t>
      </w:r>
      <w:r>
        <w:rPr>
          <w:sz w:val="20"/>
          <w:lang w:val="es-MX"/>
        </w:rPr>
        <w:t>p</w:t>
      </w:r>
      <w:r w:rsidRPr="00CC48D6">
        <w:rPr>
          <w:sz w:val="20"/>
          <w:lang w:val="es-MX"/>
        </w:rPr>
        <w:t xml:space="preserve">ara la solución de problemas en los pacientes que no alcanzan los parámetros establecidos en los indicadores de eficiencia del tratamiento. </w:t>
      </w:r>
    </w:p>
    <w:p w:rsidR="00352554" w:rsidRDefault="00352554" w:rsidP="008D60AC">
      <w:pPr>
        <w:pStyle w:val="Prrafodelista"/>
        <w:numPr>
          <w:ilvl w:val="0"/>
          <w:numId w:val="14"/>
        </w:numPr>
        <w:autoSpaceDE w:val="0"/>
        <w:autoSpaceDN w:val="0"/>
        <w:contextualSpacing/>
        <w:jc w:val="both"/>
        <w:rPr>
          <w:sz w:val="20"/>
          <w:lang w:val="es-MX"/>
        </w:rPr>
      </w:pPr>
      <w:r w:rsidRPr="00CC48D6">
        <w:rPr>
          <w:sz w:val="20"/>
          <w:lang w:val="es-MX"/>
        </w:rPr>
        <w:lastRenderedPageBreak/>
        <w:t>Brindar información médica, orientar y educar al paciente y familiar sobre la situación de salud al paciente y de las medidas tendientes a disminuir los riesgos</w:t>
      </w:r>
      <w:r w:rsidR="00DD4932">
        <w:rPr>
          <w:sz w:val="20"/>
          <w:lang w:val="es-MX"/>
        </w:rPr>
        <w:t xml:space="preserve"> de complicaciones en diálisis, tanto de los pacientes sospechosos y confirmados COVID 19.</w:t>
      </w:r>
    </w:p>
    <w:p w:rsidR="00352554" w:rsidRPr="00F930C6" w:rsidRDefault="00352554" w:rsidP="008D60AC">
      <w:pPr>
        <w:pStyle w:val="Prrafodelista"/>
        <w:numPr>
          <w:ilvl w:val="0"/>
          <w:numId w:val="14"/>
        </w:numPr>
        <w:autoSpaceDE w:val="0"/>
        <w:autoSpaceDN w:val="0"/>
        <w:contextualSpacing/>
        <w:jc w:val="both"/>
        <w:rPr>
          <w:sz w:val="20"/>
          <w:szCs w:val="20"/>
          <w:lang w:val="es-MX"/>
        </w:rPr>
      </w:pPr>
      <w:r w:rsidRPr="00F930C6">
        <w:rPr>
          <w:sz w:val="20"/>
          <w:szCs w:val="20"/>
          <w:lang w:val="es-MX"/>
        </w:rPr>
        <w:t xml:space="preserve">Evaluar clínicamente al paciente nuevo de acuerdo al procedimiento de atención médica, autorizando su admisión. </w:t>
      </w:r>
    </w:p>
    <w:p w:rsidR="00352554" w:rsidRPr="00F930C6" w:rsidRDefault="00352554" w:rsidP="008D60AC">
      <w:pPr>
        <w:pStyle w:val="Prrafodelista"/>
        <w:numPr>
          <w:ilvl w:val="0"/>
          <w:numId w:val="14"/>
        </w:numPr>
        <w:autoSpaceDE w:val="0"/>
        <w:autoSpaceDN w:val="0"/>
        <w:contextualSpacing/>
        <w:jc w:val="both"/>
        <w:rPr>
          <w:sz w:val="20"/>
          <w:szCs w:val="20"/>
          <w:lang w:val="es-MX"/>
        </w:rPr>
      </w:pPr>
      <w:r w:rsidRPr="00F930C6">
        <w:rPr>
          <w:sz w:val="20"/>
          <w:szCs w:val="20"/>
          <w:lang w:val="es-MX"/>
        </w:rPr>
        <w:t xml:space="preserve">Mantener actualizada la prescripción del tratamiento de los pacientes en terapias de reemplazo renal. </w:t>
      </w:r>
    </w:p>
    <w:p w:rsidR="00352554" w:rsidRPr="00F930C6" w:rsidRDefault="00352554" w:rsidP="008D60AC">
      <w:pPr>
        <w:pStyle w:val="Prrafodelista"/>
        <w:numPr>
          <w:ilvl w:val="0"/>
          <w:numId w:val="14"/>
        </w:numPr>
        <w:autoSpaceDE w:val="0"/>
        <w:autoSpaceDN w:val="0"/>
        <w:contextualSpacing/>
        <w:jc w:val="both"/>
        <w:rPr>
          <w:sz w:val="20"/>
          <w:szCs w:val="20"/>
          <w:lang w:val="es-MX"/>
        </w:rPr>
      </w:pPr>
      <w:r w:rsidRPr="00F930C6">
        <w:rPr>
          <w:sz w:val="20"/>
          <w:szCs w:val="20"/>
          <w:lang w:val="es-MX"/>
        </w:rPr>
        <w:t xml:space="preserve">Atender las complicaciones médicas surgidas en sala y a los pacientes que acudan en situación de emergencia. </w:t>
      </w:r>
    </w:p>
    <w:p w:rsidR="00352554" w:rsidRPr="00F930C6" w:rsidRDefault="00352554" w:rsidP="008D60AC">
      <w:pPr>
        <w:pStyle w:val="Prrafodelista"/>
        <w:numPr>
          <w:ilvl w:val="0"/>
          <w:numId w:val="14"/>
        </w:numPr>
        <w:autoSpaceDE w:val="0"/>
        <w:autoSpaceDN w:val="0"/>
        <w:contextualSpacing/>
        <w:jc w:val="both"/>
        <w:rPr>
          <w:sz w:val="20"/>
          <w:szCs w:val="20"/>
          <w:lang w:val="es-MX"/>
        </w:rPr>
      </w:pPr>
      <w:r w:rsidRPr="00F930C6">
        <w:rPr>
          <w:sz w:val="20"/>
          <w:szCs w:val="20"/>
          <w:lang w:val="es-MX"/>
        </w:rPr>
        <w:t xml:space="preserve">Referir pacientes a los Hospitales Nacionales cuando su condición clínica lo requiera, con el informe médico correspondiente. </w:t>
      </w:r>
    </w:p>
    <w:p w:rsidR="00352554" w:rsidRPr="00F930C6" w:rsidRDefault="00352554" w:rsidP="008D60AC">
      <w:pPr>
        <w:pStyle w:val="Prrafodelista"/>
        <w:numPr>
          <w:ilvl w:val="0"/>
          <w:numId w:val="14"/>
        </w:numPr>
        <w:autoSpaceDE w:val="0"/>
        <w:autoSpaceDN w:val="0"/>
        <w:contextualSpacing/>
        <w:jc w:val="both"/>
        <w:rPr>
          <w:sz w:val="20"/>
          <w:szCs w:val="20"/>
          <w:lang w:val="es-MX"/>
        </w:rPr>
      </w:pPr>
      <w:r w:rsidRPr="00F930C6">
        <w:rPr>
          <w:sz w:val="20"/>
          <w:szCs w:val="20"/>
          <w:lang w:val="es-MX"/>
        </w:rPr>
        <w:t xml:space="preserve">Ejecutar actividades de recuperación y rehabilitación de la salud de los pacientes referidos al Centro Nacional de Salud Renal. </w:t>
      </w:r>
    </w:p>
    <w:p w:rsidR="00352554" w:rsidRPr="00F930C6" w:rsidRDefault="00352554" w:rsidP="008D60AC">
      <w:pPr>
        <w:pStyle w:val="Prrafodelista"/>
        <w:numPr>
          <w:ilvl w:val="0"/>
          <w:numId w:val="14"/>
        </w:numPr>
        <w:autoSpaceDE w:val="0"/>
        <w:autoSpaceDN w:val="0"/>
        <w:contextualSpacing/>
        <w:jc w:val="both"/>
        <w:rPr>
          <w:sz w:val="20"/>
          <w:szCs w:val="20"/>
          <w:lang w:val="es-MX"/>
        </w:rPr>
      </w:pPr>
      <w:r w:rsidRPr="00F930C6">
        <w:rPr>
          <w:sz w:val="20"/>
          <w:szCs w:val="20"/>
          <w:lang w:val="es-MX"/>
        </w:rPr>
        <w:t xml:space="preserve">Participar en actividades de información, educación y comunicación en promoción de la salud y prevención de la enfermedad. </w:t>
      </w:r>
    </w:p>
    <w:p w:rsidR="00352554" w:rsidRPr="00F930C6" w:rsidRDefault="00352554" w:rsidP="008D60AC">
      <w:pPr>
        <w:pStyle w:val="Prrafodelista"/>
        <w:numPr>
          <w:ilvl w:val="0"/>
          <w:numId w:val="14"/>
        </w:numPr>
        <w:autoSpaceDE w:val="0"/>
        <w:autoSpaceDN w:val="0"/>
        <w:contextualSpacing/>
        <w:jc w:val="both"/>
        <w:rPr>
          <w:sz w:val="20"/>
          <w:szCs w:val="20"/>
          <w:lang w:val="es-MX"/>
        </w:rPr>
      </w:pPr>
      <w:r w:rsidRPr="00F930C6">
        <w:rPr>
          <w:sz w:val="20"/>
          <w:szCs w:val="20"/>
          <w:lang w:val="es-MX"/>
        </w:rPr>
        <w:t xml:space="preserve">Elaborar informes y certificados de la prestación asistencial establecidos para el servicio. </w:t>
      </w:r>
    </w:p>
    <w:p w:rsidR="00352554" w:rsidRPr="00F930C6" w:rsidRDefault="00352554" w:rsidP="008D60AC">
      <w:pPr>
        <w:pStyle w:val="Prrafodelista"/>
        <w:numPr>
          <w:ilvl w:val="0"/>
          <w:numId w:val="14"/>
        </w:numPr>
        <w:autoSpaceDE w:val="0"/>
        <w:autoSpaceDN w:val="0"/>
        <w:contextualSpacing/>
        <w:jc w:val="both"/>
        <w:rPr>
          <w:sz w:val="20"/>
          <w:szCs w:val="20"/>
          <w:lang w:val="es-MX"/>
        </w:rPr>
      </w:pPr>
      <w:r w:rsidRPr="00F930C6">
        <w:rPr>
          <w:sz w:val="20"/>
          <w:szCs w:val="20"/>
          <w:lang w:val="es-MX"/>
        </w:rPr>
        <w:t xml:space="preserve">Brindar información médica sobre la situación de salud al paciente o al familiar responsable. </w:t>
      </w:r>
    </w:p>
    <w:p w:rsidR="00352554" w:rsidRPr="00F930C6" w:rsidRDefault="00352554" w:rsidP="008D60AC">
      <w:pPr>
        <w:pStyle w:val="Prrafodelista"/>
        <w:numPr>
          <w:ilvl w:val="0"/>
          <w:numId w:val="14"/>
        </w:numPr>
        <w:autoSpaceDE w:val="0"/>
        <w:autoSpaceDN w:val="0"/>
        <w:contextualSpacing/>
        <w:jc w:val="both"/>
        <w:rPr>
          <w:sz w:val="20"/>
          <w:szCs w:val="20"/>
          <w:lang w:val="es-MX"/>
        </w:rPr>
      </w:pPr>
      <w:r w:rsidRPr="00F930C6">
        <w:rPr>
          <w:sz w:val="20"/>
          <w:szCs w:val="20"/>
          <w:lang w:val="es-MX"/>
        </w:rPr>
        <w:t xml:space="preserve">Realizar las actividades de auditoría médica y sugerir la implementación de las medidas correctivas. </w:t>
      </w:r>
    </w:p>
    <w:p w:rsidR="00352554" w:rsidRPr="00F930C6" w:rsidRDefault="00352554" w:rsidP="008D60AC">
      <w:pPr>
        <w:pStyle w:val="Prrafodelista"/>
        <w:numPr>
          <w:ilvl w:val="0"/>
          <w:numId w:val="14"/>
        </w:numPr>
        <w:autoSpaceDE w:val="0"/>
        <w:autoSpaceDN w:val="0"/>
        <w:contextualSpacing/>
        <w:jc w:val="both"/>
        <w:rPr>
          <w:sz w:val="20"/>
          <w:szCs w:val="20"/>
          <w:lang w:val="es-MX"/>
        </w:rPr>
      </w:pPr>
      <w:r w:rsidRPr="00F930C6">
        <w:rPr>
          <w:sz w:val="20"/>
          <w:szCs w:val="20"/>
          <w:lang w:val="es-MX"/>
        </w:rPr>
        <w:t xml:space="preserve">Absolver consultas de carácter técnico asistencial y/o administrativo en el ámbito de competencia y emitir el informe correspondiente. </w:t>
      </w:r>
    </w:p>
    <w:p w:rsidR="00352554" w:rsidRPr="00F930C6" w:rsidRDefault="00352554" w:rsidP="008D60AC">
      <w:pPr>
        <w:pStyle w:val="Prrafodelista"/>
        <w:numPr>
          <w:ilvl w:val="0"/>
          <w:numId w:val="14"/>
        </w:numPr>
        <w:autoSpaceDE w:val="0"/>
        <w:autoSpaceDN w:val="0"/>
        <w:contextualSpacing/>
        <w:jc w:val="both"/>
        <w:rPr>
          <w:sz w:val="20"/>
          <w:szCs w:val="20"/>
          <w:lang w:val="es-MX"/>
        </w:rPr>
      </w:pPr>
      <w:r w:rsidRPr="00F930C6">
        <w:rPr>
          <w:sz w:val="20"/>
          <w:szCs w:val="20"/>
          <w:lang w:val="es-MX"/>
        </w:rPr>
        <w:t xml:space="preserve">Participar en comités y comisiones y suscribir los informes o dictámenes correspondientes, en el ámbito de competencia. </w:t>
      </w:r>
    </w:p>
    <w:p w:rsidR="00352554" w:rsidRPr="00F930C6" w:rsidRDefault="00352554" w:rsidP="008D60AC">
      <w:pPr>
        <w:pStyle w:val="Prrafodelista"/>
        <w:numPr>
          <w:ilvl w:val="0"/>
          <w:numId w:val="14"/>
        </w:numPr>
        <w:autoSpaceDE w:val="0"/>
        <w:autoSpaceDN w:val="0"/>
        <w:contextualSpacing/>
        <w:jc w:val="both"/>
        <w:rPr>
          <w:sz w:val="20"/>
          <w:szCs w:val="20"/>
          <w:lang w:val="es-MX"/>
        </w:rPr>
      </w:pPr>
      <w:r w:rsidRPr="00F930C6">
        <w:rPr>
          <w:sz w:val="20"/>
          <w:szCs w:val="20"/>
          <w:lang w:val="es-MX"/>
        </w:rPr>
        <w:t xml:space="preserve">Participar en la elaboración del Plan Anual de Actividades e iniciativas corporativas de los Planes de Gestión del Departamento. </w:t>
      </w:r>
    </w:p>
    <w:p w:rsidR="00352554" w:rsidRPr="00F930C6" w:rsidRDefault="00352554" w:rsidP="008D60AC">
      <w:pPr>
        <w:pStyle w:val="Prrafodelista"/>
        <w:numPr>
          <w:ilvl w:val="0"/>
          <w:numId w:val="14"/>
        </w:numPr>
        <w:autoSpaceDE w:val="0"/>
        <w:autoSpaceDN w:val="0"/>
        <w:contextualSpacing/>
        <w:jc w:val="both"/>
        <w:rPr>
          <w:sz w:val="20"/>
          <w:szCs w:val="20"/>
          <w:lang w:val="es-MX"/>
        </w:rPr>
      </w:pPr>
      <w:r w:rsidRPr="00F930C6">
        <w:rPr>
          <w:sz w:val="20"/>
          <w:szCs w:val="20"/>
          <w:lang w:val="es-MX"/>
        </w:rPr>
        <w:t xml:space="preserve">Elaborar propuestas de mejora y participar en la actualización de Protocolos, Guías de Práctica Clínica, Manuales de Procedimientos y otros documentos técnico normativos. </w:t>
      </w:r>
    </w:p>
    <w:p w:rsidR="00352554" w:rsidRPr="00F930C6" w:rsidRDefault="00352554" w:rsidP="008D60AC">
      <w:pPr>
        <w:pStyle w:val="Prrafodelista"/>
        <w:numPr>
          <w:ilvl w:val="0"/>
          <w:numId w:val="14"/>
        </w:numPr>
        <w:autoSpaceDE w:val="0"/>
        <w:autoSpaceDN w:val="0"/>
        <w:contextualSpacing/>
        <w:jc w:val="both"/>
        <w:rPr>
          <w:sz w:val="20"/>
          <w:szCs w:val="20"/>
          <w:lang w:val="es-MX"/>
        </w:rPr>
      </w:pPr>
      <w:r w:rsidRPr="00F930C6">
        <w:rPr>
          <w:sz w:val="20"/>
          <w:szCs w:val="20"/>
          <w:lang w:val="es-MX"/>
        </w:rPr>
        <w:t xml:space="preserve">Participar en el diseño y ejecución de proyectos de intervención sanitaria, investigación científica y/o docencia autorizados por las instancias institucionales correspondientes. </w:t>
      </w:r>
    </w:p>
    <w:p w:rsidR="00352554" w:rsidRPr="00F930C6" w:rsidRDefault="00352554" w:rsidP="008D60AC">
      <w:pPr>
        <w:pStyle w:val="Prrafodelista"/>
        <w:numPr>
          <w:ilvl w:val="0"/>
          <w:numId w:val="14"/>
        </w:numPr>
        <w:autoSpaceDE w:val="0"/>
        <w:autoSpaceDN w:val="0"/>
        <w:contextualSpacing/>
        <w:jc w:val="both"/>
        <w:rPr>
          <w:sz w:val="20"/>
          <w:szCs w:val="20"/>
          <w:lang w:val="es-MX"/>
        </w:rPr>
      </w:pPr>
      <w:r w:rsidRPr="00F930C6">
        <w:rPr>
          <w:sz w:val="20"/>
          <w:szCs w:val="20"/>
          <w:lang w:val="es-MX"/>
        </w:rPr>
        <w:t xml:space="preserve">Aplicar las normas y medidas de bioseguridad. </w:t>
      </w:r>
    </w:p>
    <w:p w:rsidR="00352554" w:rsidRPr="00F930C6" w:rsidRDefault="00352554" w:rsidP="008D60AC">
      <w:pPr>
        <w:pStyle w:val="Prrafodelista"/>
        <w:numPr>
          <w:ilvl w:val="0"/>
          <w:numId w:val="14"/>
        </w:numPr>
        <w:autoSpaceDE w:val="0"/>
        <w:autoSpaceDN w:val="0"/>
        <w:contextualSpacing/>
        <w:jc w:val="both"/>
        <w:rPr>
          <w:sz w:val="20"/>
          <w:szCs w:val="20"/>
          <w:lang w:val="es-MX"/>
        </w:rPr>
      </w:pPr>
      <w:r w:rsidRPr="00F930C6">
        <w:rPr>
          <w:sz w:val="20"/>
          <w:szCs w:val="20"/>
          <w:lang w:val="es-MX"/>
        </w:rPr>
        <w:t xml:space="preserve">Cumplir con los principios y deberes establecidos en el Código de Ética del Personal del Seguro Social de Salud (ESSALUD), así como no incurrir en las prohibiciones contenidas en él. </w:t>
      </w:r>
    </w:p>
    <w:p w:rsidR="00352554" w:rsidRPr="00F930C6" w:rsidRDefault="00352554" w:rsidP="008D60AC">
      <w:pPr>
        <w:pStyle w:val="Prrafodelista"/>
        <w:numPr>
          <w:ilvl w:val="0"/>
          <w:numId w:val="14"/>
        </w:numPr>
        <w:autoSpaceDE w:val="0"/>
        <w:autoSpaceDN w:val="0"/>
        <w:contextualSpacing/>
        <w:jc w:val="both"/>
        <w:rPr>
          <w:sz w:val="20"/>
          <w:szCs w:val="20"/>
          <w:lang w:val="es-MX"/>
        </w:rPr>
      </w:pPr>
      <w:r w:rsidRPr="00F930C6">
        <w:rPr>
          <w:sz w:val="20"/>
          <w:szCs w:val="20"/>
          <w:lang w:val="es-MX"/>
        </w:rPr>
        <w:t xml:space="preserve">Mantener informado al jefe del servicio sobre las actividades que desarrolla. </w:t>
      </w:r>
    </w:p>
    <w:p w:rsidR="00352554" w:rsidRPr="00F930C6" w:rsidRDefault="00352554" w:rsidP="008D60AC">
      <w:pPr>
        <w:pStyle w:val="Prrafodelista"/>
        <w:numPr>
          <w:ilvl w:val="0"/>
          <w:numId w:val="14"/>
        </w:numPr>
        <w:autoSpaceDE w:val="0"/>
        <w:autoSpaceDN w:val="0"/>
        <w:contextualSpacing/>
        <w:jc w:val="both"/>
        <w:rPr>
          <w:sz w:val="20"/>
          <w:szCs w:val="20"/>
          <w:lang w:val="es-MX"/>
        </w:rPr>
      </w:pPr>
      <w:r w:rsidRPr="00F930C6">
        <w:rPr>
          <w:sz w:val="20"/>
          <w:szCs w:val="20"/>
          <w:lang w:val="es-MX"/>
        </w:rPr>
        <w:t xml:space="preserve">Registrar las actividades realizadas en los sistemas de información institucional y emitir informes de su ejecución, cumpliendo estrictamente las disposiciones vigentes. </w:t>
      </w:r>
    </w:p>
    <w:p w:rsidR="00352554" w:rsidRPr="00F930C6" w:rsidRDefault="00352554" w:rsidP="008D60AC">
      <w:pPr>
        <w:pStyle w:val="Prrafodelista"/>
        <w:numPr>
          <w:ilvl w:val="0"/>
          <w:numId w:val="14"/>
        </w:numPr>
        <w:autoSpaceDE w:val="0"/>
        <w:autoSpaceDN w:val="0"/>
        <w:contextualSpacing/>
        <w:jc w:val="both"/>
        <w:rPr>
          <w:sz w:val="20"/>
          <w:szCs w:val="20"/>
          <w:lang w:val="es-MX"/>
        </w:rPr>
      </w:pPr>
      <w:r w:rsidRPr="00F930C6">
        <w:rPr>
          <w:sz w:val="20"/>
          <w:szCs w:val="20"/>
          <w:lang w:val="es-MX"/>
        </w:rPr>
        <w:t xml:space="preserve">Velar por la seguridad, mantenimiento y operatividad de los bienes asignados para el cumplimiento de sus labores. </w:t>
      </w:r>
    </w:p>
    <w:p w:rsidR="0092649A" w:rsidRPr="00F930C6" w:rsidRDefault="00352554" w:rsidP="008D60AC">
      <w:pPr>
        <w:numPr>
          <w:ilvl w:val="0"/>
          <w:numId w:val="14"/>
        </w:numPr>
        <w:jc w:val="both"/>
        <w:rPr>
          <w:rFonts w:ascii="Times New Roman" w:hAnsi="Times New Roman"/>
          <w:sz w:val="20"/>
          <w:lang w:val="es-PE"/>
        </w:rPr>
      </w:pPr>
      <w:r w:rsidRPr="00F930C6">
        <w:rPr>
          <w:sz w:val="20"/>
          <w:lang w:val="es-MX"/>
        </w:rPr>
        <w:t>Realizar otras funciones afines en el ámbito de competencia que le asigne el jefe del servicio.</w:t>
      </w:r>
    </w:p>
    <w:p w:rsidR="00A37A84" w:rsidRPr="00787445" w:rsidRDefault="00A37A84" w:rsidP="00A37A84">
      <w:pPr>
        <w:widowControl w:val="0"/>
        <w:jc w:val="both"/>
        <w:rPr>
          <w:rFonts w:cs="Arial"/>
          <w:b/>
          <w:sz w:val="20"/>
          <w:u w:val="single"/>
        </w:rPr>
      </w:pPr>
    </w:p>
    <w:p w:rsidR="006041F9" w:rsidRPr="00731255" w:rsidRDefault="006041F9" w:rsidP="006041F9">
      <w:pPr>
        <w:jc w:val="both"/>
        <w:rPr>
          <w:rFonts w:cs="Arial"/>
          <w:b/>
          <w:color w:val="FF0000"/>
          <w:sz w:val="20"/>
          <w:highlight w:val="yellow"/>
        </w:rPr>
      </w:pPr>
    </w:p>
    <w:p w:rsidR="006041F9" w:rsidRPr="00731255" w:rsidRDefault="006041F9" w:rsidP="008D60AC">
      <w:pPr>
        <w:pStyle w:val="Prrafodelista"/>
        <w:numPr>
          <w:ilvl w:val="0"/>
          <w:numId w:val="8"/>
        </w:numPr>
        <w:ind w:hanging="218"/>
        <w:jc w:val="both"/>
        <w:rPr>
          <w:b/>
          <w:sz w:val="20"/>
          <w:szCs w:val="20"/>
          <w:u w:val="single"/>
        </w:rPr>
      </w:pPr>
      <w:r w:rsidRPr="00731255">
        <w:rPr>
          <w:b/>
          <w:sz w:val="20"/>
          <w:szCs w:val="20"/>
        </w:rPr>
        <w:t>MODALIDAD DE POSTULACIÒN</w:t>
      </w:r>
    </w:p>
    <w:p w:rsidR="006041F9" w:rsidRPr="00731255" w:rsidRDefault="006041F9" w:rsidP="006041F9">
      <w:pPr>
        <w:ind w:left="360"/>
        <w:jc w:val="both"/>
        <w:rPr>
          <w:rFonts w:cs="Arial"/>
          <w:sz w:val="20"/>
        </w:rPr>
      </w:pPr>
    </w:p>
    <w:p w:rsidR="006041F9" w:rsidRPr="00F930C6" w:rsidRDefault="006041F9" w:rsidP="006041F9">
      <w:pPr>
        <w:pStyle w:val="Sinespaciado"/>
        <w:ind w:left="426"/>
        <w:jc w:val="both"/>
        <w:rPr>
          <w:rFonts w:ascii="Arial" w:hAnsi="Arial" w:cs="Arial"/>
          <w:b/>
          <w:sz w:val="20"/>
          <w:szCs w:val="20"/>
        </w:rPr>
      </w:pPr>
      <w:r w:rsidRPr="00F930C6">
        <w:rPr>
          <w:rFonts w:ascii="Arial" w:hAnsi="Arial" w:cs="Arial"/>
          <w:b/>
          <w:sz w:val="20"/>
          <w:szCs w:val="20"/>
        </w:rPr>
        <w:t xml:space="preserve">Inscripción por el Sistema de Selección de Personal (SISEP): </w:t>
      </w:r>
    </w:p>
    <w:p w:rsidR="006041F9" w:rsidRPr="00F930C6" w:rsidRDefault="006041F9" w:rsidP="006041F9">
      <w:pPr>
        <w:pStyle w:val="Sinespaciado"/>
        <w:ind w:left="426"/>
        <w:jc w:val="both"/>
        <w:rPr>
          <w:rFonts w:ascii="Arial" w:hAnsi="Arial" w:cs="Arial"/>
          <w:b/>
          <w:sz w:val="20"/>
          <w:szCs w:val="20"/>
        </w:rPr>
      </w:pPr>
    </w:p>
    <w:p w:rsidR="002B733A" w:rsidRPr="00F930C6" w:rsidRDefault="002B733A" w:rsidP="002B733A">
      <w:pPr>
        <w:ind w:left="426"/>
        <w:jc w:val="both"/>
        <w:rPr>
          <w:rFonts w:eastAsia="Calibri" w:cs="Arial"/>
          <w:sz w:val="20"/>
          <w:lang w:eastAsia="en-US"/>
        </w:rPr>
      </w:pPr>
      <w:r w:rsidRPr="00F930C6">
        <w:rPr>
          <w:rFonts w:eastAsia="Calibri" w:cs="Arial"/>
          <w:sz w:val="20"/>
          <w:lang w:eastAsia="en-US"/>
        </w:rPr>
        <w:t>El postulante debe ingresar al link (ww1.essalud.gob.pe/sisep),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rsidR="006041F9" w:rsidRPr="00F930C6" w:rsidRDefault="006041F9" w:rsidP="006041F9">
      <w:pPr>
        <w:pStyle w:val="Sinespaciado"/>
        <w:ind w:left="426"/>
        <w:jc w:val="both"/>
        <w:rPr>
          <w:rFonts w:ascii="Arial" w:hAnsi="Arial" w:cs="Arial"/>
          <w:b/>
          <w:sz w:val="20"/>
          <w:szCs w:val="20"/>
          <w:u w:val="single"/>
        </w:rPr>
      </w:pPr>
    </w:p>
    <w:p w:rsidR="006041F9" w:rsidRPr="00F930C6" w:rsidRDefault="006041F9" w:rsidP="006041F9">
      <w:pPr>
        <w:pStyle w:val="Sinespaciado"/>
        <w:ind w:left="426"/>
        <w:jc w:val="both"/>
        <w:rPr>
          <w:rFonts w:ascii="Arial" w:hAnsi="Arial" w:cs="Arial"/>
          <w:b/>
          <w:sz w:val="20"/>
          <w:szCs w:val="20"/>
        </w:rPr>
      </w:pPr>
      <w:r w:rsidRPr="00F930C6">
        <w:rPr>
          <w:rFonts w:ascii="Arial" w:hAnsi="Arial" w:cs="Arial"/>
          <w:b/>
          <w:sz w:val="20"/>
          <w:szCs w:val="20"/>
        </w:rPr>
        <w:t>Postulación Vía Electrónica:</w:t>
      </w:r>
    </w:p>
    <w:p w:rsidR="006041F9" w:rsidRPr="00F930C6" w:rsidRDefault="006041F9" w:rsidP="006041F9">
      <w:pPr>
        <w:pStyle w:val="Sinespaciado"/>
        <w:ind w:left="426"/>
        <w:jc w:val="both"/>
        <w:rPr>
          <w:rFonts w:ascii="Arial" w:hAnsi="Arial" w:cs="Arial"/>
          <w:sz w:val="20"/>
          <w:szCs w:val="20"/>
        </w:rPr>
      </w:pPr>
    </w:p>
    <w:p w:rsidR="006041F9" w:rsidRPr="00F930C6" w:rsidRDefault="006041F9" w:rsidP="006041F9">
      <w:pPr>
        <w:pStyle w:val="Sinespaciado"/>
        <w:ind w:left="426"/>
        <w:jc w:val="both"/>
        <w:rPr>
          <w:rFonts w:ascii="Arial" w:hAnsi="Arial" w:cs="Arial"/>
          <w:color w:val="000000" w:themeColor="text1"/>
          <w:sz w:val="20"/>
          <w:szCs w:val="20"/>
        </w:rPr>
      </w:pPr>
      <w:r w:rsidRPr="00F930C6">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F930C6">
        <w:rPr>
          <w:rFonts w:ascii="Arial" w:hAnsi="Arial" w:cs="Arial"/>
          <w:b/>
          <w:sz w:val="20"/>
          <w:szCs w:val="20"/>
        </w:rPr>
        <w:t>Formatos 01, 02, 03 y 05</w:t>
      </w:r>
      <w:r w:rsidRPr="00F930C6">
        <w:rPr>
          <w:rFonts w:ascii="Arial" w:hAnsi="Arial" w:cs="Arial"/>
          <w:sz w:val="20"/>
          <w:szCs w:val="20"/>
        </w:rPr>
        <w:t xml:space="preserve">, debidamente firmados, foliados y con la impresión dactilar. Así como el </w:t>
      </w:r>
      <w:r w:rsidRPr="00F930C6">
        <w:rPr>
          <w:rFonts w:ascii="Arial" w:hAnsi="Arial" w:cs="Arial"/>
          <w:b/>
          <w:sz w:val="20"/>
          <w:szCs w:val="20"/>
        </w:rPr>
        <w:t>CV descriptivo y documentado</w:t>
      </w:r>
      <w:r w:rsidRPr="00F930C6">
        <w:rPr>
          <w:rFonts w:ascii="Arial" w:hAnsi="Arial" w:cs="Arial"/>
          <w:sz w:val="20"/>
          <w:szCs w:val="20"/>
        </w:rPr>
        <w:t xml:space="preserve"> (debidamente firmado y foliado en cada hoja</w:t>
      </w:r>
      <w:r w:rsidRPr="00F930C6">
        <w:rPr>
          <w:rFonts w:ascii="Arial" w:hAnsi="Arial" w:cs="Arial"/>
          <w:b/>
          <w:sz w:val="20"/>
          <w:szCs w:val="20"/>
        </w:rPr>
        <w:t>). Toda la documentación es de carácter obligatorio en el orden antes señalado</w:t>
      </w:r>
      <w:r w:rsidRPr="00F930C6">
        <w:rPr>
          <w:rFonts w:ascii="Arial" w:hAnsi="Arial" w:cs="Arial"/>
          <w:sz w:val="20"/>
          <w:szCs w:val="20"/>
        </w:rPr>
        <w:t xml:space="preserve">, </w:t>
      </w:r>
      <w:r w:rsidRPr="00F930C6">
        <w:rPr>
          <w:rFonts w:ascii="Arial" w:hAnsi="Arial" w:cs="Arial"/>
          <w:color w:val="000000" w:themeColor="text1"/>
          <w:sz w:val="20"/>
          <w:szCs w:val="20"/>
        </w:rPr>
        <w:t>indicando en el</w:t>
      </w:r>
      <w:r w:rsidRPr="00F930C6">
        <w:rPr>
          <w:rFonts w:ascii="Arial" w:hAnsi="Arial" w:cs="Arial"/>
          <w:b/>
          <w:color w:val="000000" w:themeColor="text1"/>
          <w:sz w:val="20"/>
          <w:szCs w:val="20"/>
        </w:rPr>
        <w:t xml:space="preserve"> </w:t>
      </w:r>
      <w:r w:rsidRPr="00F930C6">
        <w:rPr>
          <w:rFonts w:ascii="Arial" w:hAnsi="Arial" w:cs="Arial"/>
          <w:color w:val="000000" w:themeColor="text1"/>
          <w:sz w:val="20"/>
          <w:szCs w:val="20"/>
        </w:rPr>
        <w:t xml:space="preserve">asunto del correo </w:t>
      </w:r>
      <w:r w:rsidRPr="00F930C6">
        <w:rPr>
          <w:rFonts w:ascii="Arial" w:hAnsi="Arial" w:cs="Arial"/>
          <w:b/>
          <w:color w:val="000000" w:themeColor="text1"/>
          <w:sz w:val="20"/>
          <w:szCs w:val="20"/>
        </w:rPr>
        <w:t>APELLIDOS y el Código del servicio al cual postula</w:t>
      </w:r>
      <w:r w:rsidRPr="00F930C6">
        <w:rPr>
          <w:rFonts w:ascii="Arial" w:hAnsi="Arial" w:cs="Arial"/>
          <w:color w:val="000000" w:themeColor="text1"/>
          <w:sz w:val="20"/>
          <w:szCs w:val="20"/>
        </w:rPr>
        <w:t xml:space="preserve">, caso contrario </w:t>
      </w:r>
      <w:r w:rsidRPr="00F930C6">
        <w:rPr>
          <w:rFonts w:ascii="Arial" w:hAnsi="Arial" w:cs="Arial"/>
          <w:b/>
          <w:color w:val="000000" w:themeColor="text1"/>
          <w:sz w:val="20"/>
          <w:szCs w:val="20"/>
        </w:rPr>
        <w:t>NO</w:t>
      </w:r>
      <w:r w:rsidRPr="00F930C6">
        <w:rPr>
          <w:rFonts w:ascii="Arial" w:hAnsi="Arial" w:cs="Arial"/>
          <w:color w:val="000000" w:themeColor="text1"/>
          <w:sz w:val="20"/>
          <w:szCs w:val="20"/>
        </w:rPr>
        <w:t xml:space="preserve"> se evaluará lo presentado.</w:t>
      </w:r>
    </w:p>
    <w:p w:rsidR="006041F9" w:rsidRDefault="006041F9" w:rsidP="006041F9">
      <w:pPr>
        <w:pStyle w:val="Sinespaciado"/>
        <w:ind w:left="426"/>
        <w:jc w:val="both"/>
        <w:rPr>
          <w:rFonts w:ascii="Arial" w:hAnsi="Arial" w:cs="Arial"/>
          <w:b/>
          <w:sz w:val="20"/>
          <w:szCs w:val="20"/>
        </w:rPr>
      </w:pPr>
    </w:p>
    <w:p w:rsidR="006041F9" w:rsidRDefault="006041F9" w:rsidP="006041F9">
      <w:pPr>
        <w:pStyle w:val="Sinespaciado"/>
        <w:ind w:left="426"/>
        <w:jc w:val="center"/>
        <w:rPr>
          <w:rFonts w:ascii="Arial" w:hAnsi="Arial" w:cs="Arial"/>
          <w:b/>
          <w:sz w:val="20"/>
          <w:szCs w:val="20"/>
        </w:rPr>
      </w:pPr>
      <w:r>
        <w:rPr>
          <w:rFonts w:ascii="Arial" w:hAnsi="Arial" w:cs="Arial"/>
          <w:sz w:val="20"/>
          <w:szCs w:val="20"/>
        </w:rPr>
        <w:t xml:space="preserve">Ejemplo: </w:t>
      </w:r>
      <w:r>
        <w:rPr>
          <w:rFonts w:ascii="Arial" w:hAnsi="Arial" w:cs="Arial"/>
          <w:b/>
          <w:sz w:val="20"/>
          <w:szCs w:val="20"/>
        </w:rPr>
        <w:t>APELLIDOS</w:t>
      </w:r>
      <w:proofErr w:type="gramStart"/>
      <w:r w:rsidR="00651991">
        <w:rPr>
          <w:rFonts w:ascii="Arial" w:hAnsi="Arial" w:cs="Arial"/>
          <w:b/>
          <w:sz w:val="20"/>
          <w:szCs w:val="20"/>
        </w:rPr>
        <w:t>_</w:t>
      </w:r>
      <w:r w:rsidR="00651991" w:rsidRPr="00651991">
        <w:rPr>
          <w:rFonts w:ascii="Arial" w:hAnsi="Arial" w:cs="Arial"/>
          <w:b/>
          <w:sz w:val="20"/>
          <w:szCs w:val="20"/>
        </w:rPr>
        <w:t>(</w:t>
      </w:r>
      <w:proofErr w:type="gramEnd"/>
      <w:r w:rsidR="00651991" w:rsidRPr="00651991">
        <w:rPr>
          <w:rFonts w:ascii="Arial" w:hAnsi="Arial" w:cs="Arial"/>
          <w:sz w:val="20"/>
        </w:rPr>
        <w:t>P</w:t>
      </w:r>
      <w:r w:rsidR="00651991" w:rsidRPr="00651991">
        <w:rPr>
          <w:rFonts w:ascii="Arial" w:hAnsi="Arial" w:cs="Arial"/>
          <w:b/>
          <w:sz w:val="20"/>
        </w:rPr>
        <w:t>1ME</w:t>
      </w:r>
      <w:r w:rsidR="00651991">
        <w:rPr>
          <w:rFonts w:ascii="Arial" w:hAnsi="Arial" w:cs="Arial"/>
          <w:b/>
          <w:sz w:val="20"/>
          <w:szCs w:val="20"/>
        </w:rPr>
        <w:t xml:space="preserve"> </w:t>
      </w:r>
      <w:r>
        <w:rPr>
          <w:rFonts w:ascii="Arial" w:hAnsi="Arial" w:cs="Arial"/>
          <w:b/>
          <w:sz w:val="20"/>
          <w:szCs w:val="20"/>
        </w:rPr>
        <w:t>-001)</w:t>
      </w:r>
    </w:p>
    <w:p w:rsidR="006041F9" w:rsidRDefault="006041F9" w:rsidP="006041F9">
      <w:pPr>
        <w:pStyle w:val="Sinespaciado"/>
        <w:ind w:left="426"/>
        <w:jc w:val="both"/>
        <w:rPr>
          <w:rFonts w:ascii="Arial" w:hAnsi="Arial" w:cs="Arial"/>
          <w:b/>
          <w:sz w:val="20"/>
          <w:szCs w:val="20"/>
        </w:rPr>
      </w:pPr>
    </w:p>
    <w:p w:rsidR="006041F9" w:rsidRDefault="006041F9" w:rsidP="006041F9">
      <w:pPr>
        <w:pStyle w:val="Sinespaciado"/>
        <w:ind w:left="426"/>
        <w:jc w:val="both"/>
        <w:rPr>
          <w:rFonts w:ascii="Arial" w:hAnsi="Arial" w:cs="Arial"/>
          <w:b/>
          <w:sz w:val="20"/>
          <w:szCs w:val="20"/>
        </w:rPr>
      </w:pPr>
      <w:r>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6041F9" w:rsidRDefault="006041F9" w:rsidP="006041F9">
      <w:pPr>
        <w:pStyle w:val="Sinespaciado"/>
        <w:jc w:val="both"/>
        <w:rPr>
          <w:rFonts w:ascii="Arial" w:hAnsi="Arial" w:cs="Arial"/>
          <w:sz w:val="20"/>
          <w:szCs w:val="20"/>
          <w:highlight w:val="yellow"/>
          <w:u w:val="single"/>
        </w:rPr>
      </w:pPr>
    </w:p>
    <w:p w:rsidR="00CE3F54" w:rsidRDefault="00CE3F54" w:rsidP="006041F9">
      <w:pPr>
        <w:pStyle w:val="Sinespaciado"/>
        <w:jc w:val="both"/>
        <w:rPr>
          <w:rFonts w:ascii="Arial" w:hAnsi="Arial" w:cs="Arial"/>
          <w:sz w:val="20"/>
          <w:szCs w:val="20"/>
          <w:u w:val="single"/>
        </w:rPr>
      </w:pPr>
    </w:p>
    <w:p w:rsidR="006041F9" w:rsidRPr="005C4661" w:rsidRDefault="006041F9" w:rsidP="008D60AC">
      <w:pPr>
        <w:pStyle w:val="Prrafodelista"/>
        <w:numPr>
          <w:ilvl w:val="0"/>
          <w:numId w:val="8"/>
        </w:numPr>
        <w:ind w:hanging="218"/>
        <w:jc w:val="both"/>
        <w:rPr>
          <w:b/>
          <w:sz w:val="20"/>
          <w:lang w:eastAsia="es-PE"/>
        </w:rPr>
      </w:pPr>
      <w:r w:rsidRPr="005C4661">
        <w:rPr>
          <w:b/>
          <w:sz w:val="20"/>
          <w:lang w:eastAsia="es-PE"/>
        </w:rPr>
        <w:t>REMUNERACIÓN (*)</w:t>
      </w:r>
    </w:p>
    <w:p w:rsidR="006041F9" w:rsidRDefault="006041F9" w:rsidP="006041F9">
      <w:pPr>
        <w:pStyle w:val="NormalWeb"/>
        <w:ind w:left="426"/>
        <w:jc w:val="both"/>
        <w:rPr>
          <w:rFonts w:ascii="Arial" w:hAnsi="Arial" w:cs="Arial"/>
          <w:sz w:val="20"/>
          <w:szCs w:val="20"/>
        </w:rPr>
      </w:pPr>
      <w:r>
        <w:rPr>
          <w:rFonts w:ascii="Arial" w:hAnsi="Arial" w:cs="Arial"/>
          <w:sz w:val="20"/>
          <w:szCs w:val="20"/>
        </w:rPr>
        <w:t>El personal que sea contratado en ESSALUD dentro de los alcances de la presente Convocatoria recibirá los siguientes beneficios:</w:t>
      </w:r>
    </w:p>
    <w:p w:rsidR="006041F9" w:rsidRDefault="006041F9" w:rsidP="006041F9">
      <w:pPr>
        <w:jc w:val="both"/>
        <w:rPr>
          <w:rFonts w:ascii="Times New Roman" w:hAnsi="Times New Roman"/>
          <w:b/>
          <w:sz w:val="2"/>
          <w:szCs w:val="2"/>
        </w:rPr>
      </w:pPr>
    </w:p>
    <w:p w:rsidR="00FB5939" w:rsidRPr="000B160C" w:rsidRDefault="00FB5939" w:rsidP="00FB5939">
      <w:pPr>
        <w:ind w:left="360"/>
        <w:jc w:val="both"/>
        <w:rPr>
          <w:b/>
          <w:sz w:val="20"/>
          <w:lang w:val="en-GB"/>
        </w:rPr>
      </w:pPr>
      <w:r>
        <w:rPr>
          <w:b/>
          <w:sz w:val="20"/>
        </w:rPr>
        <w:t xml:space="preserve"> MÉDICO (NEFRÓLOGO)</w:t>
      </w:r>
      <w:r w:rsidRPr="00437ACA">
        <w:rPr>
          <w:b/>
          <w:sz w:val="20"/>
        </w:rPr>
        <w:t xml:space="preserve"> (P</w:t>
      </w:r>
      <w:r>
        <w:rPr>
          <w:b/>
          <w:sz w:val="20"/>
        </w:rPr>
        <w:t>1ME</w:t>
      </w:r>
      <w:r w:rsidRPr="00437ACA">
        <w:rPr>
          <w:b/>
          <w:sz w:val="20"/>
        </w:rPr>
        <w:t xml:space="preserve">)    </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B81CF3" w:rsidRPr="0000799C" w:rsidTr="002D4F7E">
        <w:trPr>
          <w:trHeight w:val="249"/>
        </w:trPr>
        <w:tc>
          <w:tcPr>
            <w:tcW w:w="5406" w:type="dxa"/>
            <w:vAlign w:val="center"/>
          </w:tcPr>
          <w:p w:rsidR="00B81CF3" w:rsidRPr="00F930C6" w:rsidRDefault="00B81CF3" w:rsidP="002D4F7E">
            <w:pPr>
              <w:ind w:left="426"/>
              <w:jc w:val="both"/>
              <w:rPr>
                <w:rFonts w:cs="Arial"/>
                <w:b/>
                <w:sz w:val="20"/>
                <w:lang w:val="es-MX"/>
              </w:rPr>
            </w:pPr>
            <w:r w:rsidRPr="00F930C6">
              <w:rPr>
                <w:rFonts w:cs="Arial"/>
                <w:b/>
                <w:sz w:val="20"/>
                <w:lang w:val="es-MX"/>
              </w:rPr>
              <w:t>REMUNERACIÓN BÁSICA</w:t>
            </w:r>
          </w:p>
        </w:tc>
        <w:tc>
          <w:tcPr>
            <w:tcW w:w="2562" w:type="dxa"/>
            <w:vAlign w:val="center"/>
          </w:tcPr>
          <w:p w:rsidR="00B81CF3" w:rsidRPr="00F930C6" w:rsidRDefault="00F930C6" w:rsidP="0048679D">
            <w:pPr>
              <w:rPr>
                <w:rFonts w:cs="Arial"/>
                <w:b/>
                <w:sz w:val="20"/>
                <w:lang w:val="es-MX"/>
              </w:rPr>
            </w:pPr>
            <w:r>
              <w:rPr>
                <w:rFonts w:cs="Arial"/>
                <w:b/>
                <w:sz w:val="20"/>
                <w:lang w:val="es-MX"/>
              </w:rPr>
              <w:t xml:space="preserve">        </w:t>
            </w:r>
            <w:r w:rsidR="00B73D11" w:rsidRPr="00F930C6">
              <w:rPr>
                <w:rFonts w:cs="Arial"/>
                <w:sz w:val="20"/>
                <w:lang w:val="es-MX"/>
              </w:rPr>
              <w:t>S/. 4,022.00</w:t>
            </w:r>
          </w:p>
        </w:tc>
      </w:tr>
      <w:tr w:rsidR="00B81CF3" w:rsidRPr="0000799C" w:rsidTr="002D4F7E">
        <w:trPr>
          <w:trHeight w:val="289"/>
        </w:trPr>
        <w:tc>
          <w:tcPr>
            <w:tcW w:w="5406" w:type="dxa"/>
            <w:vAlign w:val="center"/>
          </w:tcPr>
          <w:p w:rsidR="00B81CF3" w:rsidRPr="00F930C6" w:rsidRDefault="00B81CF3" w:rsidP="002D4F7E">
            <w:pPr>
              <w:ind w:left="426"/>
              <w:jc w:val="both"/>
              <w:rPr>
                <w:rFonts w:cs="Arial"/>
                <w:b/>
                <w:sz w:val="20"/>
                <w:lang w:val="es-MX"/>
              </w:rPr>
            </w:pPr>
            <w:r w:rsidRPr="00F930C6">
              <w:rPr>
                <w:rFonts w:cs="Arial"/>
                <w:b/>
                <w:sz w:val="20"/>
                <w:lang w:val="es-MX"/>
              </w:rPr>
              <w:t>BONO PRODUCTIVIDAD</w:t>
            </w:r>
          </w:p>
        </w:tc>
        <w:tc>
          <w:tcPr>
            <w:tcW w:w="2562" w:type="dxa"/>
            <w:vAlign w:val="center"/>
          </w:tcPr>
          <w:p w:rsidR="00B81CF3" w:rsidRPr="00F930C6" w:rsidRDefault="00B73D11" w:rsidP="0092649A">
            <w:pPr>
              <w:ind w:left="426"/>
              <w:jc w:val="both"/>
              <w:rPr>
                <w:rFonts w:cs="Arial"/>
                <w:b/>
                <w:sz w:val="20"/>
                <w:lang w:val="es-MX"/>
              </w:rPr>
            </w:pPr>
            <w:r w:rsidRPr="00F930C6">
              <w:rPr>
                <w:rFonts w:cs="Arial"/>
                <w:sz w:val="20"/>
                <w:lang w:val="es-MX"/>
              </w:rPr>
              <w:t>S/.    910.00</w:t>
            </w:r>
          </w:p>
        </w:tc>
      </w:tr>
      <w:tr w:rsidR="00B81CF3" w:rsidRPr="0000799C" w:rsidTr="002D4F7E">
        <w:trPr>
          <w:trHeight w:val="270"/>
        </w:trPr>
        <w:tc>
          <w:tcPr>
            <w:tcW w:w="5406" w:type="dxa"/>
            <w:tcBorders>
              <w:bottom w:val="single" w:sz="4" w:space="0" w:color="auto"/>
            </w:tcBorders>
            <w:vAlign w:val="center"/>
          </w:tcPr>
          <w:p w:rsidR="00B81CF3" w:rsidRPr="00F930C6" w:rsidRDefault="00B81CF3" w:rsidP="002D4F7E">
            <w:pPr>
              <w:ind w:left="426"/>
              <w:jc w:val="both"/>
              <w:rPr>
                <w:rFonts w:cs="Arial"/>
                <w:b/>
                <w:sz w:val="20"/>
                <w:lang w:val="es-MX"/>
              </w:rPr>
            </w:pPr>
            <w:r w:rsidRPr="00F930C6">
              <w:rPr>
                <w:rFonts w:cs="Arial"/>
                <w:b/>
                <w:sz w:val="20"/>
                <w:lang w:val="es-MX"/>
              </w:rPr>
              <w:t>BONO EXTRAORDINARIO/BONO PEAR</w:t>
            </w:r>
          </w:p>
        </w:tc>
        <w:tc>
          <w:tcPr>
            <w:tcW w:w="2562" w:type="dxa"/>
            <w:tcBorders>
              <w:bottom w:val="single" w:sz="4" w:space="0" w:color="auto"/>
            </w:tcBorders>
            <w:vAlign w:val="center"/>
          </w:tcPr>
          <w:p w:rsidR="00B81CF3" w:rsidRPr="00F930C6" w:rsidRDefault="00B73D11" w:rsidP="0092649A">
            <w:pPr>
              <w:ind w:left="426"/>
              <w:jc w:val="both"/>
              <w:rPr>
                <w:rFonts w:cs="Arial"/>
                <w:b/>
                <w:sz w:val="20"/>
                <w:lang w:val="es-MX"/>
              </w:rPr>
            </w:pPr>
            <w:r w:rsidRPr="00F930C6">
              <w:rPr>
                <w:rFonts w:cs="Arial"/>
                <w:sz w:val="20"/>
                <w:lang w:val="es-MX"/>
              </w:rPr>
              <w:t>S/. 1,006.00</w:t>
            </w:r>
          </w:p>
        </w:tc>
      </w:tr>
      <w:tr w:rsidR="00B73D11" w:rsidRPr="0000799C" w:rsidTr="002D4F7E">
        <w:trPr>
          <w:trHeight w:val="270"/>
        </w:trPr>
        <w:tc>
          <w:tcPr>
            <w:tcW w:w="5406" w:type="dxa"/>
            <w:tcBorders>
              <w:bottom w:val="single" w:sz="4" w:space="0" w:color="auto"/>
            </w:tcBorders>
            <w:vAlign w:val="center"/>
          </w:tcPr>
          <w:p w:rsidR="00B73D11" w:rsidRPr="00F930C6" w:rsidRDefault="00B73D11" w:rsidP="00B73D11">
            <w:pPr>
              <w:ind w:left="426"/>
              <w:jc w:val="both"/>
              <w:rPr>
                <w:rFonts w:cs="Arial"/>
                <w:b/>
                <w:sz w:val="20"/>
                <w:lang w:val="es-MX"/>
              </w:rPr>
            </w:pPr>
            <w:r w:rsidRPr="00F930C6">
              <w:rPr>
                <w:rFonts w:cs="Arial"/>
                <w:b/>
                <w:sz w:val="20"/>
                <w:lang w:val="es-MX"/>
              </w:rPr>
              <w:t>BONO INCREMENTO</w:t>
            </w:r>
          </w:p>
        </w:tc>
        <w:tc>
          <w:tcPr>
            <w:tcW w:w="2562" w:type="dxa"/>
            <w:tcBorders>
              <w:bottom w:val="single" w:sz="4" w:space="0" w:color="auto"/>
            </w:tcBorders>
            <w:vAlign w:val="center"/>
          </w:tcPr>
          <w:p w:rsidR="00B73D11" w:rsidRPr="00F930C6" w:rsidRDefault="00B73D11" w:rsidP="00B73D11">
            <w:pPr>
              <w:ind w:left="426"/>
              <w:jc w:val="both"/>
              <w:rPr>
                <w:rFonts w:cs="Arial"/>
                <w:sz w:val="20"/>
                <w:lang w:val="es-MX"/>
              </w:rPr>
            </w:pPr>
            <w:r w:rsidRPr="00F930C6">
              <w:rPr>
                <w:rFonts w:cs="Arial"/>
                <w:sz w:val="20"/>
                <w:lang w:val="es-MX"/>
              </w:rPr>
              <w:t>S/.    302.00</w:t>
            </w:r>
          </w:p>
        </w:tc>
      </w:tr>
      <w:tr w:rsidR="00B81CF3" w:rsidRPr="0000799C" w:rsidTr="002D4F7E">
        <w:trPr>
          <w:trHeight w:val="233"/>
        </w:trPr>
        <w:tc>
          <w:tcPr>
            <w:tcW w:w="5406" w:type="dxa"/>
            <w:shd w:val="clear" w:color="auto" w:fill="BDD6EE" w:themeFill="accent1" w:themeFillTint="66"/>
            <w:vAlign w:val="center"/>
          </w:tcPr>
          <w:p w:rsidR="00B81CF3" w:rsidRPr="00F930C6" w:rsidRDefault="00B81CF3" w:rsidP="002D4F7E">
            <w:pPr>
              <w:ind w:left="426"/>
              <w:jc w:val="both"/>
              <w:rPr>
                <w:rFonts w:cs="Arial"/>
                <w:b/>
                <w:sz w:val="20"/>
                <w:lang w:val="es-MX"/>
              </w:rPr>
            </w:pPr>
            <w:r w:rsidRPr="00F930C6">
              <w:rPr>
                <w:rFonts w:cs="Arial"/>
                <w:b/>
                <w:sz w:val="20"/>
                <w:lang w:val="es-MX"/>
              </w:rPr>
              <w:t>TOTAL REMUNERACION MENSUAL (*)</w:t>
            </w:r>
          </w:p>
        </w:tc>
        <w:tc>
          <w:tcPr>
            <w:tcW w:w="2562" w:type="dxa"/>
            <w:shd w:val="clear" w:color="auto" w:fill="BDD6EE" w:themeFill="accent1" w:themeFillTint="66"/>
            <w:vAlign w:val="center"/>
          </w:tcPr>
          <w:p w:rsidR="00B81CF3" w:rsidRPr="00F930C6" w:rsidRDefault="00B81CF3" w:rsidP="00B73D11">
            <w:pPr>
              <w:ind w:left="426"/>
              <w:jc w:val="both"/>
              <w:rPr>
                <w:rFonts w:cs="Arial"/>
                <w:b/>
                <w:sz w:val="20"/>
                <w:lang w:val="es-MX"/>
              </w:rPr>
            </w:pPr>
            <w:r w:rsidRPr="00F930C6">
              <w:rPr>
                <w:rFonts w:cs="Arial"/>
                <w:b/>
                <w:sz w:val="20"/>
                <w:lang w:val="es-MX"/>
              </w:rPr>
              <w:t xml:space="preserve">S/ </w:t>
            </w:r>
            <w:r w:rsidR="00B73D11" w:rsidRPr="00F930C6">
              <w:rPr>
                <w:rFonts w:cs="Arial"/>
                <w:b/>
                <w:sz w:val="20"/>
                <w:lang w:val="es-MX"/>
              </w:rPr>
              <w:t>6,240</w:t>
            </w:r>
            <w:r w:rsidRPr="00F930C6">
              <w:rPr>
                <w:rFonts w:cs="Arial"/>
                <w:b/>
                <w:sz w:val="20"/>
                <w:lang w:val="es-MX"/>
              </w:rPr>
              <w:t xml:space="preserve">.00 </w:t>
            </w:r>
          </w:p>
        </w:tc>
      </w:tr>
    </w:tbl>
    <w:p w:rsidR="006041F9" w:rsidRDefault="00B81CF3" w:rsidP="00F930C6">
      <w:pPr>
        <w:ind w:left="426"/>
        <w:jc w:val="both"/>
        <w:rPr>
          <w:rFonts w:cs="Arial"/>
          <w:b/>
          <w:sz w:val="16"/>
          <w:szCs w:val="16"/>
        </w:rPr>
      </w:pPr>
      <w:r>
        <w:rPr>
          <w:rFonts w:cs="Arial"/>
          <w:b/>
          <w:sz w:val="16"/>
          <w:szCs w:val="16"/>
        </w:rPr>
        <w:t xml:space="preserve">(*) Remuneración Básica y Bonos señalados, según Resolución de Gerencia General N° 974-GG-ESSALUD-2020. </w:t>
      </w:r>
    </w:p>
    <w:p w:rsidR="006041F9" w:rsidRDefault="006041F9" w:rsidP="006041F9">
      <w:pPr>
        <w:pStyle w:val="Sinespaciado"/>
        <w:jc w:val="both"/>
        <w:rPr>
          <w:rFonts w:ascii="Arial" w:hAnsi="Arial" w:cs="Arial"/>
          <w:sz w:val="20"/>
          <w:szCs w:val="20"/>
          <w:highlight w:val="yellow"/>
          <w:u w:val="single"/>
        </w:rPr>
      </w:pPr>
    </w:p>
    <w:p w:rsidR="00050D92" w:rsidRPr="00792D41" w:rsidRDefault="006041F9" w:rsidP="008D60AC">
      <w:pPr>
        <w:pStyle w:val="Prrafodelista"/>
        <w:numPr>
          <w:ilvl w:val="0"/>
          <w:numId w:val="8"/>
        </w:numPr>
        <w:tabs>
          <w:tab w:val="left" w:pos="360"/>
        </w:tabs>
        <w:ind w:left="1800" w:right="70" w:hanging="1658"/>
        <w:jc w:val="both"/>
      </w:pPr>
      <w:r w:rsidRPr="00CE3F54">
        <w:rPr>
          <w:b/>
          <w:sz w:val="20"/>
          <w:lang w:eastAsia="es-PE"/>
        </w:rPr>
        <w:t>CRONOGRAMA Y ETAPAS DEL PROCESO</w:t>
      </w:r>
    </w:p>
    <w:p w:rsidR="006903F3" w:rsidRDefault="006903F3" w:rsidP="006903F3">
      <w:pPr>
        <w:pStyle w:val="Prrafodelista"/>
        <w:tabs>
          <w:tab w:val="left" w:pos="360"/>
        </w:tabs>
        <w:ind w:left="360" w:right="70"/>
        <w:jc w:val="both"/>
      </w:pP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010"/>
      </w:tblGrid>
      <w:tr w:rsidR="006903F3" w:rsidTr="005A5292">
        <w:trPr>
          <w:trHeight w:val="476"/>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903F3" w:rsidRPr="00F930C6" w:rsidRDefault="006903F3" w:rsidP="005A5292">
            <w:pPr>
              <w:spacing w:line="254" w:lineRule="auto"/>
              <w:jc w:val="center"/>
              <w:rPr>
                <w:rFonts w:cs="Arial"/>
                <w:b/>
                <w:sz w:val="20"/>
                <w:szCs w:val="18"/>
                <w:lang w:val="es-MX"/>
              </w:rPr>
            </w:pPr>
            <w:r w:rsidRPr="00F930C6">
              <w:rPr>
                <w:rFonts w:cs="Arial"/>
                <w:b/>
                <w:sz w:val="20"/>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903F3" w:rsidRPr="00F930C6" w:rsidRDefault="006903F3" w:rsidP="005A5292">
            <w:pPr>
              <w:spacing w:line="254" w:lineRule="auto"/>
              <w:jc w:val="center"/>
              <w:rPr>
                <w:rFonts w:cs="Arial"/>
                <w:sz w:val="20"/>
                <w:szCs w:val="18"/>
                <w:lang w:val="es-MX"/>
              </w:rPr>
            </w:pPr>
            <w:r w:rsidRPr="00F930C6">
              <w:rPr>
                <w:rFonts w:cs="Arial"/>
                <w:b/>
                <w:sz w:val="20"/>
                <w:szCs w:val="18"/>
                <w:lang w:val="es-MX"/>
              </w:rPr>
              <w:t>FECHA Y HORA</w:t>
            </w:r>
          </w:p>
        </w:tc>
        <w:tc>
          <w:tcPr>
            <w:tcW w:w="20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903F3" w:rsidRPr="00F930C6" w:rsidRDefault="006903F3" w:rsidP="005A5292">
            <w:pPr>
              <w:spacing w:line="254" w:lineRule="auto"/>
              <w:jc w:val="center"/>
              <w:rPr>
                <w:rFonts w:cs="Arial"/>
                <w:b/>
                <w:sz w:val="20"/>
                <w:szCs w:val="18"/>
                <w:lang w:val="es-MX"/>
              </w:rPr>
            </w:pPr>
            <w:r w:rsidRPr="00F930C6">
              <w:rPr>
                <w:rFonts w:cs="Arial"/>
                <w:b/>
                <w:sz w:val="20"/>
                <w:szCs w:val="18"/>
                <w:lang w:val="es-MX"/>
              </w:rPr>
              <w:t>AREA RESPONSABLE</w:t>
            </w:r>
          </w:p>
        </w:tc>
      </w:tr>
      <w:tr w:rsidR="006903F3" w:rsidTr="005A5292">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both"/>
              <w:rPr>
                <w:rFonts w:cs="Arial"/>
                <w:sz w:val="18"/>
                <w:szCs w:val="18"/>
                <w:lang w:val="es-MX"/>
              </w:rPr>
            </w:pPr>
            <w:r>
              <w:rPr>
                <w:rFonts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6903F3" w:rsidRDefault="00DA4D1F" w:rsidP="005D377C">
            <w:pPr>
              <w:spacing w:line="254" w:lineRule="auto"/>
              <w:jc w:val="center"/>
              <w:rPr>
                <w:rFonts w:cs="Arial"/>
                <w:sz w:val="18"/>
                <w:szCs w:val="18"/>
                <w:lang w:val="es-MX"/>
              </w:rPr>
            </w:pPr>
            <w:r>
              <w:rPr>
                <w:rFonts w:cs="Arial"/>
                <w:sz w:val="18"/>
                <w:szCs w:val="18"/>
                <w:lang w:val="es-MX"/>
              </w:rPr>
              <w:t xml:space="preserve"> </w:t>
            </w:r>
            <w:r w:rsidR="005D377C">
              <w:rPr>
                <w:rFonts w:cs="Arial"/>
                <w:sz w:val="18"/>
                <w:szCs w:val="18"/>
                <w:lang w:val="es-MX"/>
              </w:rPr>
              <w:t>02 de marzo</w:t>
            </w:r>
            <w:r>
              <w:rPr>
                <w:rFonts w:cs="Arial"/>
                <w:sz w:val="18"/>
                <w:szCs w:val="18"/>
                <w:lang w:val="es-MX"/>
              </w:rPr>
              <w:t xml:space="preserve"> de</w:t>
            </w:r>
            <w:r w:rsidR="005D377C">
              <w:rPr>
                <w:rFonts w:cs="Arial"/>
                <w:sz w:val="18"/>
                <w:szCs w:val="18"/>
                <w:lang w:val="es-MX"/>
              </w:rPr>
              <w:t xml:space="preserve">l </w:t>
            </w:r>
            <w:r w:rsidR="006903F3">
              <w:rPr>
                <w:rFonts w:cs="Arial"/>
                <w:sz w:val="18"/>
                <w:szCs w:val="18"/>
                <w:lang w:val="es-MX"/>
              </w:rPr>
              <w:t xml:space="preserve"> 202</w:t>
            </w:r>
            <w:r>
              <w:rPr>
                <w:rFonts w:cs="Arial"/>
                <w:sz w:val="18"/>
                <w:szCs w:val="18"/>
                <w:lang w:val="es-MX"/>
              </w:rPr>
              <w:t>1</w:t>
            </w:r>
          </w:p>
        </w:tc>
        <w:tc>
          <w:tcPr>
            <w:tcW w:w="2010"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SGGI – DRRHH</w:t>
            </w:r>
          </w:p>
        </w:tc>
      </w:tr>
      <w:tr w:rsidR="006903F3" w:rsidTr="005A5292">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both"/>
              <w:rPr>
                <w:rFonts w:cs="Arial"/>
                <w:sz w:val="18"/>
                <w:szCs w:val="18"/>
                <w:lang w:val="es-MX"/>
              </w:rPr>
            </w:pPr>
            <w:r>
              <w:rPr>
                <w:rFonts w:cs="Arial"/>
                <w:sz w:val="18"/>
                <w:szCs w:val="18"/>
                <w:lang w:val="es-PE"/>
              </w:rPr>
              <w:t xml:space="preserve">Publicación de la Convocatoria en </w:t>
            </w:r>
            <w:r>
              <w:rPr>
                <w:rFonts w:cs="Arial"/>
                <w:sz w:val="18"/>
                <w:szCs w:val="18"/>
                <w:lang w:val="es-MX"/>
              </w:rPr>
              <w:t>la página Web institucional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6903F3" w:rsidRDefault="005D377C" w:rsidP="005D377C">
            <w:pPr>
              <w:spacing w:line="254" w:lineRule="auto"/>
              <w:jc w:val="center"/>
              <w:rPr>
                <w:rFonts w:cs="Arial"/>
                <w:sz w:val="18"/>
                <w:szCs w:val="18"/>
                <w:lang w:val="es-MX"/>
              </w:rPr>
            </w:pPr>
            <w:r>
              <w:rPr>
                <w:rFonts w:cs="Arial"/>
                <w:sz w:val="18"/>
                <w:szCs w:val="18"/>
                <w:lang w:val="es-MX"/>
              </w:rPr>
              <w:t>03 de marzo del 2021</w:t>
            </w:r>
          </w:p>
        </w:tc>
        <w:tc>
          <w:tcPr>
            <w:tcW w:w="2010"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SGGI-GCTIC</w:t>
            </w:r>
          </w:p>
        </w:tc>
      </w:tr>
      <w:tr w:rsidR="006903F3" w:rsidTr="005A5292">
        <w:trPr>
          <w:trHeight w:val="328"/>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903F3" w:rsidRDefault="006903F3" w:rsidP="005A5292">
            <w:pPr>
              <w:spacing w:line="254" w:lineRule="auto"/>
              <w:jc w:val="both"/>
              <w:rPr>
                <w:rFonts w:cs="Arial"/>
                <w:sz w:val="18"/>
                <w:szCs w:val="18"/>
                <w:lang w:val="es-MX"/>
              </w:rPr>
            </w:pPr>
            <w:r>
              <w:rPr>
                <w:rFonts w:cs="Arial"/>
                <w:b/>
                <w:sz w:val="18"/>
                <w:szCs w:val="18"/>
                <w:lang w:val="es-MX"/>
              </w:rPr>
              <w:t>CONVOCATORIA</w:t>
            </w:r>
          </w:p>
        </w:tc>
      </w:tr>
      <w:tr w:rsidR="006903F3" w:rsidTr="005A5292">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3</w:t>
            </w:r>
          </w:p>
        </w:tc>
        <w:tc>
          <w:tcPr>
            <w:tcW w:w="2809"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76" w:lineRule="auto"/>
              <w:rPr>
                <w:rFonts w:cs="Arial"/>
                <w:b/>
                <w:sz w:val="18"/>
                <w:szCs w:val="18"/>
              </w:rPr>
            </w:pPr>
            <w:r>
              <w:rPr>
                <w:rFonts w:cs="Arial"/>
                <w:b/>
                <w:sz w:val="18"/>
                <w:szCs w:val="18"/>
              </w:rPr>
              <w:t>Inscripción por SISEP:</w:t>
            </w:r>
          </w:p>
          <w:p w:rsidR="006903F3" w:rsidRDefault="006903F3" w:rsidP="005A5292">
            <w:pPr>
              <w:spacing w:line="276" w:lineRule="auto"/>
              <w:rPr>
                <w:rFonts w:cs="Arial"/>
                <w:sz w:val="18"/>
                <w:szCs w:val="18"/>
                <w:lang w:eastAsia="es-PE"/>
              </w:rPr>
            </w:pPr>
            <w:r>
              <w:rPr>
                <w:rFonts w:cs="Arial"/>
                <w:sz w:val="18"/>
                <w:szCs w:val="18"/>
              </w:rPr>
              <w:t>(</w:t>
            </w:r>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6903F3" w:rsidRDefault="00FB5939" w:rsidP="00FB5939">
            <w:pPr>
              <w:spacing w:line="276" w:lineRule="auto"/>
              <w:jc w:val="center"/>
              <w:rPr>
                <w:rFonts w:cs="Arial"/>
                <w:sz w:val="18"/>
                <w:szCs w:val="18"/>
                <w:lang w:val="es-MX" w:eastAsia="es-PE"/>
              </w:rPr>
            </w:pPr>
            <w:r>
              <w:rPr>
                <w:rFonts w:cs="Arial"/>
                <w:sz w:val="18"/>
                <w:szCs w:val="18"/>
                <w:lang w:val="es-MX" w:eastAsia="es-PE"/>
              </w:rPr>
              <w:t xml:space="preserve">Del </w:t>
            </w:r>
            <w:r w:rsidR="005D377C">
              <w:rPr>
                <w:rFonts w:cs="Arial"/>
                <w:sz w:val="18"/>
                <w:szCs w:val="18"/>
                <w:lang w:val="es-MX" w:eastAsia="es-PE"/>
              </w:rPr>
              <w:t>17 al 18</w:t>
            </w:r>
            <w:r w:rsidR="00B84353" w:rsidRPr="00B84353">
              <w:rPr>
                <w:rFonts w:cs="Arial"/>
                <w:sz w:val="18"/>
                <w:szCs w:val="18"/>
                <w:lang w:val="es-MX" w:eastAsia="es-PE"/>
              </w:rPr>
              <w:t xml:space="preserve"> de </w:t>
            </w:r>
            <w:r w:rsidR="007765D5">
              <w:rPr>
                <w:rFonts w:cs="Arial"/>
                <w:sz w:val="18"/>
                <w:szCs w:val="18"/>
                <w:lang w:val="es-MX" w:eastAsia="es-PE"/>
              </w:rPr>
              <w:t>marz</w:t>
            </w:r>
            <w:r>
              <w:rPr>
                <w:rFonts w:cs="Arial"/>
                <w:sz w:val="18"/>
                <w:szCs w:val="18"/>
                <w:lang w:val="es-MX" w:eastAsia="es-PE"/>
              </w:rPr>
              <w:t>o</w:t>
            </w:r>
            <w:r w:rsidR="000D0EB0">
              <w:rPr>
                <w:rFonts w:cs="Arial"/>
                <w:sz w:val="18"/>
                <w:szCs w:val="18"/>
                <w:lang w:val="es-MX" w:eastAsia="es-PE"/>
              </w:rPr>
              <w:t xml:space="preserve"> de</w:t>
            </w:r>
            <w:r w:rsidR="00B84353" w:rsidRPr="00B84353">
              <w:rPr>
                <w:rFonts w:cs="Arial"/>
                <w:sz w:val="18"/>
                <w:szCs w:val="18"/>
                <w:lang w:val="es-MX" w:eastAsia="es-PE"/>
              </w:rPr>
              <w:t xml:space="preserve"> 202</w:t>
            </w:r>
            <w:r>
              <w:rPr>
                <w:rFonts w:cs="Arial"/>
                <w:sz w:val="18"/>
                <w:szCs w:val="18"/>
                <w:lang w:val="es-MX" w:eastAsia="es-PE"/>
              </w:rPr>
              <w:t>1</w:t>
            </w:r>
          </w:p>
          <w:p w:rsidR="00FB5939" w:rsidRPr="00B84353" w:rsidRDefault="00FB5939" w:rsidP="00FB5939">
            <w:pPr>
              <w:spacing w:line="276" w:lineRule="auto"/>
              <w:jc w:val="center"/>
              <w:rPr>
                <w:rFonts w:cs="Arial"/>
                <w:sz w:val="18"/>
                <w:szCs w:val="18"/>
                <w:lang w:val="es-MX" w:eastAsia="es-PE"/>
              </w:rPr>
            </w:pPr>
            <w:r>
              <w:rPr>
                <w:rFonts w:cs="Arial"/>
                <w:b/>
                <w:sz w:val="18"/>
                <w:szCs w:val="18"/>
                <w:u w:val="single"/>
              </w:rPr>
              <w:t>(hasta las 13:00 horas)</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n-US"/>
              </w:rPr>
            </w:pPr>
            <w:r>
              <w:rPr>
                <w:rFonts w:cs="Arial"/>
                <w:sz w:val="18"/>
                <w:szCs w:val="18"/>
                <w:lang w:val="es-MX"/>
              </w:rPr>
              <w:t>SGGI – DRRHH</w:t>
            </w:r>
          </w:p>
        </w:tc>
      </w:tr>
      <w:tr w:rsidR="006903F3" w:rsidTr="005A5292">
        <w:trPr>
          <w:trHeight w:val="977"/>
        </w:trPr>
        <w:tc>
          <w:tcPr>
            <w:tcW w:w="425"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autoSpaceDE w:val="0"/>
              <w:autoSpaceDN w:val="0"/>
              <w:adjustRightInd w:val="0"/>
              <w:spacing w:line="254" w:lineRule="auto"/>
              <w:rPr>
                <w:rFonts w:cs="Arial"/>
                <w:b/>
                <w:sz w:val="18"/>
                <w:szCs w:val="18"/>
              </w:rPr>
            </w:pPr>
            <w:r>
              <w:rPr>
                <w:rFonts w:cs="Arial"/>
                <w:b/>
                <w:sz w:val="18"/>
                <w:szCs w:val="18"/>
                <w:lang w:val="es-MX"/>
              </w:rPr>
              <w:t xml:space="preserve">Resultado de Postulantes inscritos en el SISEP </w:t>
            </w:r>
            <w:r>
              <w:rPr>
                <w:rFonts w:cs="Arial"/>
                <w:sz w:val="18"/>
                <w:szCs w:val="18"/>
                <w:lang w:val="es-MX"/>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6903F3" w:rsidRDefault="005D377C" w:rsidP="005A5292">
            <w:pPr>
              <w:spacing w:line="276" w:lineRule="auto"/>
              <w:jc w:val="center"/>
              <w:rPr>
                <w:rFonts w:cs="Arial"/>
                <w:sz w:val="18"/>
                <w:szCs w:val="18"/>
              </w:rPr>
            </w:pPr>
            <w:r>
              <w:rPr>
                <w:rFonts w:cs="Arial"/>
                <w:sz w:val="18"/>
                <w:szCs w:val="18"/>
              </w:rPr>
              <w:t>19</w:t>
            </w:r>
            <w:r w:rsidR="00B84353">
              <w:rPr>
                <w:rFonts w:cs="Arial"/>
                <w:sz w:val="18"/>
                <w:szCs w:val="18"/>
              </w:rPr>
              <w:t xml:space="preserve"> de </w:t>
            </w:r>
            <w:r w:rsidR="007765D5">
              <w:rPr>
                <w:rFonts w:cs="Arial"/>
                <w:sz w:val="18"/>
                <w:szCs w:val="18"/>
              </w:rPr>
              <w:t>marz</w:t>
            </w:r>
            <w:r w:rsidR="000D0EB0">
              <w:rPr>
                <w:rFonts w:cs="Arial"/>
                <w:sz w:val="18"/>
                <w:szCs w:val="18"/>
              </w:rPr>
              <w:t>o</w:t>
            </w:r>
            <w:r w:rsidR="00DB0A88">
              <w:rPr>
                <w:rFonts w:cs="Arial"/>
                <w:sz w:val="18"/>
                <w:szCs w:val="18"/>
              </w:rPr>
              <w:t xml:space="preserve"> de</w:t>
            </w:r>
            <w:r w:rsidR="006903F3">
              <w:rPr>
                <w:rFonts w:cs="Arial"/>
                <w:sz w:val="18"/>
                <w:szCs w:val="18"/>
              </w:rPr>
              <w:t xml:space="preserve"> 202</w:t>
            </w:r>
            <w:r w:rsidR="000D0EB0">
              <w:rPr>
                <w:rFonts w:cs="Arial"/>
                <w:sz w:val="18"/>
                <w:szCs w:val="18"/>
              </w:rPr>
              <w:t>1</w:t>
            </w:r>
          </w:p>
          <w:p w:rsidR="006903F3" w:rsidRDefault="006903F3" w:rsidP="005A5292">
            <w:pPr>
              <w:spacing w:line="254" w:lineRule="auto"/>
              <w:jc w:val="center"/>
              <w:rPr>
                <w:rFonts w:cs="Arial"/>
                <w:sz w:val="18"/>
                <w:szCs w:val="18"/>
              </w:rPr>
            </w:pPr>
            <w:r>
              <w:rPr>
                <w:rFonts w:cs="Arial"/>
                <w:sz w:val="18"/>
                <w:szCs w:val="18"/>
              </w:rPr>
              <w:t xml:space="preserve">a las </w:t>
            </w:r>
            <w:r w:rsidR="005D377C">
              <w:rPr>
                <w:rFonts w:cs="Arial"/>
                <w:sz w:val="18"/>
                <w:szCs w:val="18"/>
              </w:rPr>
              <w:t>09</w:t>
            </w:r>
            <w:r>
              <w:rPr>
                <w:rFonts w:cs="Arial"/>
                <w:sz w:val="18"/>
                <w:szCs w:val="18"/>
              </w:rPr>
              <w:t>:00 horas</w:t>
            </w:r>
          </w:p>
          <w:p w:rsidR="006903F3" w:rsidRDefault="006903F3" w:rsidP="005A5292">
            <w:pPr>
              <w:spacing w:line="254" w:lineRule="auto"/>
              <w:jc w:val="center"/>
              <w:rPr>
                <w:lang w:val="es-MX"/>
              </w:rPr>
            </w:pPr>
            <w:r>
              <w:rPr>
                <w:rFonts w:cs="Arial"/>
                <w:sz w:val="18"/>
                <w:szCs w:val="18"/>
              </w:rPr>
              <w:t xml:space="preserve"> </w:t>
            </w:r>
            <w:r>
              <w:rPr>
                <w:rFonts w:cs="Arial"/>
                <w:sz w:val="18"/>
                <w:szCs w:val="18"/>
                <w:lang w:val="es-MX"/>
              </w:rPr>
              <w:t>a través de la página web institucional</w:t>
            </w:r>
            <w:r>
              <w:rPr>
                <w:rStyle w:val="Hipervnculo"/>
                <w:rFonts w:cs="Arial"/>
                <w:sz w:val="18"/>
                <w:szCs w:val="18"/>
                <w:lang w:val="es-MX"/>
              </w:rPr>
              <w:t xml:space="preserve"> </w:t>
            </w:r>
            <w:hyperlink r:id="rId8" w:history="1">
              <w:r>
                <w:rPr>
                  <w:rStyle w:val="Hipervnculo"/>
                  <w:rFonts w:cs="Arial"/>
                  <w:sz w:val="18"/>
                  <w:szCs w:val="18"/>
                </w:rPr>
                <w:t>http://convocatorias.essalud.gob.pe/</w:t>
              </w:r>
            </w:hyperlink>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rPr>
                <w:rFonts w:cs="Arial"/>
                <w:sz w:val="18"/>
                <w:szCs w:val="18"/>
                <w:lang w:val="en-US"/>
              </w:rPr>
            </w:pPr>
          </w:p>
        </w:tc>
      </w:tr>
      <w:tr w:rsidR="006903F3" w:rsidTr="005A5292">
        <w:trPr>
          <w:trHeight w:val="269"/>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903F3" w:rsidRDefault="006903F3" w:rsidP="005A5292">
            <w:pPr>
              <w:spacing w:line="254" w:lineRule="auto"/>
              <w:jc w:val="both"/>
              <w:rPr>
                <w:rFonts w:cs="Arial"/>
                <w:sz w:val="18"/>
                <w:szCs w:val="18"/>
                <w:lang w:val="es-MX"/>
              </w:rPr>
            </w:pPr>
            <w:r>
              <w:rPr>
                <w:rFonts w:cs="Arial"/>
                <w:b/>
                <w:sz w:val="18"/>
                <w:szCs w:val="18"/>
                <w:lang w:val="es-MX"/>
              </w:rPr>
              <w:t>SELECCIÓN</w:t>
            </w:r>
          </w:p>
        </w:tc>
      </w:tr>
      <w:tr w:rsidR="006903F3" w:rsidTr="005A5292">
        <w:trPr>
          <w:trHeight w:val="486"/>
        </w:trPr>
        <w:tc>
          <w:tcPr>
            <w:tcW w:w="425"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both"/>
              <w:rPr>
                <w:rFonts w:cs="Arial"/>
                <w:b/>
                <w:sz w:val="18"/>
                <w:szCs w:val="18"/>
                <w:lang w:val="es-MX"/>
              </w:rPr>
            </w:pPr>
            <w:r>
              <w:rPr>
                <w:rFonts w:cs="Arial"/>
                <w:b/>
                <w:sz w:val="18"/>
                <w:szCs w:val="18"/>
                <w:lang w:val="es-MX"/>
              </w:rPr>
              <w:t>Prueba de Enlace (Obligatorio)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rsidR="00B84353" w:rsidRPr="004868AA" w:rsidRDefault="005D377C" w:rsidP="00B84353">
            <w:pPr>
              <w:spacing w:line="276" w:lineRule="auto"/>
              <w:jc w:val="center"/>
              <w:rPr>
                <w:rFonts w:cs="Arial"/>
                <w:sz w:val="18"/>
                <w:szCs w:val="18"/>
              </w:rPr>
            </w:pPr>
            <w:r>
              <w:rPr>
                <w:rFonts w:cs="Arial"/>
                <w:sz w:val="18"/>
                <w:szCs w:val="18"/>
              </w:rPr>
              <w:t>19 de</w:t>
            </w:r>
            <w:r w:rsidR="007765D5">
              <w:rPr>
                <w:rFonts w:cs="Arial"/>
                <w:sz w:val="18"/>
                <w:szCs w:val="18"/>
              </w:rPr>
              <w:t xml:space="preserve"> marzo</w:t>
            </w:r>
            <w:r w:rsidR="00DB0A88">
              <w:rPr>
                <w:rFonts w:cs="Arial"/>
                <w:sz w:val="18"/>
                <w:szCs w:val="18"/>
              </w:rPr>
              <w:t xml:space="preserve"> de</w:t>
            </w:r>
            <w:r w:rsidR="000D0EB0">
              <w:rPr>
                <w:rFonts w:cs="Arial"/>
                <w:sz w:val="18"/>
                <w:szCs w:val="18"/>
              </w:rPr>
              <w:t xml:space="preserve"> 2021</w:t>
            </w:r>
          </w:p>
          <w:p w:rsidR="006903F3" w:rsidRPr="004868AA" w:rsidRDefault="00B84353" w:rsidP="005D377C">
            <w:pPr>
              <w:spacing w:line="254" w:lineRule="auto"/>
              <w:jc w:val="center"/>
              <w:rPr>
                <w:rFonts w:cs="Arial"/>
                <w:sz w:val="18"/>
                <w:szCs w:val="18"/>
                <w:lang w:val="es-MX"/>
              </w:rPr>
            </w:pPr>
            <w:r w:rsidRPr="004868AA">
              <w:rPr>
                <w:rFonts w:cs="Arial"/>
                <w:sz w:val="18"/>
                <w:szCs w:val="18"/>
                <w:lang w:val="es-MX"/>
              </w:rPr>
              <w:t xml:space="preserve">a las </w:t>
            </w:r>
            <w:r w:rsidR="005D377C">
              <w:rPr>
                <w:rFonts w:cs="Arial"/>
                <w:sz w:val="18"/>
                <w:szCs w:val="18"/>
                <w:lang w:val="es-MX"/>
              </w:rPr>
              <w:t>11</w:t>
            </w:r>
            <w:r w:rsidR="006903F3" w:rsidRPr="004868AA">
              <w:rPr>
                <w:rFonts w:cs="Arial"/>
                <w:sz w:val="18"/>
                <w:szCs w:val="18"/>
                <w:lang w:val="es-MX"/>
              </w:rPr>
              <w:t>:00 horas</w:t>
            </w:r>
          </w:p>
        </w:tc>
        <w:tc>
          <w:tcPr>
            <w:tcW w:w="2010"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DRRHH</w:t>
            </w:r>
          </w:p>
        </w:tc>
      </w:tr>
      <w:tr w:rsidR="006903F3" w:rsidTr="005A5292">
        <w:trPr>
          <w:trHeight w:val="564"/>
        </w:trPr>
        <w:tc>
          <w:tcPr>
            <w:tcW w:w="425"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both"/>
              <w:rPr>
                <w:rFonts w:cs="Arial"/>
                <w:b/>
                <w:sz w:val="18"/>
                <w:szCs w:val="18"/>
                <w:lang w:val="es-MX"/>
              </w:rPr>
            </w:pPr>
            <w:r>
              <w:rPr>
                <w:rFonts w:cs="Arial"/>
                <w:b/>
                <w:sz w:val="18"/>
                <w:szCs w:val="18"/>
                <w:lang w:val="es-MX"/>
              </w:rPr>
              <w:t>Evaluación de Conocimientos</w:t>
            </w:r>
          </w:p>
          <w:p w:rsidR="006903F3" w:rsidRDefault="006903F3" w:rsidP="005A5292">
            <w:pPr>
              <w:spacing w:line="254" w:lineRule="auto"/>
              <w:jc w:val="both"/>
              <w:rPr>
                <w:rFonts w:cs="Arial"/>
                <w:sz w:val="18"/>
                <w:szCs w:val="18"/>
                <w:lang w:val="es-MX"/>
              </w:rPr>
            </w:pPr>
            <w:r>
              <w:rPr>
                <w:rFonts w:cs="Arial"/>
                <w:i/>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B84353" w:rsidRPr="004868AA" w:rsidRDefault="005D377C" w:rsidP="00B84353">
            <w:pPr>
              <w:spacing w:line="276" w:lineRule="auto"/>
              <w:jc w:val="center"/>
              <w:rPr>
                <w:rFonts w:cs="Arial"/>
                <w:sz w:val="18"/>
                <w:szCs w:val="18"/>
              </w:rPr>
            </w:pPr>
            <w:r>
              <w:rPr>
                <w:rFonts w:cs="Arial"/>
                <w:sz w:val="18"/>
                <w:szCs w:val="18"/>
              </w:rPr>
              <w:t>19</w:t>
            </w:r>
            <w:r w:rsidR="00B84353" w:rsidRPr="004868AA">
              <w:rPr>
                <w:rFonts w:cs="Arial"/>
                <w:sz w:val="18"/>
                <w:szCs w:val="18"/>
              </w:rPr>
              <w:t xml:space="preserve"> de </w:t>
            </w:r>
            <w:r w:rsidR="007765D5">
              <w:rPr>
                <w:rFonts w:cs="Arial"/>
                <w:sz w:val="18"/>
                <w:szCs w:val="18"/>
              </w:rPr>
              <w:t>marzo</w:t>
            </w:r>
            <w:r w:rsidR="00DB0A88">
              <w:rPr>
                <w:rFonts w:cs="Arial"/>
                <w:sz w:val="18"/>
                <w:szCs w:val="18"/>
              </w:rPr>
              <w:t xml:space="preserve"> de</w:t>
            </w:r>
            <w:r w:rsidR="000D0EB0">
              <w:rPr>
                <w:rFonts w:cs="Arial"/>
                <w:sz w:val="18"/>
                <w:szCs w:val="18"/>
              </w:rPr>
              <w:t xml:space="preserve"> 2021</w:t>
            </w:r>
          </w:p>
          <w:p w:rsidR="006903F3" w:rsidRPr="004868AA" w:rsidRDefault="00B84353" w:rsidP="005D377C">
            <w:pPr>
              <w:spacing w:line="254" w:lineRule="auto"/>
              <w:jc w:val="center"/>
              <w:rPr>
                <w:rFonts w:cs="Arial"/>
                <w:sz w:val="18"/>
                <w:szCs w:val="18"/>
                <w:lang w:val="es-MX"/>
              </w:rPr>
            </w:pPr>
            <w:r w:rsidRPr="004868AA">
              <w:rPr>
                <w:rFonts w:cs="Arial"/>
                <w:sz w:val="18"/>
                <w:szCs w:val="18"/>
                <w:lang w:val="es-MX"/>
              </w:rPr>
              <w:t xml:space="preserve">a las </w:t>
            </w:r>
            <w:r w:rsidR="005D377C">
              <w:rPr>
                <w:rFonts w:cs="Arial"/>
                <w:sz w:val="18"/>
                <w:szCs w:val="18"/>
                <w:lang w:val="es-MX"/>
              </w:rPr>
              <w:t>12</w:t>
            </w:r>
            <w:r w:rsidRPr="004868AA">
              <w:rPr>
                <w:rFonts w:cs="Arial"/>
                <w:sz w:val="18"/>
                <w:szCs w:val="18"/>
                <w:lang w:val="es-MX"/>
              </w:rPr>
              <w:t>:00 horas</w:t>
            </w:r>
          </w:p>
        </w:tc>
        <w:tc>
          <w:tcPr>
            <w:tcW w:w="2010"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DRRHH</w:t>
            </w:r>
          </w:p>
        </w:tc>
      </w:tr>
      <w:tr w:rsidR="006903F3" w:rsidTr="005A5292">
        <w:trPr>
          <w:trHeight w:val="984"/>
        </w:trPr>
        <w:tc>
          <w:tcPr>
            <w:tcW w:w="425"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both"/>
              <w:rPr>
                <w:rFonts w:cs="Arial"/>
                <w:sz w:val="18"/>
                <w:szCs w:val="18"/>
                <w:lang w:val="es-MX"/>
              </w:rPr>
            </w:pPr>
            <w:r>
              <w:rPr>
                <w:rFonts w:cs="Arial"/>
                <w:sz w:val="18"/>
                <w:szCs w:val="18"/>
                <w:lang w:val="es-MX"/>
              </w:rPr>
              <w:t xml:space="preserve">Publicación de Resultados de Evaluación de Conocimientos </w:t>
            </w:r>
          </w:p>
        </w:tc>
        <w:tc>
          <w:tcPr>
            <w:tcW w:w="3544" w:type="dxa"/>
            <w:tcBorders>
              <w:top w:val="single" w:sz="4" w:space="0" w:color="auto"/>
              <w:left w:val="single" w:sz="4" w:space="0" w:color="auto"/>
              <w:bottom w:val="single" w:sz="4" w:space="0" w:color="auto"/>
              <w:right w:val="single" w:sz="4" w:space="0" w:color="auto"/>
            </w:tcBorders>
            <w:vAlign w:val="center"/>
            <w:hideMark/>
          </w:tcPr>
          <w:p w:rsidR="000D0EB0" w:rsidRDefault="00887670" w:rsidP="005A5292">
            <w:pPr>
              <w:spacing w:line="254" w:lineRule="auto"/>
              <w:jc w:val="center"/>
              <w:rPr>
                <w:rFonts w:cs="Arial"/>
                <w:sz w:val="18"/>
                <w:szCs w:val="18"/>
              </w:rPr>
            </w:pPr>
            <w:r>
              <w:rPr>
                <w:rFonts w:cs="Arial"/>
                <w:sz w:val="18"/>
                <w:szCs w:val="18"/>
              </w:rPr>
              <w:t xml:space="preserve">19 </w:t>
            </w:r>
            <w:r w:rsidRPr="004868AA">
              <w:rPr>
                <w:rFonts w:cs="Arial"/>
                <w:sz w:val="18"/>
                <w:szCs w:val="18"/>
              </w:rPr>
              <w:t>de</w:t>
            </w:r>
            <w:r w:rsidR="007765D5" w:rsidRPr="004868AA">
              <w:rPr>
                <w:rFonts w:cs="Arial"/>
                <w:sz w:val="18"/>
                <w:szCs w:val="18"/>
              </w:rPr>
              <w:t xml:space="preserve"> </w:t>
            </w:r>
            <w:r w:rsidR="007765D5">
              <w:rPr>
                <w:rFonts w:cs="Arial"/>
                <w:sz w:val="18"/>
                <w:szCs w:val="18"/>
              </w:rPr>
              <w:t>marzo</w:t>
            </w:r>
            <w:r w:rsidR="00DB0A88">
              <w:rPr>
                <w:rFonts w:cs="Arial"/>
                <w:sz w:val="18"/>
                <w:szCs w:val="18"/>
              </w:rPr>
              <w:t xml:space="preserve"> de</w:t>
            </w:r>
            <w:r w:rsidR="000D0EB0">
              <w:rPr>
                <w:rFonts w:cs="Arial"/>
                <w:sz w:val="18"/>
                <w:szCs w:val="18"/>
              </w:rPr>
              <w:t xml:space="preserve"> 2021</w:t>
            </w:r>
          </w:p>
          <w:p w:rsidR="006903F3" w:rsidRPr="004868AA" w:rsidRDefault="006903F3" w:rsidP="005A5292">
            <w:pPr>
              <w:spacing w:line="254" w:lineRule="auto"/>
              <w:jc w:val="center"/>
              <w:rPr>
                <w:rFonts w:cs="Arial"/>
                <w:sz w:val="18"/>
                <w:szCs w:val="18"/>
                <w:lang w:val="es-MX"/>
              </w:rPr>
            </w:pPr>
            <w:r w:rsidRPr="004868AA">
              <w:rPr>
                <w:rFonts w:cs="Arial"/>
                <w:sz w:val="18"/>
                <w:szCs w:val="18"/>
                <w:lang w:val="es-MX"/>
              </w:rPr>
              <w:t>a partir de las 1</w:t>
            </w:r>
            <w:r w:rsidR="00887670">
              <w:rPr>
                <w:rFonts w:cs="Arial"/>
                <w:sz w:val="18"/>
                <w:szCs w:val="18"/>
                <w:lang w:val="es-MX"/>
              </w:rPr>
              <w:t>4</w:t>
            </w:r>
            <w:r w:rsidRPr="004868AA">
              <w:rPr>
                <w:rFonts w:cs="Arial"/>
                <w:sz w:val="18"/>
                <w:szCs w:val="18"/>
                <w:lang w:val="es-MX"/>
              </w:rPr>
              <w:t xml:space="preserve">:00 horas </w:t>
            </w:r>
          </w:p>
          <w:p w:rsidR="006903F3" w:rsidRPr="004868AA" w:rsidRDefault="006903F3" w:rsidP="005A5292">
            <w:pPr>
              <w:spacing w:line="254" w:lineRule="auto"/>
              <w:jc w:val="center"/>
              <w:rPr>
                <w:rFonts w:cs="Arial"/>
                <w:sz w:val="18"/>
                <w:szCs w:val="18"/>
                <w:u w:val="single"/>
              </w:rPr>
            </w:pPr>
            <w:r w:rsidRPr="004868AA">
              <w:rPr>
                <w:rFonts w:cs="Arial"/>
                <w:sz w:val="18"/>
                <w:szCs w:val="18"/>
                <w:lang w:val="es-MX"/>
              </w:rPr>
              <w:t>a través de la página web institucional</w:t>
            </w:r>
            <w:r w:rsidRPr="004868AA">
              <w:rPr>
                <w:rStyle w:val="Hipervnculo"/>
                <w:rFonts w:cs="Arial"/>
                <w:color w:val="auto"/>
                <w:sz w:val="18"/>
                <w:szCs w:val="18"/>
                <w:lang w:val="es-MX"/>
              </w:rPr>
              <w:t xml:space="preserve"> </w:t>
            </w:r>
            <w:hyperlink r:id="rId9" w:history="1">
              <w:r w:rsidRPr="004868AA">
                <w:rPr>
                  <w:rStyle w:val="Hipervnculo"/>
                  <w:rFonts w:cs="Arial"/>
                  <w:color w:val="auto"/>
                  <w:sz w:val="18"/>
                  <w:szCs w:val="18"/>
                </w:rPr>
                <w:t>http://convocatorias.essalud.gob.pe/</w:t>
              </w:r>
            </w:hyperlink>
          </w:p>
        </w:tc>
        <w:tc>
          <w:tcPr>
            <w:tcW w:w="2010"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SGGI – DRRHH- GCTIC</w:t>
            </w:r>
          </w:p>
        </w:tc>
      </w:tr>
      <w:tr w:rsidR="006903F3" w:rsidTr="005A5292">
        <w:trPr>
          <w:trHeight w:val="1834"/>
        </w:trPr>
        <w:tc>
          <w:tcPr>
            <w:tcW w:w="425"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autoSpaceDE w:val="0"/>
              <w:autoSpaceDN w:val="0"/>
              <w:adjustRightInd w:val="0"/>
              <w:spacing w:line="254" w:lineRule="auto"/>
              <w:rPr>
                <w:rFonts w:cs="Arial"/>
                <w:b/>
                <w:sz w:val="18"/>
                <w:szCs w:val="18"/>
                <w:u w:val="single"/>
                <w:lang w:val="es-MX"/>
              </w:rPr>
            </w:pPr>
            <w:r>
              <w:rPr>
                <w:rFonts w:cs="Arial"/>
                <w:b/>
                <w:sz w:val="18"/>
                <w:szCs w:val="18"/>
                <w:u w:val="single"/>
                <w:lang w:val="es-MX"/>
              </w:rPr>
              <w:t>Postulación vía electrónica:</w:t>
            </w:r>
          </w:p>
          <w:p w:rsidR="006903F3" w:rsidRDefault="006903F3" w:rsidP="005A5292">
            <w:pPr>
              <w:autoSpaceDE w:val="0"/>
              <w:autoSpaceDN w:val="0"/>
              <w:adjustRightInd w:val="0"/>
              <w:spacing w:line="254" w:lineRule="auto"/>
              <w:rPr>
                <w:rFonts w:cs="Arial"/>
                <w:b/>
                <w:sz w:val="18"/>
                <w:szCs w:val="18"/>
                <w:u w:val="single"/>
                <w:lang w:val="es-MX"/>
              </w:rPr>
            </w:pPr>
            <w:r>
              <w:rPr>
                <w:rFonts w:cs="Arial"/>
                <w:sz w:val="18"/>
                <w:szCs w:val="18"/>
                <w:lang w:val="es-MX"/>
              </w:rPr>
              <w:t>Presentación de Formatos N° 01, 02, 03, 04 de corresponder y 05 ( registrados vía SISEP) y el CV descriptivo y documentado, al correo electrónico señalado en el numeral X.</w:t>
            </w:r>
          </w:p>
        </w:tc>
        <w:tc>
          <w:tcPr>
            <w:tcW w:w="3544" w:type="dxa"/>
            <w:tcBorders>
              <w:top w:val="single" w:sz="4" w:space="0" w:color="auto"/>
              <w:left w:val="single" w:sz="4" w:space="0" w:color="auto"/>
              <w:bottom w:val="single" w:sz="4" w:space="0" w:color="auto"/>
              <w:right w:val="single" w:sz="4" w:space="0" w:color="auto"/>
            </w:tcBorders>
            <w:vAlign w:val="center"/>
            <w:hideMark/>
          </w:tcPr>
          <w:p w:rsidR="006903F3" w:rsidRPr="004868AA" w:rsidRDefault="00887670" w:rsidP="005A5292">
            <w:pPr>
              <w:spacing w:line="276" w:lineRule="auto"/>
              <w:jc w:val="center"/>
              <w:rPr>
                <w:rFonts w:cs="Arial"/>
                <w:sz w:val="18"/>
                <w:szCs w:val="18"/>
              </w:rPr>
            </w:pPr>
            <w:r>
              <w:rPr>
                <w:rFonts w:cs="Arial"/>
                <w:sz w:val="18"/>
                <w:szCs w:val="18"/>
              </w:rPr>
              <w:t>22 de marzo del 2021 a partir de las 08:00</w:t>
            </w:r>
          </w:p>
          <w:p w:rsidR="006903F3" w:rsidRPr="004868AA" w:rsidRDefault="001011C9" w:rsidP="005A5292">
            <w:pPr>
              <w:spacing w:line="276" w:lineRule="auto"/>
              <w:jc w:val="center"/>
              <w:rPr>
                <w:rFonts w:cs="Arial"/>
                <w:sz w:val="18"/>
                <w:szCs w:val="18"/>
              </w:rPr>
            </w:pPr>
            <w:r w:rsidRPr="004868AA">
              <w:rPr>
                <w:rFonts w:cs="Arial"/>
                <w:b/>
                <w:sz w:val="18"/>
                <w:szCs w:val="18"/>
                <w:u w:val="single"/>
              </w:rPr>
              <w:t>(hasta las 17</w:t>
            </w:r>
            <w:r w:rsidR="006903F3" w:rsidRPr="004868AA">
              <w:rPr>
                <w:rFonts w:cs="Arial"/>
                <w:b/>
                <w:sz w:val="18"/>
                <w:szCs w:val="18"/>
                <w:u w:val="single"/>
              </w:rPr>
              <w:t>:00 horas)</w:t>
            </w:r>
          </w:p>
        </w:tc>
        <w:tc>
          <w:tcPr>
            <w:tcW w:w="2010"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n-US" w:eastAsia="es-PE"/>
              </w:rPr>
            </w:pPr>
            <w:r>
              <w:rPr>
                <w:rFonts w:cs="Arial"/>
                <w:sz w:val="18"/>
                <w:szCs w:val="18"/>
                <w:lang w:val="en-US"/>
              </w:rPr>
              <w:t>DRRHH</w:t>
            </w:r>
          </w:p>
        </w:tc>
      </w:tr>
      <w:tr w:rsidR="006903F3" w:rsidTr="005A529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both"/>
              <w:rPr>
                <w:rFonts w:cs="Arial"/>
                <w:sz w:val="18"/>
                <w:szCs w:val="18"/>
                <w:lang w:val="es-MX"/>
              </w:rPr>
            </w:pPr>
            <w:r>
              <w:rPr>
                <w:rFonts w:cs="Arial"/>
                <w:b/>
                <w:sz w:val="18"/>
                <w:szCs w:val="18"/>
                <w:lang w:val="es-MX"/>
              </w:rPr>
              <w:t>Evaluación Curricular</w:t>
            </w:r>
            <w:r>
              <w:rPr>
                <w:rFonts w:cs="Arial"/>
                <w:sz w:val="18"/>
                <w:szCs w:val="18"/>
                <w:lang w:val="es-MX"/>
              </w:rPr>
              <w:t xml:space="preserve"> (C.V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6903F3" w:rsidRPr="004868AA" w:rsidRDefault="000D0EB0" w:rsidP="00867800">
            <w:pPr>
              <w:spacing w:line="254" w:lineRule="auto"/>
              <w:jc w:val="center"/>
              <w:rPr>
                <w:rFonts w:cs="Arial"/>
                <w:sz w:val="18"/>
                <w:szCs w:val="18"/>
                <w:lang w:val="es-MX"/>
              </w:rPr>
            </w:pPr>
            <w:r>
              <w:rPr>
                <w:rFonts w:cs="Arial"/>
                <w:sz w:val="18"/>
                <w:szCs w:val="18"/>
                <w:lang w:val="es-MX"/>
              </w:rPr>
              <w:t xml:space="preserve">A partir del </w:t>
            </w:r>
            <w:r w:rsidR="00867800">
              <w:rPr>
                <w:rFonts w:cs="Arial"/>
                <w:sz w:val="18"/>
                <w:szCs w:val="18"/>
                <w:lang w:val="es-MX"/>
              </w:rPr>
              <w:t xml:space="preserve">23 </w:t>
            </w:r>
            <w:r>
              <w:rPr>
                <w:rFonts w:cs="Arial"/>
                <w:sz w:val="18"/>
                <w:szCs w:val="18"/>
                <w:lang w:val="es-MX"/>
              </w:rPr>
              <w:t xml:space="preserve">de </w:t>
            </w:r>
            <w:r w:rsidR="007765D5">
              <w:rPr>
                <w:rFonts w:cs="Arial"/>
                <w:sz w:val="18"/>
                <w:szCs w:val="18"/>
              </w:rPr>
              <w:t>marzo</w:t>
            </w:r>
            <w:r w:rsidR="00DB0A88">
              <w:rPr>
                <w:rFonts w:cs="Arial"/>
                <w:sz w:val="18"/>
                <w:szCs w:val="18"/>
              </w:rPr>
              <w:t xml:space="preserve"> de</w:t>
            </w:r>
            <w:r>
              <w:rPr>
                <w:rFonts w:cs="Arial"/>
                <w:sz w:val="18"/>
                <w:szCs w:val="18"/>
              </w:rPr>
              <w:t xml:space="preserve"> 2021</w:t>
            </w:r>
          </w:p>
        </w:tc>
        <w:tc>
          <w:tcPr>
            <w:tcW w:w="2010"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DRRHH</w:t>
            </w:r>
          </w:p>
        </w:tc>
      </w:tr>
      <w:tr w:rsidR="006903F3" w:rsidTr="005A5292">
        <w:trPr>
          <w:trHeight w:val="920"/>
        </w:trPr>
        <w:tc>
          <w:tcPr>
            <w:tcW w:w="425"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both"/>
              <w:rPr>
                <w:rFonts w:cs="Arial"/>
                <w:sz w:val="18"/>
                <w:szCs w:val="18"/>
                <w:lang w:val="es-MX"/>
              </w:rPr>
            </w:pPr>
            <w:r>
              <w:rPr>
                <w:rFonts w:cs="Arial"/>
                <w:sz w:val="18"/>
                <w:szCs w:val="18"/>
                <w:lang w:val="es-MX"/>
              </w:rPr>
              <w:t>Publicación de Resultados de Evaluación Curricular (*)</w:t>
            </w:r>
          </w:p>
        </w:tc>
        <w:tc>
          <w:tcPr>
            <w:tcW w:w="3544" w:type="dxa"/>
            <w:tcBorders>
              <w:top w:val="single" w:sz="4" w:space="0" w:color="auto"/>
              <w:left w:val="single" w:sz="4" w:space="0" w:color="auto"/>
              <w:bottom w:val="single" w:sz="4" w:space="0" w:color="auto"/>
              <w:right w:val="single" w:sz="4" w:space="0" w:color="auto"/>
            </w:tcBorders>
            <w:vAlign w:val="center"/>
            <w:hideMark/>
          </w:tcPr>
          <w:p w:rsidR="000D0EB0" w:rsidRDefault="00867800" w:rsidP="005A5292">
            <w:pPr>
              <w:spacing w:line="254" w:lineRule="auto"/>
              <w:jc w:val="center"/>
              <w:rPr>
                <w:rFonts w:cs="Arial"/>
                <w:sz w:val="18"/>
                <w:szCs w:val="18"/>
              </w:rPr>
            </w:pPr>
            <w:r>
              <w:rPr>
                <w:rFonts w:cs="Arial"/>
                <w:sz w:val="18"/>
                <w:szCs w:val="18"/>
                <w:lang w:val="es-MX"/>
              </w:rPr>
              <w:t>24</w:t>
            </w:r>
            <w:r w:rsidR="000A3D5F">
              <w:rPr>
                <w:rFonts w:cs="Arial"/>
                <w:sz w:val="18"/>
                <w:szCs w:val="18"/>
                <w:lang w:val="es-MX"/>
              </w:rPr>
              <w:t xml:space="preserve"> de marzo</w:t>
            </w:r>
            <w:r w:rsidR="000D0EB0">
              <w:rPr>
                <w:rFonts w:cs="Arial"/>
                <w:sz w:val="18"/>
                <w:szCs w:val="18"/>
              </w:rPr>
              <w:t xml:space="preserve"> de 2021</w:t>
            </w:r>
          </w:p>
          <w:p w:rsidR="006903F3" w:rsidRPr="004868AA" w:rsidRDefault="006903F3" w:rsidP="005A5292">
            <w:pPr>
              <w:spacing w:line="254" w:lineRule="auto"/>
              <w:jc w:val="center"/>
              <w:rPr>
                <w:rFonts w:cs="Arial"/>
                <w:sz w:val="18"/>
                <w:szCs w:val="18"/>
                <w:lang w:val="es-MX"/>
              </w:rPr>
            </w:pPr>
            <w:r w:rsidRPr="004868AA">
              <w:rPr>
                <w:rFonts w:cs="Arial"/>
                <w:sz w:val="18"/>
                <w:szCs w:val="18"/>
                <w:lang w:val="es-MX"/>
              </w:rPr>
              <w:t xml:space="preserve">a partir de las </w:t>
            </w:r>
            <w:r w:rsidR="00867800">
              <w:rPr>
                <w:rFonts w:cs="Arial"/>
                <w:sz w:val="18"/>
                <w:szCs w:val="18"/>
                <w:lang w:val="es-MX"/>
              </w:rPr>
              <w:t>09:00</w:t>
            </w:r>
            <w:r w:rsidRPr="004868AA">
              <w:rPr>
                <w:rFonts w:cs="Arial"/>
                <w:sz w:val="18"/>
                <w:szCs w:val="18"/>
                <w:lang w:val="es-MX"/>
              </w:rPr>
              <w:t xml:space="preserve"> horas</w:t>
            </w:r>
          </w:p>
          <w:p w:rsidR="006903F3" w:rsidRPr="004868AA" w:rsidRDefault="006903F3" w:rsidP="005A5292">
            <w:pPr>
              <w:spacing w:line="254" w:lineRule="auto"/>
              <w:jc w:val="center"/>
              <w:rPr>
                <w:rFonts w:cs="Arial"/>
                <w:sz w:val="18"/>
                <w:szCs w:val="18"/>
                <w:u w:val="single"/>
              </w:rPr>
            </w:pPr>
            <w:r w:rsidRPr="004868AA">
              <w:rPr>
                <w:rFonts w:cs="Arial"/>
                <w:sz w:val="18"/>
                <w:szCs w:val="18"/>
                <w:lang w:val="es-MX"/>
              </w:rPr>
              <w:t>a través de la página web institucional</w:t>
            </w:r>
            <w:r w:rsidRPr="004868AA">
              <w:rPr>
                <w:rStyle w:val="Hipervnculo"/>
                <w:rFonts w:cs="Arial"/>
                <w:color w:val="auto"/>
                <w:sz w:val="18"/>
                <w:szCs w:val="18"/>
                <w:lang w:val="es-MX"/>
              </w:rPr>
              <w:t xml:space="preserve"> </w:t>
            </w:r>
            <w:hyperlink r:id="rId10" w:history="1">
              <w:r w:rsidRPr="004868AA">
                <w:rPr>
                  <w:rStyle w:val="Hipervnculo"/>
                  <w:rFonts w:cs="Arial"/>
                  <w:color w:val="auto"/>
                  <w:sz w:val="18"/>
                  <w:szCs w:val="18"/>
                </w:rPr>
                <w:t>http://convocatorias.essalud.gob.pe/</w:t>
              </w:r>
            </w:hyperlink>
          </w:p>
        </w:tc>
        <w:tc>
          <w:tcPr>
            <w:tcW w:w="2010"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SGGI – DRRHH - GCTIC</w:t>
            </w:r>
          </w:p>
        </w:tc>
      </w:tr>
      <w:tr w:rsidR="006903F3" w:rsidTr="005A529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11</w:t>
            </w:r>
          </w:p>
        </w:tc>
        <w:tc>
          <w:tcPr>
            <w:tcW w:w="2809"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both"/>
              <w:rPr>
                <w:rFonts w:cs="Arial"/>
                <w:b/>
                <w:sz w:val="18"/>
                <w:szCs w:val="18"/>
                <w:lang w:val="es-MX"/>
              </w:rPr>
            </w:pPr>
            <w:r>
              <w:rPr>
                <w:rFonts w:cs="Arial"/>
                <w:b/>
                <w:sz w:val="18"/>
                <w:szCs w:val="18"/>
                <w:lang w:val="es-MX"/>
              </w:rPr>
              <w:t>Prueba de Enlace (Obligatorio)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rsidR="000D0EB0" w:rsidRDefault="00867800" w:rsidP="000D0EB0">
            <w:pPr>
              <w:spacing w:line="254" w:lineRule="auto"/>
              <w:jc w:val="center"/>
              <w:rPr>
                <w:rFonts w:cs="Arial"/>
                <w:sz w:val="18"/>
                <w:szCs w:val="18"/>
              </w:rPr>
            </w:pPr>
            <w:r>
              <w:rPr>
                <w:rFonts w:cs="Arial"/>
                <w:sz w:val="18"/>
                <w:szCs w:val="18"/>
                <w:lang w:val="es-MX"/>
              </w:rPr>
              <w:t xml:space="preserve">24 </w:t>
            </w:r>
            <w:r w:rsidR="000D0EB0">
              <w:rPr>
                <w:rFonts w:cs="Arial"/>
                <w:sz w:val="18"/>
                <w:szCs w:val="18"/>
                <w:lang w:val="es-MX"/>
              </w:rPr>
              <w:t xml:space="preserve">de </w:t>
            </w:r>
            <w:r w:rsidR="000A3D5F">
              <w:rPr>
                <w:rFonts w:cs="Arial"/>
                <w:sz w:val="18"/>
                <w:szCs w:val="18"/>
              </w:rPr>
              <w:t>marz</w:t>
            </w:r>
            <w:r w:rsidR="000D0EB0">
              <w:rPr>
                <w:rFonts w:cs="Arial"/>
                <w:sz w:val="18"/>
                <w:szCs w:val="18"/>
              </w:rPr>
              <w:t>o de 2021</w:t>
            </w:r>
          </w:p>
          <w:p w:rsidR="006903F3" w:rsidRPr="004868AA" w:rsidRDefault="00B84353" w:rsidP="00867800">
            <w:pPr>
              <w:spacing w:line="254" w:lineRule="auto"/>
              <w:jc w:val="center"/>
              <w:rPr>
                <w:rFonts w:cs="Arial"/>
                <w:sz w:val="18"/>
                <w:szCs w:val="18"/>
                <w:lang w:val="es-MX"/>
              </w:rPr>
            </w:pPr>
            <w:r w:rsidRPr="004868AA">
              <w:rPr>
                <w:rFonts w:cs="Arial"/>
                <w:sz w:val="18"/>
                <w:szCs w:val="18"/>
                <w:lang w:val="es-MX"/>
              </w:rPr>
              <w:t xml:space="preserve">a las </w:t>
            </w:r>
            <w:r w:rsidR="00867800">
              <w:rPr>
                <w:rFonts w:cs="Arial"/>
                <w:sz w:val="18"/>
                <w:szCs w:val="18"/>
                <w:lang w:val="es-MX"/>
              </w:rPr>
              <w:t>11</w:t>
            </w:r>
            <w:r w:rsidR="006903F3" w:rsidRPr="004868AA">
              <w:rPr>
                <w:rFonts w:cs="Arial"/>
                <w:sz w:val="18"/>
                <w:szCs w:val="18"/>
                <w:lang w:val="es-MX"/>
              </w:rPr>
              <w:t>:00 horas</w:t>
            </w:r>
          </w:p>
        </w:tc>
        <w:tc>
          <w:tcPr>
            <w:tcW w:w="2010"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DRRHH</w:t>
            </w:r>
          </w:p>
        </w:tc>
      </w:tr>
      <w:tr w:rsidR="006903F3" w:rsidTr="005A5292">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rPr>
                <w:rFonts w:cs="Arial"/>
                <w:sz w:val="18"/>
                <w:szCs w:val="18"/>
                <w:lang w:val="es-MX"/>
              </w:rPr>
            </w:pPr>
            <w:r>
              <w:rPr>
                <w:rFonts w:cs="Arial"/>
                <w:sz w:val="18"/>
                <w:szCs w:val="18"/>
                <w:lang w:val="es-MX"/>
              </w:rPr>
              <w:t>12</w:t>
            </w:r>
          </w:p>
        </w:tc>
        <w:tc>
          <w:tcPr>
            <w:tcW w:w="2809" w:type="dxa"/>
            <w:tcBorders>
              <w:top w:val="single" w:sz="4" w:space="0" w:color="auto"/>
              <w:left w:val="single" w:sz="4" w:space="0" w:color="auto"/>
              <w:bottom w:val="single" w:sz="4" w:space="0" w:color="auto"/>
              <w:right w:val="single" w:sz="4" w:space="0" w:color="auto"/>
            </w:tcBorders>
            <w:vAlign w:val="center"/>
          </w:tcPr>
          <w:p w:rsidR="006903F3" w:rsidRDefault="006903F3" w:rsidP="005A5292">
            <w:pPr>
              <w:spacing w:line="254" w:lineRule="auto"/>
              <w:jc w:val="both"/>
              <w:rPr>
                <w:rFonts w:cs="Arial"/>
                <w:sz w:val="18"/>
                <w:szCs w:val="18"/>
                <w:lang w:val="es-MX"/>
              </w:rPr>
            </w:pPr>
            <w:r>
              <w:rPr>
                <w:rFonts w:cs="Arial"/>
                <w:b/>
                <w:sz w:val="18"/>
                <w:szCs w:val="18"/>
                <w:lang w:val="es-MX"/>
              </w:rPr>
              <w:t>Evaluación Personal</w:t>
            </w:r>
            <w:r>
              <w:rPr>
                <w:rFonts w:cs="Arial"/>
                <w:sz w:val="18"/>
                <w:szCs w:val="18"/>
                <w:lang w:val="es-MX"/>
              </w:rPr>
              <w:t xml:space="preserve"> </w:t>
            </w:r>
          </w:p>
          <w:p w:rsidR="006903F3" w:rsidRDefault="006903F3" w:rsidP="005A5292">
            <w:pPr>
              <w:spacing w:line="254" w:lineRule="auto"/>
              <w:jc w:val="both"/>
              <w:rPr>
                <w:rFonts w:cs="Arial"/>
                <w:i/>
                <w:sz w:val="18"/>
                <w:szCs w:val="18"/>
                <w:lang w:val="es-MX"/>
              </w:rPr>
            </w:pPr>
            <w:r>
              <w:rPr>
                <w:rFonts w:cs="Arial"/>
                <w:i/>
                <w:sz w:val="18"/>
                <w:szCs w:val="18"/>
                <w:lang w:val="es-MX"/>
              </w:rPr>
              <w:t xml:space="preserve"> (plataforma virtual Zoom)</w:t>
            </w:r>
          </w:p>
          <w:p w:rsidR="006903F3" w:rsidRDefault="006903F3" w:rsidP="005A5292">
            <w:pPr>
              <w:spacing w:line="254" w:lineRule="auto"/>
              <w:jc w:val="both"/>
              <w:rPr>
                <w:rFonts w:cs="Arial"/>
                <w:sz w:val="18"/>
                <w:szCs w:val="18"/>
                <w:lang w:val="es-MX"/>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0D0EB0" w:rsidRDefault="00A931B4" w:rsidP="000D0EB0">
            <w:pPr>
              <w:spacing w:line="254" w:lineRule="auto"/>
              <w:jc w:val="center"/>
              <w:rPr>
                <w:rFonts w:cs="Arial"/>
                <w:sz w:val="18"/>
                <w:szCs w:val="18"/>
              </w:rPr>
            </w:pPr>
            <w:r>
              <w:rPr>
                <w:rFonts w:cs="Arial"/>
                <w:sz w:val="18"/>
                <w:szCs w:val="18"/>
                <w:lang w:val="es-MX"/>
              </w:rPr>
              <w:t>24 de</w:t>
            </w:r>
            <w:r w:rsidR="000D0EB0">
              <w:rPr>
                <w:rFonts w:cs="Arial"/>
                <w:sz w:val="18"/>
                <w:szCs w:val="18"/>
                <w:lang w:val="es-MX"/>
              </w:rPr>
              <w:t xml:space="preserve"> </w:t>
            </w:r>
            <w:r w:rsidR="000D0EB0">
              <w:rPr>
                <w:rFonts w:cs="Arial"/>
                <w:sz w:val="18"/>
                <w:szCs w:val="18"/>
              </w:rPr>
              <w:t>marzo de 2021</w:t>
            </w:r>
          </w:p>
          <w:p w:rsidR="006903F3" w:rsidRPr="004868AA" w:rsidRDefault="00B84353" w:rsidP="00AD12B6">
            <w:pPr>
              <w:spacing w:line="254" w:lineRule="auto"/>
              <w:jc w:val="center"/>
              <w:rPr>
                <w:rFonts w:cs="Arial"/>
                <w:sz w:val="18"/>
                <w:szCs w:val="18"/>
                <w:lang w:val="es-MX"/>
              </w:rPr>
            </w:pPr>
            <w:r w:rsidRPr="004868AA">
              <w:rPr>
                <w:rFonts w:cs="Arial"/>
                <w:sz w:val="18"/>
                <w:szCs w:val="18"/>
                <w:lang w:val="es-MX"/>
              </w:rPr>
              <w:t xml:space="preserve">a las </w:t>
            </w:r>
            <w:r w:rsidR="00A931B4">
              <w:rPr>
                <w:rFonts w:cs="Arial"/>
                <w:sz w:val="18"/>
                <w:szCs w:val="18"/>
                <w:lang w:val="es-MX"/>
              </w:rPr>
              <w:t>12</w:t>
            </w:r>
            <w:r w:rsidRPr="004868AA">
              <w:rPr>
                <w:rFonts w:cs="Arial"/>
                <w:sz w:val="18"/>
                <w:szCs w:val="18"/>
                <w:lang w:val="es-MX"/>
              </w:rPr>
              <w:t>:00 horas</w:t>
            </w:r>
          </w:p>
        </w:tc>
        <w:tc>
          <w:tcPr>
            <w:tcW w:w="2010"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rPr>
            </w:pPr>
            <w:r>
              <w:rPr>
                <w:rFonts w:cs="Arial"/>
                <w:sz w:val="18"/>
                <w:szCs w:val="18"/>
                <w:lang w:val="es-MX"/>
              </w:rPr>
              <w:t>DRRHH</w:t>
            </w:r>
          </w:p>
        </w:tc>
      </w:tr>
      <w:tr w:rsidR="006903F3" w:rsidTr="005A529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both"/>
              <w:rPr>
                <w:rFonts w:cs="Arial"/>
                <w:sz w:val="18"/>
                <w:szCs w:val="18"/>
                <w:lang w:val="es-MX"/>
              </w:rPr>
            </w:pPr>
            <w:r>
              <w:rPr>
                <w:rFonts w:cs="Arial"/>
                <w:sz w:val="18"/>
                <w:szCs w:val="18"/>
                <w:lang w:val="es-MX"/>
              </w:rPr>
              <w:t>Publicación de resultados de la 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BA4DFF" w:rsidRPr="000D0EB0" w:rsidRDefault="00A931B4" w:rsidP="000D0EB0">
            <w:pPr>
              <w:spacing w:line="254" w:lineRule="auto"/>
              <w:jc w:val="center"/>
              <w:rPr>
                <w:rFonts w:cs="Arial"/>
                <w:sz w:val="18"/>
                <w:szCs w:val="18"/>
              </w:rPr>
            </w:pPr>
            <w:r>
              <w:rPr>
                <w:rFonts w:cs="Arial"/>
                <w:sz w:val="18"/>
                <w:szCs w:val="18"/>
                <w:lang w:val="es-MX"/>
              </w:rPr>
              <w:t>24</w:t>
            </w:r>
            <w:r w:rsidR="000D0EB0">
              <w:rPr>
                <w:rFonts w:cs="Arial"/>
                <w:sz w:val="18"/>
                <w:szCs w:val="18"/>
                <w:lang w:val="es-MX"/>
              </w:rPr>
              <w:t xml:space="preserve"> de </w:t>
            </w:r>
            <w:r w:rsidR="000D0EB0">
              <w:rPr>
                <w:rFonts w:cs="Arial"/>
                <w:sz w:val="18"/>
                <w:szCs w:val="18"/>
              </w:rPr>
              <w:t>marzo de 2021</w:t>
            </w:r>
            <w:r w:rsidR="00BA4DFF" w:rsidRPr="004868AA">
              <w:rPr>
                <w:rFonts w:cs="Arial"/>
                <w:sz w:val="18"/>
                <w:szCs w:val="18"/>
                <w:lang w:val="es-MX"/>
              </w:rPr>
              <w:t xml:space="preserve"> </w:t>
            </w:r>
          </w:p>
          <w:p w:rsidR="006903F3" w:rsidRPr="004868AA" w:rsidRDefault="00BA4DFF" w:rsidP="000E6933">
            <w:pPr>
              <w:spacing w:line="254" w:lineRule="auto"/>
              <w:jc w:val="center"/>
              <w:rPr>
                <w:rFonts w:cs="Arial"/>
                <w:sz w:val="18"/>
                <w:szCs w:val="18"/>
                <w:lang w:val="es-MX"/>
              </w:rPr>
            </w:pPr>
            <w:r w:rsidRPr="004868AA">
              <w:rPr>
                <w:rFonts w:cs="Arial"/>
                <w:sz w:val="18"/>
                <w:szCs w:val="18"/>
                <w:lang w:val="es-MX"/>
              </w:rPr>
              <w:t>a las 1</w:t>
            </w:r>
            <w:r w:rsidR="00945C43" w:rsidRPr="004868AA">
              <w:rPr>
                <w:rFonts w:cs="Arial"/>
                <w:sz w:val="18"/>
                <w:szCs w:val="18"/>
                <w:lang w:val="es-MX"/>
              </w:rPr>
              <w:t>5</w:t>
            </w:r>
            <w:r w:rsidRPr="004868AA">
              <w:rPr>
                <w:rFonts w:cs="Arial"/>
                <w:sz w:val="18"/>
                <w:szCs w:val="18"/>
                <w:lang w:val="es-MX"/>
              </w:rPr>
              <w:t>:00 horas</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color w:val="000000"/>
                <w:sz w:val="18"/>
                <w:szCs w:val="18"/>
                <w:lang w:val="es-PE"/>
              </w:rPr>
            </w:pPr>
            <w:r>
              <w:rPr>
                <w:rFonts w:cs="Arial"/>
                <w:sz w:val="18"/>
                <w:szCs w:val="18"/>
                <w:lang w:val="es-MX"/>
              </w:rPr>
              <w:t>SGGI – DRRHH- GCTIC</w:t>
            </w:r>
          </w:p>
        </w:tc>
      </w:tr>
      <w:tr w:rsidR="006903F3" w:rsidTr="005A529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both"/>
              <w:rPr>
                <w:rFonts w:cs="Arial"/>
                <w:sz w:val="18"/>
                <w:szCs w:val="18"/>
                <w:lang w:val="es-MX"/>
              </w:rPr>
            </w:pPr>
            <w:r>
              <w:rPr>
                <w:rFonts w:cs="Arial"/>
                <w:sz w:val="18"/>
                <w:szCs w:val="18"/>
                <w:lang w:val="es-MX"/>
              </w:rPr>
              <w:t>Publicación del Resultado Final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0D0EB0" w:rsidRPr="000D0EB0" w:rsidRDefault="00A931B4" w:rsidP="000D0EB0">
            <w:pPr>
              <w:spacing w:line="254" w:lineRule="auto"/>
              <w:jc w:val="center"/>
              <w:rPr>
                <w:rFonts w:cs="Arial"/>
                <w:sz w:val="18"/>
                <w:szCs w:val="18"/>
              </w:rPr>
            </w:pPr>
            <w:r>
              <w:rPr>
                <w:rFonts w:cs="Arial"/>
                <w:sz w:val="18"/>
                <w:szCs w:val="18"/>
                <w:lang w:val="es-MX"/>
              </w:rPr>
              <w:t>24</w:t>
            </w:r>
            <w:r w:rsidR="000D0EB0">
              <w:rPr>
                <w:rFonts w:cs="Arial"/>
                <w:sz w:val="18"/>
                <w:szCs w:val="18"/>
                <w:lang w:val="es-MX"/>
              </w:rPr>
              <w:t xml:space="preserve"> de </w:t>
            </w:r>
            <w:r w:rsidR="000D0EB0">
              <w:rPr>
                <w:rFonts w:cs="Arial"/>
                <w:sz w:val="18"/>
                <w:szCs w:val="18"/>
              </w:rPr>
              <w:t>marzo de 2021</w:t>
            </w:r>
            <w:r w:rsidR="000D0EB0" w:rsidRPr="004868AA">
              <w:rPr>
                <w:rFonts w:cs="Arial"/>
                <w:sz w:val="18"/>
                <w:szCs w:val="18"/>
                <w:lang w:val="es-MX"/>
              </w:rPr>
              <w:t xml:space="preserve"> </w:t>
            </w:r>
          </w:p>
          <w:p w:rsidR="006903F3" w:rsidRPr="004868AA" w:rsidRDefault="000E6933" w:rsidP="00AD12B6">
            <w:pPr>
              <w:jc w:val="center"/>
              <w:rPr>
                <w:rFonts w:cs="Arial"/>
                <w:sz w:val="18"/>
                <w:szCs w:val="18"/>
                <w:lang w:val="es-MX"/>
              </w:rPr>
            </w:pPr>
            <w:r w:rsidRPr="004868AA">
              <w:rPr>
                <w:rFonts w:cs="Arial"/>
                <w:sz w:val="18"/>
                <w:szCs w:val="18"/>
                <w:lang w:val="es-MX"/>
              </w:rPr>
              <w:t xml:space="preserve">a las </w:t>
            </w:r>
            <w:r w:rsidR="00AD12B6" w:rsidRPr="004868AA">
              <w:rPr>
                <w:rFonts w:cs="Arial"/>
                <w:sz w:val="18"/>
                <w:szCs w:val="18"/>
                <w:lang w:val="es-MX"/>
              </w:rPr>
              <w:t>15</w:t>
            </w:r>
            <w:r w:rsidR="00BA4DFF" w:rsidRPr="004868AA">
              <w:rPr>
                <w:rFonts w:cs="Arial"/>
                <w:sz w:val="18"/>
                <w:szCs w:val="18"/>
                <w:lang w:val="es-MX"/>
              </w:rPr>
              <w:t>:00 horas</w:t>
            </w: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rPr>
                <w:rFonts w:cs="Arial"/>
                <w:color w:val="000000"/>
                <w:sz w:val="18"/>
                <w:szCs w:val="18"/>
                <w:lang w:val="es-PE"/>
              </w:rPr>
            </w:pPr>
          </w:p>
        </w:tc>
      </w:tr>
      <w:tr w:rsidR="006903F3" w:rsidTr="005A5292">
        <w:trPr>
          <w:trHeight w:val="333"/>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903F3" w:rsidRPr="004868AA" w:rsidRDefault="006903F3" w:rsidP="005A5292">
            <w:pPr>
              <w:spacing w:line="254" w:lineRule="auto"/>
              <w:rPr>
                <w:rFonts w:cs="Arial"/>
                <w:sz w:val="18"/>
                <w:szCs w:val="18"/>
                <w:lang w:val="es-PE"/>
              </w:rPr>
            </w:pPr>
            <w:r w:rsidRPr="004868AA">
              <w:rPr>
                <w:rFonts w:cs="Arial"/>
                <w:b/>
                <w:sz w:val="18"/>
                <w:szCs w:val="18"/>
                <w:lang w:val="es-MX"/>
              </w:rPr>
              <w:t>SUSCRIPCIÓN Y REGISTRO DEL CONTRATO</w:t>
            </w:r>
          </w:p>
        </w:tc>
      </w:tr>
      <w:tr w:rsidR="006903F3" w:rsidTr="005A5292">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rPr>
                <w:rFonts w:cs="Arial"/>
                <w:sz w:val="18"/>
                <w:szCs w:val="18"/>
                <w:lang w:val="es-MX"/>
              </w:rPr>
            </w:pPr>
            <w:r>
              <w:rPr>
                <w:rFonts w:cs="Arial"/>
                <w:sz w:val="18"/>
                <w:szCs w:val="18"/>
                <w:lang w:val="es-MX"/>
              </w:rPr>
              <w:t>15</w:t>
            </w:r>
          </w:p>
        </w:tc>
        <w:tc>
          <w:tcPr>
            <w:tcW w:w="2809"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both"/>
              <w:rPr>
                <w:rFonts w:cs="Arial"/>
                <w:sz w:val="18"/>
                <w:szCs w:val="18"/>
                <w:lang w:val="es-MX"/>
              </w:rPr>
            </w:pPr>
            <w:r>
              <w:rPr>
                <w:rFonts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6903F3" w:rsidRPr="004868AA" w:rsidRDefault="006903F3" w:rsidP="00A931B4">
            <w:pPr>
              <w:spacing w:line="254" w:lineRule="auto"/>
              <w:jc w:val="center"/>
              <w:rPr>
                <w:rFonts w:cs="Arial"/>
                <w:sz w:val="18"/>
                <w:szCs w:val="18"/>
                <w:lang w:val="es-MX"/>
              </w:rPr>
            </w:pPr>
            <w:r w:rsidRPr="004868AA">
              <w:rPr>
                <w:rFonts w:cs="Arial"/>
                <w:sz w:val="18"/>
                <w:szCs w:val="18"/>
                <w:lang w:val="es-MX"/>
              </w:rPr>
              <w:t xml:space="preserve">A partir del </w:t>
            </w:r>
            <w:r w:rsidR="00A931B4">
              <w:rPr>
                <w:rFonts w:cs="Arial"/>
                <w:sz w:val="18"/>
                <w:szCs w:val="18"/>
                <w:lang w:val="es-MX"/>
              </w:rPr>
              <w:t>25</w:t>
            </w:r>
            <w:r w:rsidR="00907850" w:rsidRPr="004868AA">
              <w:rPr>
                <w:rFonts w:cs="Arial"/>
                <w:sz w:val="18"/>
                <w:szCs w:val="18"/>
                <w:lang w:val="es-MX"/>
              </w:rPr>
              <w:t xml:space="preserve"> </w:t>
            </w:r>
            <w:r w:rsidR="000D0EB0">
              <w:rPr>
                <w:rFonts w:cs="Arial"/>
                <w:sz w:val="18"/>
                <w:szCs w:val="18"/>
                <w:lang w:val="es-MX"/>
              </w:rPr>
              <w:t xml:space="preserve">de </w:t>
            </w:r>
            <w:r w:rsidR="000D0EB0">
              <w:rPr>
                <w:rFonts w:cs="Arial"/>
                <w:sz w:val="18"/>
                <w:szCs w:val="18"/>
              </w:rPr>
              <w:t>marzo de 2021</w:t>
            </w:r>
          </w:p>
        </w:tc>
        <w:tc>
          <w:tcPr>
            <w:tcW w:w="2010"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rPr>
            </w:pPr>
            <w:r>
              <w:rPr>
                <w:rFonts w:cs="Arial"/>
                <w:sz w:val="18"/>
                <w:szCs w:val="18"/>
              </w:rPr>
              <w:t>DRRHH</w:t>
            </w:r>
          </w:p>
        </w:tc>
      </w:tr>
    </w:tbl>
    <w:p w:rsidR="00505CC0" w:rsidRPr="00CA3427" w:rsidRDefault="00505CC0" w:rsidP="008D60AC">
      <w:pPr>
        <w:pStyle w:val="Prrafodelista10"/>
        <w:numPr>
          <w:ilvl w:val="0"/>
          <w:numId w:val="2"/>
        </w:numPr>
        <w:tabs>
          <w:tab w:val="left" w:pos="993"/>
        </w:tabs>
        <w:spacing w:after="0" w:line="240" w:lineRule="auto"/>
        <w:ind w:left="993" w:hanging="426"/>
        <w:contextualSpacing/>
        <w:jc w:val="both"/>
        <w:rPr>
          <w:rFonts w:ascii="Arial" w:hAnsi="Arial" w:cs="Arial"/>
          <w:sz w:val="16"/>
          <w:szCs w:val="16"/>
        </w:rPr>
      </w:pPr>
      <w:r w:rsidRPr="00CA3427">
        <w:rPr>
          <w:rFonts w:ascii="Arial" w:hAnsi="Arial" w:cs="Arial"/>
          <w:sz w:val="16"/>
          <w:szCs w:val="16"/>
        </w:rPr>
        <w:t>El Cronograma adjunto es tentativo, sujeto a variaciones que se darán a conocer oportunamente.</w:t>
      </w:r>
    </w:p>
    <w:p w:rsidR="00505CC0" w:rsidRPr="00CA3427" w:rsidRDefault="00505CC0" w:rsidP="008D60AC">
      <w:pPr>
        <w:pStyle w:val="Prrafodelista10"/>
        <w:numPr>
          <w:ilvl w:val="0"/>
          <w:numId w:val="2"/>
        </w:numPr>
        <w:tabs>
          <w:tab w:val="left" w:pos="993"/>
        </w:tabs>
        <w:spacing w:after="0" w:line="240" w:lineRule="auto"/>
        <w:ind w:left="993" w:hanging="426"/>
        <w:contextualSpacing/>
        <w:jc w:val="both"/>
        <w:rPr>
          <w:rFonts w:ascii="Arial" w:hAnsi="Arial" w:cs="Arial"/>
          <w:sz w:val="16"/>
          <w:szCs w:val="16"/>
        </w:rPr>
      </w:pPr>
      <w:r w:rsidRPr="00CA3427">
        <w:rPr>
          <w:rFonts w:ascii="Arial" w:hAnsi="Arial" w:cs="Arial"/>
          <w:sz w:val="16"/>
          <w:szCs w:val="16"/>
        </w:rPr>
        <w:t>Cabe indicar que el resultado corresponde a una Calificación sujeta a la posterior verificación de los datos ingresados y de la documentación conexa solicitada.</w:t>
      </w:r>
    </w:p>
    <w:p w:rsidR="00505CC0" w:rsidRPr="00CA3427" w:rsidRDefault="00505CC0" w:rsidP="008D60AC">
      <w:pPr>
        <w:pStyle w:val="Prrafodelista10"/>
        <w:numPr>
          <w:ilvl w:val="0"/>
          <w:numId w:val="2"/>
        </w:numPr>
        <w:tabs>
          <w:tab w:val="left" w:pos="993"/>
        </w:tabs>
        <w:spacing w:after="0" w:line="240" w:lineRule="auto"/>
        <w:ind w:left="993" w:hanging="426"/>
        <w:contextualSpacing/>
        <w:jc w:val="both"/>
        <w:rPr>
          <w:rFonts w:ascii="Arial" w:hAnsi="Arial" w:cs="Arial"/>
          <w:sz w:val="16"/>
          <w:szCs w:val="16"/>
        </w:rPr>
      </w:pPr>
      <w:r w:rsidRPr="00CA3427">
        <w:rPr>
          <w:rFonts w:ascii="Arial" w:hAnsi="Arial" w:cs="Arial"/>
          <w:sz w:val="16"/>
          <w:szCs w:val="16"/>
        </w:rPr>
        <w:t>Todas las etapas de evaluación se realizarán a través de medios virtuales.</w:t>
      </w:r>
    </w:p>
    <w:p w:rsidR="00505CC0" w:rsidRPr="00CA3427" w:rsidRDefault="00505CC0" w:rsidP="008D60AC">
      <w:pPr>
        <w:pStyle w:val="Prrafodelista10"/>
        <w:numPr>
          <w:ilvl w:val="0"/>
          <w:numId w:val="2"/>
        </w:numPr>
        <w:tabs>
          <w:tab w:val="left" w:pos="993"/>
        </w:tabs>
        <w:spacing w:after="0" w:line="240" w:lineRule="auto"/>
        <w:ind w:left="993" w:hanging="426"/>
        <w:contextualSpacing/>
        <w:jc w:val="both"/>
        <w:rPr>
          <w:rFonts w:ascii="Arial" w:hAnsi="Arial" w:cs="Arial"/>
          <w:sz w:val="16"/>
          <w:szCs w:val="16"/>
        </w:rPr>
      </w:pPr>
      <w:r w:rsidRPr="00CA3427">
        <w:rPr>
          <w:rFonts w:ascii="Arial" w:hAnsi="Arial" w:cs="Arial"/>
          <w:sz w:val="16"/>
          <w:szCs w:val="16"/>
        </w:rPr>
        <w:t>SGGI – Sub Gerencia de Gestión de la Incorporación.</w:t>
      </w:r>
    </w:p>
    <w:p w:rsidR="00505CC0" w:rsidRPr="00792431" w:rsidRDefault="00505CC0" w:rsidP="008D60AC">
      <w:pPr>
        <w:pStyle w:val="Prrafodelista10"/>
        <w:numPr>
          <w:ilvl w:val="0"/>
          <w:numId w:val="2"/>
        </w:numPr>
        <w:tabs>
          <w:tab w:val="left" w:pos="993"/>
        </w:tabs>
        <w:spacing w:after="0" w:line="240" w:lineRule="auto"/>
        <w:ind w:left="993" w:hanging="426"/>
        <w:contextualSpacing/>
        <w:jc w:val="both"/>
        <w:rPr>
          <w:rFonts w:ascii="Arial" w:hAnsi="Arial" w:cs="Arial"/>
          <w:sz w:val="16"/>
          <w:szCs w:val="16"/>
        </w:rPr>
      </w:pPr>
      <w:r w:rsidRPr="00CA3427">
        <w:rPr>
          <w:rFonts w:ascii="Arial" w:hAnsi="Arial" w:cs="Arial"/>
          <w:sz w:val="16"/>
          <w:szCs w:val="16"/>
        </w:rPr>
        <w:t xml:space="preserve">SGGP – </w:t>
      </w:r>
      <w:r w:rsidRPr="00792431">
        <w:rPr>
          <w:rFonts w:ascii="Arial" w:hAnsi="Arial" w:cs="Arial"/>
          <w:sz w:val="16"/>
          <w:szCs w:val="16"/>
        </w:rPr>
        <w:t>Sub Gerencia de Gestión de Personal.</w:t>
      </w:r>
    </w:p>
    <w:p w:rsidR="00505CC0" w:rsidRPr="00792431" w:rsidRDefault="00505CC0" w:rsidP="008D60AC">
      <w:pPr>
        <w:pStyle w:val="Prrafodelista10"/>
        <w:numPr>
          <w:ilvl w:val="0"/>
          <w:numId w:val="2"/>
        </w:numPr>
        <w:tabs>
          <w:tab w:val="left" w:pos="993"/>
        </w:tabs>
        <w:spacing w:after="0" w:line="240" w:lineRule="auto"/>
        <w:ind w:left="993" w:hanging="426"/>
        <w:contextualSpacing/>
        <w:jc w:val="both"/>
        <w:rPr>
          <w:rFonts w:ascii="Arial" w:hAnsi="Arial" w:cs="Arial"/>
          <w:sz w:val="16"/>
          <w:szCs w:val="16"/>
        </w:rPr>
      </w:pPr>
      <w:r w:rsidRPr="00792431">
        <w:rPr>
          <w:rFonts w:ascii="Arial" w:hAnsi="Arial" w:cs="Arial"/>
          <w:sz w:val="16"/>
          <w:szCs w:val="16"/>
        </w:rPr>
        <w:t>GCGP – Gerencia Central de Gestión de las Personas.</w:t>
      </w:r>
    </w:p>
    <w:p w:rsidR="00505CC0" w:rsidRPr="00792431" w:rsidRDefault="00505CC0" w:rsidP="008D60AC">
      <w:pPr>
        <w:pStyle w:val="Prrafodelista10"/>
        <w:numPr>
          <w:ilvl w:val="0"/>
          <w:numId w:val="2"/>
        </w:numPr>
        <w:tabs>
          <w:tab w:val="left" w:pos="993"/>
        </w:tabs>
        <w:spacing w:after="0" w:line="240" w:lineRule="auto"/>
        <w:ind w:left="993" w:hanging="426"/>
        <w:contextualSpacing/>
        <w:jc w:val="both"/>
        <w:rPr>
          <w:rFonts w:ascii="Arial" w:hAnsi="Arial" w:cs="Arial"/>
          <w:sz w:val="16"/>
          <w:szCs w:val="16"/>
        </w:rPr>
      </w:pPr>
      <w:r w:rsidRPr="00792431">
        <w:rPr>
          <w:rFonts w:ascii="Arial" w:hAnsi="Arial" w:cs="Arial"/>
          <w:sz w:val="16"/>
          <w:szCs w:val="16"/>
        </w:rPr>
        <w:t>DRRHH- División de Recursos Humanos del Centro Nacional de Salud Renal</w:t>
      </w:r>
    </w:p>
    <w:p w:rsidR="00505CC0" w:rsidRPr="00792431" w:rsidRDefault="00505CC0" w:rsidP="008D60AC">
      <w:pPr>
        <w:pStyle w:val="Prrafodelista10"/>
        <w:numPr>
          <w:ilvl w:val="0"/>
          <w:numId w:val="2"/>
        </w:numPr>
        <w:tabs>
          <w:tab w:val="left" w:pos="993"/>
        </w:tabs>
        <w:spacing w:after="0" w:line="240" w:lineRule="auto"/>
        <w:ind w:left="993" w:hanging="426"/>
        <w:contextualSpacing/>
        <w:jc w:val="both"/>
        <w:rPr>
          <w:rFonts w:ascii="Arial" w:hAnsi="Arial" w:cs="Arial"/>
          <w:sz w:val="16"/>
          <w:szCs w:val="16"/>
        </w:rPr>
      </w:pPr>
      <w:r w:rsidRPr="00792431">
        <w:rPr>
          <w:rFonts w:ascii="Arial" w:hAnsi="Arial" w:cs="Arial"/>
          <w:sz w:val="16"/>
          <w:szCs w:val="16"/>
        </w:rPr>
        <w:t>GCTIC – Gerencia Central de Tecnologías de Información y Comunicaciones.</w:t>
      </w:r>
    </w:p>
    <w:p w:rsidR="006041F9" w:rsidRDefault="006041F9" w:rsidP="006041F9">
      <w:pPr>
        <w:pStyle w:val="Prrafodelista7"/>
        <w:suppressAutoHyphens w:val="0"/>
        <w:ind w:left="851" w:hanging="284"/>
        <w:jc w:val="both"/>
        <w:rPr>
          <w:rFonts w:ascii="Arial" w:hAnsi="Arial" w:cs="Arial"/>
          <w:lang w:val="es-MX"/>
        </w:rPr>
      </w:pPr>
    </w:p>
    <w:p w:rsidR="00050D92" w:rsidRPr="00D0725A" w:rsidRDefault="00050D92" w:rsidP="00050D92">
      <w:pPr>
        <w:pStyle w:val="Prrafodelista7"/>
        <w:suppressAutoHyphens w:val="0"/>
        <w:ind w:left="851" w:hanging="284"/>
        <w:jc w:val="both"/>
        <w:rPr>
          <w:rFonts w:ascii="Arial" w:hAnsi="Arial" w:cs="Arial"/>
          <w:b/>
          <w:sz w:val="16"/>
          <w:szCs w:val="16"/>
          <w:u w:val="single"/>
        </w:rPr>
      </w:pPr>
      <w:r w:rsidRPr="00D0725A">
        <w:rPr>
          <w:rFonts w:ascii="Arial" w:hAnsi="Arial" w:cs="Arial"/>
          <w:b/>
          <w:sz w:val="16"/>
          <w:szCs w:val="16"/>
          <w:lang w:val="es-MX"/>
        </w:rPr>
        <w:t xml:space="preserve">(*) Se precisará fecha y hora de la prueba de enlace respectiva, la cual es de </w:t>
      </w:r>
      <w:r w:rsidRPr="00D0725A">
        <w:rPr>
          <w:rFonts w:ascii="Arial" w:hAnsi="Arial" w:cs="Arial"/>
          <w:b/>
          <w:sz w:val="16"/>
          <w:szCs w:val="16"/>
          <w:u w:val="single"/>
          <w:lang w:val="es-MX"/>
        </w:rPr>
        <w:t>carácter obligatorio</w:t>
      </w:r>
      <w:r w:rsidRPr="00D0725A">
        <w:rPr>
          <w:rFonts w:ascii="Arial" w:hAnsi="Arial" w:cs="Arial"/>
          <w:b/>
          <w:sz w:val="16"/>
          <w:szCs w:val="16"/>
          <w:lang w:val="es-MX"/>
        </w:rPr>
        <w:t>.</w:t>
      </w:r>
    </w:p>
    <w:p w:rsidR="006041F9" w:rsidRDefault="006041F9" w:rsidP="006041F9">
      <w:pPr>
        <w:pStyle w:val="Prrafodelista7"/>
        <w:tabs>
          <w:tab w:val="left" w:pos="851"/>
        </w:tabs>
        <w:suppressAutoHyphens w:val="0"/>
        <w:ind w:left="851"/>
        <w:jc w:val="both"/>
        <w:rPr>
          <w:rFonts w:ascii="Arial" w:hAnsi="Arial" w:cs="Arial"/>
          <w:b/>
          <w:sz w:val="16"/>
          <w:szCs w:val="16"/>
          <w:u w:val="single"/>
        </w:rPr>
      </w:pPr>
    </w:p>
    <w:p w:rsidR="006041F9" w:rsidRDefault="006041F9" w:rsidP="006041F9">
      <w:pPr>
        <w:pStyle w:val="Prrafodelista7"/>
        <w:tabs>
          <w:tab w:val="left" w:pos="851"/>
        </w:tabs>
        <w:suppressAutoHyphens w:val="0"/>
        <w:ind w:left="851"/>
        <w:jc w:val="both"/>
        <w:rPr>
          <w:rFonts w:ascii="Arial" w:hAnsi="Arial" w:cs="Arial"/>
          <w:sz w:val="16"/>
          <w:szCs w:val="16"/>
          <w:u w:val="single"/>
        </w:rPr>
      </w:pPr>
    </w:p>
    <w:p w:rsidR="006041F9" w:rsidRPr="00050D92" w:rsidRDefault="006041F9" w:rsidP="008D60AC">
      <w:pPr>
        <w:pStyle w:val="Sangradetextonormal"/>
        <w:numPr>
          <w:ilvl w:val="0"/>
          <w:numId w:val="8"/>
        </w:numPr>
        <w:tabs>
          <w:tab w:val="clear" w:pos="1985"/>
          <w:tab w:val="clear" w:pos="2410"/>
        </w:tabs>
        <w:suppressAutoHyphens/>
        <w:jc w:val="both"/>
        <w:rPr>
          <w:rFonts w:cs="Arial"/>
          <w:b/>
          <w:sz w:val="20"/>
        </w:rPr>
      </w:pPr>
      <w:r w:rsidRPr="00050D92">
        <w:rPr>
          <w:rFonts w:cs="Arial"/>
          <w:b/>
          <w:sz w:val="20"/>
        </w:rPr>
        <w:t>DOCUMENTACIÓN OBLIGATORIA A PRESENTAR</w:t>
      </w:r>
    </w:p>
    <w:p w:rsidR="006041F9" w:rsidRDefault="006041F9" w:rsidP="006041F9">
      <w:pPr>
        <w:pStyle w:val="Sangradetextonormal"/>
        <w:ind w:left="360" w:firstLine="0"/>
        <w:jc w:val="both"/>
        <w:rPr>
          <w:rFonts w:cs="Arial"/>
          <w:sz w:val="20"/>
        </w:rPr>
      </w:pPr>
    </w:p>
    <w:p w:rsidR="00505CC0" w:rsidRPr="00CA3427" w:rsidRDefault="00505CC0" w:rsidP="008D60AC">
      <w:pPr>
        <w:pStyle w:val="Sangradetextonormal"/>
        <w:numPr>
          <w:ilvl w:val="3"/>
          <w:numId w:val="9"/>
        </w:numPr>
        <w:tabs>
          <w:tab w:val="clear" w:pos="1985"/>
          <w:tab w:val="clear" w:pos="2410"/>
          <w:tab w:val="clear" w:pos="2880"/>
        </w:tabs>
        <w:suppressAutoHyphens/>
        <w:ind w:left="709" w:hanging="283"/>
        <w:jc w:val="both"/>
        <w:rPr>
          <w:rFonts w:cs="Arial"/>
          <w:b/>
          <w:sz w:val="20"/>
        </w:rPr>
      </w:pPr>
      <w:r w:rsidRPr="00CA3427">
        <w:rPr>
          <w:rFonts w:cs="Arial"/>
          <w:sz w:val="20"/>
        </w:rPr>
        <w:t>Presentar Currículum Vitae descriptivo (Hoja de Vida) y documentado, así como las Declaracione</w:t>
      </w:r>
      <w:r w:rsidR="00792431">
        <w:rPr>
          <w:rFonts w:cs="Arial"/>
          <w:sz w:val="20"/>
        </w:rPr>
        <w:t xml:space="preserve">s Juradas (Formatos 01, 02, 03 </w:t>
      </w:r>
      <w:r w:rsidRPr="00CA3427">
        <w:rPr>
          <w:rFonts w:cs="Arial"/>
          <w:sz w:val="20"/>
        </w:rPr>
        <w:t>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505CC0" w:rsidRPr="00CA3427" w:rsidRDefault="00505CC0" w:rsidP="008D60AC">
      <w:pPr>
        <w:pStyle w:val="Sangradetextonormal"/>
        <w:numPr>
          <w:ilvl w:val="3"/>
          <w:numId w:val="9"/>
        </w:numPr>
        <w:tabs>
          <w:tab w:val="clear" w:pos="1985"/>
          <w:tab w:val="clear" w:pos="2410"/>
          <w:tab w:val="clear" w:pos="2880"/>
        </w:tabs>
        <w:suppressAutoHyphens/>
        <w:ind w:left="709" w:hanging="283"/>
        <w:jc w:val="both"/>
        <w:rPr>
          <w:rFonts w:cs="Arial"/>
          <w:b/>
          <w:sz w:val="20"/>
        </w:rPr>
      </w:pPr>
      <w:r w:rsidRPr="00CA3427">
        <w:rPr>
          <w:rFonts w:cs="Arial"/>
          <w:sz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505CC0" w:rsidRPr="00CA3427" w:rsidRDefault="00505CC0" w:rsidP="008D60AC">
      <w:pPr>
        <w:pStyle w:val="Sangradetextonormal"/>
        <w:numPr>
          <w:ilvl w:val="3"/>
          <w:numId w:val="9"/>
        </w:numPr>
        <w:tabs>
          <w:tab w:val="clear" w:pos="1985"/>
          <w:tab w:val="clear" w:pos="2410"/>
          <w:tab w:val="clear" w:pos="2880"/>
        </w:tabs>
        <w:suppressAutoHyphens/>
        <w:ind w:left="709" w:hanging="283"/>
        <w:jc w:val="both"/>
        <w:rPr>
          <w:rFonts w:cs="Arial"/>
          <w:b/>
          <w:sz w:val="20"/>
        </w:rPr>
      </w:pPr>
      <w:r w:rsidRPr="00CA3427">
        <w:rPr>
          <w:rFonts w:cs="Arial"/>
          <w:sz w:val="20"/>
        </w:rPr>
        <w:t>La postulación es vía electrónica, previa inscripción en el SISEP, por lo que el registro respectivo deberá ser efectuado dentro la fecha y hora señalada en el cronograma de la convocatoria.</w:t>
      </w:r>
    </w:p>
    <w:p w:rsidR="006041F9" w:rsidRDefault="006041F9" w:rsidP="00F930C6">
      <w:pPr>
        <w:pStyle w:val="Sangradetextonormal"/>
        <w:ind w:left="0" w:firstLine="0"/>
        <w:jc w:val="both"/>
        <w:rPr>
          <w:rFonts w:cs="Arial"/>
          <w:sz w:val="20"/>
        </w:rPr>
      </w:pPr>
    </w:p>
    <w:p w:rsidR="006041F9" w:rsidRPr="00050D92" w:rsidRDefault="006041F9" w:rsidP="008D60AC">
      <w:pPr>
        <w:pStyle w:val="Sangradetextonormal"/>
        <w:numPr>
          <w:ilvl w:val="0"/>
          <w:numId w:val="8"/>
        </w:numPr>
        <w:tabs>
          <w:tab w:val="clear" w:pos="1985"/>
          <w:tab w:val="clear" w:pos="2410"/>
        </w:tabs>
        <w:suppressAutoHyphens/>
        <w:jc w:val="both"/>
        <w:rPr>
          <w:rFonts w:cs="Arial"/>
          <w:b/>
          <w:sz w:val="20"/>
        </w:rPr>
      </w:pPr>
      <w:r w:rsidRPr="00050D92">
        <w:rPr>
          <w:rFonts w:cs="Arial"/>
          <w:b/>
          <w:sz w:val="20"/>
        </w:rPr>
        <w:t>DE LAS ETAPAS DE EVALUACIÓN</w:t>
      </w:r>
    </w:p>
    <w:p w:rsidR="006041F9" w:rsidRDefault="006041F9" w:rsidP="006041F9">
      <w:pPr>
        <w:pStyle w:val="Sangradetextonormal"/>
        <w:ind w:firstLine="0"/>
        <w:jc w:val="both"/>
        <w:rPr>
          <w:rFonts w:cs="Arial"/>
          <w:sz w:val="20"/>
        </w:rPr>
      </w:pPr>
    </w:p>
    <w:p w:rsidR="00505CC0" w:rsidRPr="00CA3427" w:rsidRDefault="00505CC0" w:rsidP="008D60AC">
      <w:pPr>
        <w:pStyle w:val="Sinespaciado4"/>
        <w:numPr>
          <w:ilvl w:val="0"/>
          <w:numId w:val="3"/>
        </w:numPr>
        <w:jc w:val="both"/>
        <w:rPr>
          <w:rFonts w:ascii="Arial" w:hAnsi="Arial" w:cs="Arial"/>
          <w:sz w:val="20"/>
          <w:szCs w:val="20"/>
        </w:rPr>
      </w:pPr>
      <w:r w:rsidRPr="00CA3427">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6041F9" w:rsidRDefault="006041F9" w:rsidP="006041F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6041F9" w:rsidTr="006041F9">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Pr="00F930C6" w:rsidRDefault="006041F9">
            <w:pPr>
              <w:spacing w:line="256" w:lineRule="auto"/>
              <w:jc w:val="center"/>
              <w:rPr>
                <w:rFonts w:cs="Arial"/>
                <w:b/>
                <w:sz w:val="20"/>
                <w:szCs w:val="18"/>
              </w:rPr>
            </w:pPr>
            <w:r w:rsidRPr="00F930C6">
              <w:rPr>
                <w:rFonts w:cs="Arial"/>
                <w:b/>
                <w:sz w:val="20"/>
                <w:szCs w:val="18"/>
              </w:rPr>
              <w:t>ETAPAS DE EVALUACIÓN</w:t>
            </w:r>
          </w:p>
        </w:tc>
        <w:tc>
          <w:tcPr>
            <w:tcW w:w="12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Pr="00F930C6" w:rsidRDefault="006041F9">
            <w:pPr>
              <w:spacing w:line="256" w:lineRule="auto"/>
              <w:jc w:val="center"/>
              <w:rPr>
                <w:rFonts w:cs="Arial"/>
                <w:b/>
                <w:sz w:val="20"/>
                <w:szCs w:val="18"/>
              </w:rPr>
            </w:pPr>
            <w:r w:rsidRPr="00F930C6">
              <w:rPr>
                <w:rFonts w:cs="Arial"/>
                <w:b/>
                <w:sz w:val="20"/>
                <w:szCs w:val="18"/>
              </w:rPr>
              <w:t>CARÁCTER</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Pr="00F930C6" w:rsidRDefault="006041F9">
            <w:pPr>
              <w:spacing w:line="256" w:lineRule="auto"/>
              <w:jc w:val="center"/>
              <w:rPr>
                <w:rFonts w:cs="Arial"/>
                <w:b/>
                <w:sz w:val="20"/>
                <w:szCs w:val="18"/>
              </w:rPr>
            </w:pPr>
            <w:r w:rsidRPr="00F930C6">
              <w:rPr>
                <w:rFonts w:cs="Arial"/>
                <w:b/>
                <w:sz w:val="20"/>
                <w:szCs w:val="18"/>
              </w:rPr>
              <w:t>PESO</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Pr="00F930C6" w:rsidRDefault="006041F9">
            <w:pPr>
              <w:spacing w:line="256" w:lineRule="auto"/>
              <w:jc w:val="center"/>
              <w:rPr>
                <w:rFonts w:cs="Arial"/>
                <w:b/>
                <w:sz w:val="20"/>
                <w:szCs w:val="18"/>
              </w:rPr>
            </w:pPr>
            <w:r w:rsidRPr="00F930C6">
              <w:rPr>
                <w:rFonts w:cs="Arial"/>
                <w:b/>
                <w:sz w:val="20"/>
                <w:szCs w:val="18"/>
              </w:rPr>
              <w:t>PUNTAJE MÍNIMO</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Pr="00F930C6" w:rsidRDefault="006041F9">
            <w:pPr>
              <w:spacing w:line="256" w:lineRule="auto"/>
              <w:jc w:val="center"/>
              <w:rPr>
                <w:rFonts w:cs="Arial"/>
                <w:b/>
                <w:sz w:val="20"/>
                <w:szCs w:val="18"/>
              </w:rPr>
            </w:pPr>
            <w:r w:rsidRPr="00F930C6">
              <w:rPr>
                <w:rFonts w:cs="Arial"/>
                <w:b/>
                <w:sz w:val="20"/>
                <w:szCs w:val="18"/>
              </w:rPr>
              <w:t>PUNTAJE MÁXIMO</w:t>
            </w:r>
          </w:p>
        </w:tc>
      </w:tr>
      <w:tr w:rsidR="006041F9" w:rsidTr="006041F9">
        <w:trPr>
          <w:trHeight w:val="373"/>
        </w:trPr>
        <w:tc>
          <w:tcPr>
            <w:tcW w:w="3686" w:type="dxa"/>
            <w:tcBorders>
              <w:top w:val="single" w:sz="4" w:space="0" w:color="auto"/>
              <w:left w:val="single" w:sz="4" w:space="0" w:color="auto"/>
              <w:bottom w:val="single" w:sz="4" w:space="0" w:color="auto"/>
              <w:right w:val="single" w:sz="4" w:space="0" w:color="auto"/>
            </w:tcBorders>
            <w:vAlign w:val="center"/>
            <w:hideMark/>
          </w:tcPr>
          <w:p w:rsidR="006041F9" w:rsidRPr="00F930C6" w:rsidRDefault="006041F9">
            <w:pPr>
              <w:spacing w:line="256" w:lineRule="auto"/>
              <w:rPr>
                <w:rFonts w:cs="Arial"/>
                <w:b/>
                <w:sz w:val="20"/>
                <w:szCs w:val="18"/>
              </w:rPr>
            </w:pPr>
            <w:r w:rsidRPr="00F930C6">
              <w:rPr>
                <w:rFonts w:cs="Arial"/>
                <w:b/>
                <w:sz w:val="20"/>
                <w:szCs w:val="18"/>
              </w:rPr>
              <w:t>EVALUACIÓN DE CONOCIMIENTOS</w:t>
            </w:r>
          </w:p>
        </w:tc>
        <w:tc>
          <w:tcPr>
            <w:tcW w:w="1247" w:type="dxa"/>
            <w:tcBorders>
              <w:top w:val="single" w:sz="4" w:space="0" w:color="auto"/>
              <w:left w:val="single" w:sz="4" w:space="0" w:color="auto"/>
              <w:bottom w:val="single" w:sz="4" w:space="0" w:color="auto"/>
              <w:right w:val="single" w:sz="4" w:space="0" w:color="auto"/>
            </w:tcBorders>
            <w:vAlign w:val="center"/>
            <w:hideMark/>
          </w:tcPr>
          <w:p w:rsidR="006041F9" w:rsidRPr="00F930C6" w:rsidRDefault="006041F9">
            <w:pPr>
              <w:spacing w:line="256" w:lineRule="auto"/>
              <w:jc w:val="center"/>
              <w:rPr>
                <w:rFonts w:cs="Arial"/>
                <w:sz w:val="20"/>
                <w:szCs w:val="18"/>
              </w:rPr>
            </w:pPr>
            <w:r w:rsidRPr="00F930C6">
              <w:rPr>
                <w:rFonts w:cs="Arial"/>
                <w:sz w:val="20"/>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1F9" w:rsidRPr="00F930C6" w:rsidRDefault="006041F9">
            <w:pPr>
              <w:spacing w:line="256" w:lineRule="auto"/>
              <w:jc w:val="center"/>
              <w:rPr>
                <w:rFonts w:cs="Arial"/>
                <w:sz w:val="20"/>
                <w:szCs w:val="18"/>
              </w:rPr>
            </w:pPr>
            <w:r w:rsidRPr="00F930C6">
              <w:rPr>
                <w:rFonts w:cs="Arial"/>
                <w:sz w:val="20"/>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41F9" w:rsidRPr="00F930C6" w:rsidRDefault="006041F9">
            <w:pPr>
              <w:spacing w:line="256" w:lineRule="auto"/>
              <w:jc w:val="center"/>
              <w:rPr>
                <w:rFonts w:cs="Arial"/>
                <w:sz w:val="20"/>
                <w:szCs w:val="18"/>
              </w:rPr>
            </w:pPr>
            <w:r w:rsidRPr="00F930C6">
              <w:rPr>
                <w:rFonts w:cs="Arial"/>
                <w:sz w:val="20"/>
                <w:szCs w:val="18"/>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6041F9" w:rsidRPr="00F930C6" w:rsidRDefault="006041F9">
            <w:pPr>
              <w:spacing w:line="256" w:lineRule="auto"/>
              <w:jc w:val="center"/>
              <w:rPr>
                <w:rFonts w:cs="Arial"/>
                <w:sz w:val="20"/>
                <w:szCs w:val="18"/>
              </w:rPr>
            </w:pPr>
            <w:r w:rsidRPr="00F930C6">
              <w:rPr>
                <w:rFonts w:cs="Arial"/>
                <w:sz w:val="20"/>
                <w:szCs w:val="18"/>
              </w:rPr>
              <w:t>40</w:t>
            </w:r>
          </w:p>
        </w:tc>
      </w:tr>
      <w:tr w:rsidR="006041F9" w:rsidTr="006041F9">
        <w:trPr>
          <w:trHeight w:val="781"/>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1F9" w:rsidRPr="00F930C6" w:rsidRDefault="006041F9">
            <w:pPr>
              <w:spacing w:line="256" w:lineRule="auto"/>
              <w:jc w:val="both"/>
              <w:rPr>
                <w:rFonts w:cs="Arial"/>
                <w:b/>
                <w:sz w:val="20"/>
                <w:szCs w:val="18"/>
              </w:rPr>
            </w:pPr>
            <w:bookmarkStart w:id="0" w:name="_GoBack"/>
            <w:r w:rsidRPr="00F930C6">
              <w:rPr>
                <w:rFonts w:cs="Arial"/>
                <w:b/>
                <w:sz w:val="20"/>
                <w:szCs w:val="18"/>
              </w:rPr>
              <w:t xml:space="preserve">EVALUACIÓN CURRICULAR </w:t>
            </w:r>
          </w:p>
          <w:p w:rsidR="006041F9" w:rsidRPr="00F930C6" w:rsidRDefault="006041F9">
            <w:pPr>
              <w:spacing w:line="256" w:lineRule="auto"/>
              <w:jc w:val="both"/>
              <w:rPr>
                <w:rFonts w:cs="Arial"/>
                <w:b/>
                <w:sz w:val="20"/>
                <w:szCs w:val="18"/>
              </w:rPr>
            </w:pPr>
            <w:r w:rsidRPr="00F930C6">
              <w:rPr>
                <w:rFonts w:cs="Arial"/>
                <w:sz w:val="20"/>
                <w:szCs w:val="18"/>
              </w:rPr>
              <w:t>(Formación, Experiencia Laboral, Capacitación)</w:t>
            </w:r>
          </w:p>
        </w:tc>
        <w:tc>
          <w:tcPr>
            <w:tcW w:w="1247" w:type="dxa"/>
            <w:tcBorders>
              <w:top w:val="single" w:sz="4" w:space="0" w:color="auto"/>
              <w:left w:val="single" w:sz="4" w:space="0" w:color="auto"/>
              <w:bottom w:val="single" w:sz="4" w:space="0" w:color="auto"/>
              <w:right w:val="single" w:sz="4" w:space="0" w:color="auto"/>
            </w:tcBorders>
            <w:vAlign w:val="center"/>
            <w:hideMark/>
          </w:tcPr>
          <w:p w:rsidR="006041F9" w:rsidRPr="00F930C6" w:rsidRDefault="006041F9">
            <w:pPr>
              <w:spacing w:line="256" w:lineRule="auto"/>
              <w:jc w:val="center"/>
              <w:rPr>
                <w:rFonts w:cs="Arial"/>
                <w:sz w:val="20"/>
                <w:szCs w:val="18"/>
              </w:rPr>
            </w:pPr>
            <w:r w:rsidRPr="00F930C6">
              <w:rPr>
                <w:rFonts w:cs="Arial"/>
                <w:sz w:val="20"/>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1F9" w:rsidRPr="00F930C6" w:rsidRDefault="006041F9">
            <w:pPr>
              <w:spacing w:line="256" w:lineRule="auto"/>
              <w:jc w:val="center"/>
              <w:rPr>
                <w:rFonts w:cs="Arial"/>
                <w:sz w:val="20"/>
                <w:szCs w:val="18"/>
              </w:rPr>
            </w:pPr>
            <w:r w:rsidRPr="00F930C6">
              <w:rPr>
                <w:rFonts w:cs="Arial"/>
                <w:sz w:val="20"/>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41F9" w:rsidRPr="00F930C6" w:rsidRDefault="006041F9">
            <w:pPr>
              <w:spacing w:line="256" w:lineRule="auto"/>
              <w:jc w:val="center"/>
              <w:rPr>
                <w:rFonts w:cs="Arial"/>
                <w:sz w:val="20"/>
                <w:szCs w:val="18"/>
              </w:rPr>
            </w:pPr>
            <w:r w:rsidRPr="00F930C6">
              <w:rPr>
                <w:rFonts w:cs="Arial"/>
                <w:sz w:val="20"/>
                <w:szCs w:val="18"/>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041F9" w:rsidRPr="00F930C6" w:rsidRDefault="006041F9">
            <w:pPr>
              <w:spacing w:line="256" w:lineRule="auto"/>
              <w:jc w:val="center"/>
              <w:rPr>
                <w:rFonts w:cs="Arial"/>
                <w:sz w:val="20"/>
                <w:szCs w:val="18"/>
              </w:rPr>
            </w:pPr>
            <w:r w:rsidRPr="00F930C6">
              <w:rPr>
                <w:rFonts w:cs="Arial"/>
                <w:sz w:val="20"/>
                <w:szCs w:val="18"/>
              </w:rPr>
              <w:t>40</w:t>
            </w:r>
          </w:p>
        </w:tc>
      </w:tr>
      <w:bookmarkEnd w:id="0"/>
      <w:tr w:rsidR="006041F9" w:rsidTr="006041F9">
        <w:trPr>
          <w:trHeight w:val="415"/>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1F9" w:rsidRPr="00F930C6" w:rsidRDefault="006041F9">
            <w:pPr>
              <w:spacing w:line="256" w:lineRule="auto"/>
              <w:rPr>
                <w:rFonts w:cs="Arial"/>
                <w:b/>
                <w:sz w:val="20"/>
                <w:szCs w:val="18"/>
              </w:rPr>
            </w:pPr>
            <w:r w:rsidRPr="00F930C6">
              <w:rPr>
                <w:rFonts w:cs="Arial"/>
                <w:b/>
                <w:sz w:val="20"/>
                <w:szCs w:val="18"/>
              </w:rPr>
              <w:t>EVALUACIÓN PERSONAL</w:t>
            </w:r>
          </w:p>
        </w:tc>
        <w:tc>
          <w:tcPr>
            <w:tcW w:w="1247" w:type="dxa"/>
            <w:tcBorders>
              <w:top w:val="single" w:sz="4" w:space="0" w:color="auto"/>
              <w:left w:val="single" w:sz="4" w:space="0" w:color="auto"/>
              <w:bottom w:val="single" w:sz="4" w:space="0" w:color="auto"/>
              <w:right w:val="single" w:sz="4" w:space="0" w:color="auto"/>
            </w:tcBorders>
            <w:vAlign w:val="center"/>
            <w:hideMark/>
          </w:tcPr>
          <w:p w:rsidR="006041F9" w:rsidRPr="00F930C6" w:rsidRDefault="006041F9">
            <w:pPr>
              <w:spacing w:line="256" w:lineRule="auto"/>
              <w:jc w:val="center"/>
              <w:rPr>
                <w:rFonts w:cs="Arial"/>
                <w:sz w:val="20"/>
                <w:szCs w:val="18"/>
              </w:rPr>
            </w:pPr>
            <w:r w:rsidRPr="00F930C6">
              <w:rPr>
                <w:rFonts w:cs="Arial"/>
                <w:sz w:val="20"/>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1F9" w:rsidRPr="00F930C6" w:rsidRDefault="006041F9">
            <w:pPr>
              <w:spacing w:line="256" w:lineRule="auto"/>
              <w:rPr>
                <w:rFonts w:cs="Arial"/>
                <w:sz w:val="20"/>
                <w:szCs w:val="18"/>
              </w:rPr>
            </w:pPr>
            <w:r w:rsidRPr="00F930C6">
              <w:rPr>
                <w:rFonts w:cs="Arial"/>
                <w:sz w:val="20"/>
                <w:szCs w:val="18"/>
              </w:rPr>
              <w:t xml:space="preserve">     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41F9" w:rsidRPr="00F930C6" w:rsidRDefault="006041F9">
            <w:pPr>
              <w:spacing w:line="256" w:lineRule="auto"/>
              <w:rPr>
                <w:rFonts w:cs="Arial"/>
                <w:sz w:val="20"/>
                <w:szCs w:val="18"/>
              </w:rPr>
            </w:pPr>
            <w:r w:rsidRPr="00F930C6">
              <w:rPr>
                <w:rFonts w:cs="Arial"/>
                <w:sz w:val="20"/>
                <w:szCs w:val="18"/>
              </w:rPr>
              <w:t xml:space="preserve">         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6041F9" w:rsidRPr="00F930C6" w:rsidRDefault="006041F9">
            <w:pPr>
              <w:spacing w:line="256" w:lineRule="auto"/>
              <w:jc w:val="center"/>
              <w:rPr>
                <w:rFonts w:cs="Arial"/>
                <w:sz w:val="20"/>
                <w:szCs w:val="18"/>
              </w:rPr>
            </w:pPr>
            <w:r w:rsidRPr="00F930C6">
              <w:rPr>
                <w:rFonts w:cs="Arial"/>
                <w:sz w:val="20"/>
                <w:szCs w:val="18"/>
              </w:rPr>
              <w:t>20</w:t>
            </w:r>
          </w:p>
        </w:tc>
      </w:tr>
      <w:tr w:rsidR="006041F9" w:rsidTr="006041F9">
        <w:trPr>
          <w:trHeight w:val="339"/>
        </w:trPr>
        <w:tc>
          <w:tcPr>
            <w:tcW w:w="4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Pr="00F930C6" w:rsidRDefault="006041F9">
            <w:pPr>
              <w:spacing w:line="256" w:lineRule="auto"/>
              <w:jc w:val="center"/>
              <w:rPr>
                <w:rFonts w:cs="Arial"/>
                <w:b/>
                <w:sz w:val="20"/>
                <w:szCs w:val="18"/>
              </w:rPr>
            </w:pPr>
            <w:r w:rsidRPr="00F930C6">
              <w:rPr>
                <w:rFonts w:cs="Arial"/>
                <w:b/>
                <w:sz w:val="20"/>
                <w:szCs w:val="18"/>
              </w:rPr>
              <w:t>PUNTAJE TOTAL</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Pr="00F930C6" w:rsidRDefault="006041F9">
            <w:pPr>
              <w:spacing w:line="256" w:lineRule="auto"/>
              <w:jc w:val="center"/>
              <w:rPr>
                <w:rFonts w:cs="Arial"/>
                <w:b/>
                <w:sz w:val="20"/>
                <w:szCs w:val="18"/>
              </w:rPr>
            </w:pPr>
            <w:r w:rsidRPr="00F930C6">
              <w:rPr>
                <w:rFonts w:cs="Arial"/>
                <w:b/>
                <w:sz w:val="20"/>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Pr="00F930C6" w:rsidRDefault="006041F9">
            <w:pPr>
              <w:spacing w:line="256" w:lineRule="auto"/>
              <w:jc w:val="center"/>
              <w:rPr>
                <w:rFonts w:cs="Arial"/>
                <w:b/>
                <w:sz w:val="20"/>
                <w:szCs w:val="18"/>
              </w:rPr>
            </w:pPr>
            <w:r w:rsidRPr="00F930C6">
              <w:rPr>
                <w:rFonts w:cs="Arial"/>
                <w:b/>
                <w:sz w:val="20"/>
                <w:szCs w:val="18"/>
              </w:rPr>
              <w:t>53</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Pr="00F930C6" w:rsidRDefault="006041F9">
            <w:pPr>
              <w:spacing w:line="256" w:lineRule="auto"/>
              <w:jc w:val="center"/>
              <w:rPr>
                <w:rFonts w:cs="Arial"/>
                <w:b/>
                <w:sz w:val="20"/>
                <w:szCs w:val="18"/>
              </w:rPr>
            </w:pPr>
            <w:r w:rsidRPr="00F930C6">
              <w:rPr>
                <w:rFonts w:cs="Arial"/>
                <w:b/>
                <w:sz w:val="20"/>
                <w:szCs w:val="18"/>
              </w:rPr>
              <w:t>100</w:t>
            </w:r>
          </w:p>
        </w:tc>
      </w:tr>
    </w:tbl>
    <w:p w:rsidR="00BA4DFF" w:rsidRDefault="00BA4DFF" w:rsidP="00F930C6">
      <w:pPr>
        <w:pStyle w:val="Sinespaciado4"/>
        <w:jc w:val="both"/>
        <w:rPr>
          <w:rFonts w:ascii="Arial" w:hAnsi="Arial" w:cs="Arial"/>
          <w:sz w:val="20"/>
          <w:szCs w:val="20"/>
        </w:rPr>
      </w:pPr>
    </w:p>
    <w:p w:rsidR="006041F9" w:rsidRPr="000D60CE" w:rsidRDefault="006041F9" w:rsidP="008D60AC">
      <w:pPr>
        <w:pStyle w:val="Prrafodelista"/>
        <w:numPr>
          <w:ilvl w:val="1"/>
          <w:numId w:val="11"/>
        </w:numPr>
        <w:jc w:val="both"/>
        <w:rPr>
          <w:b/>
          <w:bCs/>
          <w:sz w:val="18"/>
          <w:szCs w:val="20"/>
        </w:rPr>
      </w:pPr>
      <w:r w:rsidRPr="000D60CE">
        <w:rPr>
          <w:b/>
          <w:bCs/>
          <w:sz w:val="20"/>
        </w:rPr>
        <w:t xml:space="preserve">EVALUACIÓN DE CONOCIMIENTOS: </w:t>
      </w:r>
    </w:p>
    <w:p w:rsidR="006041F9" w:rsidRDefault="006041F9" w:rsidP="006041F9">
      <w:pPr>
        <w:ind w:firstLine="708"/>
        <w:jc w:val="both"/>
        <w:rPr>
          <w:rFonts w:cs="Arial"/>
          <w:b/>
          <w:bCs/>
        </w:rPr>
      </w:pPr>
    </w:p>
    <w:p w:rsidR="00505CC0" w:rsidRPr="00505CC0" w:rsidRDefault="00505CC0" w:rsidP="00505CC0">
      <w:pPr>
        <w:ind w:left="708"/>
        <w:jc w:val="both"/>
        <w:rPr>
          <w:rFonts w:cs="Arial"/>
          <w:sz w:val="20"/>
        </w:rPr>
      </w:pPr>
      <w:r w:rsidRPr="00505CC0">
        <w:rPr>
          <w:rFonts w:cs="Arial"/>
          <w:sz w:val="20"/>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6041F9" w:rsidRDefault="006041F9" w:rsidP="006041F9">
      <w:pPr>
        <w:pStyle w:val="Sinespaciado4"/>
        <w:ind w:left="709"/>
        <w:jc w:val="both"/>
        <w:rPr>
          <w:rFonts w:ascii="Arial" w:hAnsi="Arial" w:cs="Arial"/>
          <w:sz w:val="20"/>
          <w:szCs w:val="20"/>
        </w:rPr>
      </w:pPr>
    </w:p>
    <w:p w:rsidR="006041F9" w:rsidRPr="000D60CE" w:rsidRDefault="006041F9" w:rsidP="008D60AC">
      <w:pPr>
        <w:pStyle w:val="Prrafodelista"/>
        <w:numPr>
          <w:ilvl w:val="1"/>
          <w:numId w:val="11"/>
        </w:numPr>
        <w:jc w:val="both"/>
        <w:rPr>
          <w:b/>
          <w:bCs/>
          <w:sz w:val="18"/>
          <w:szCs w:val="20"/>
        </w:rPr>
      </w:pPr>
      <w:r w:rsidRPr="000D60CE">
        <w:rPr>
          <w:b/>
          <w:bCs/>
          <w:sz w:val="20"/>
        </w:rPr>
        <w:t xml:space="preserve">EVALUACIÓN CURRICULAR: </w:t>
      </w:r>
    </w:p>
    <w:p w:rsidR="006041F9" w:rsidRDefault="006041F9" w:rsidP="006041F9">
      <w:pPr>
        <w:ind w:firstLine="708"/>
        <w:jc w:val="both"/>
        <w:rPr>
          <w:rFonts w:cs="Arial"/>
        </w:rPr>
      </w:pPr>
    </w:p>
    <w:p w:rsidR="00505CC0" w:rsidRPr="00505CC0" w:rsidRDefault="00505CC0" w:rsidP="00505CC0">
      <w:pPr>
        <w:suppressAutoHyphens/>
        <w:ind w:left="708"/>
        <w:jc w:val="both"/>
        <w:rPr>
          <w:rFonts w:cs="Arial"/>
          <w:sz w:val="20"/>
        </w:rPr>
      </w:pPr>
      <w:r w:rsidRPr="00505CC0">
        <w:rPr>
          <w:rFonts w:cs="Arial"/>
          <w:sz w:val="20"/>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505CC0" w:rsidRPr="00505CC0" w:rsidRDefault="00505CC0" w:rsidP="00505CC0">
      <w:pPr>
        <w:suppressAutoHyphens/>
        <w:ind w:left="708"/>
        <w:jc w:val="both"/>
        <w:rPr>
          <w:rFonts w:cs="Arial"/>
          <w:sz w:val="20"/>
        </w:rPr>
      </w:pPr>
    </w:p>
    <w:tbl>
      <w:tblPr>
        <w:tblStyle w:val="Tablaconcuadrcula"/>
        <w:tblW w:w="8642" w:type="dxa"/>
        <w:tblInd w:w="709" w:type="dxa"/>
        <w:tblLook w:val="04A0" w:firstRow="1" w:lastRow="0" w:firstColumn="1" w:lastColumn="0" w:noHBand="0" w:noVBand="1"/>
      </w:tblPr>
      <w:tblGrid>
        <w:gridCol w:w="2405"/>
        <w:gridCol w:w="6237"/>
      </w:tblGrid>
      <w:tr w:rsidR="00AD22BD" w:rsidRPr="003B65E5" w:rsidTr="00350CDB">
        <w:trPr>
          <w:trHeight w:val="495"/>
        </w:trPr>
        <w:tc>
          <w:tcPr>
            <w:tcW w:w="2405" w:type="dxa"/>
            <w:shd w:val="clear" w:color="auto" w:fill="BDD6EE" w:themeFill="accent1" w:themeFillTint="66"/>
            <w:vAlign w:val="center"/>
          </w:tcPr>
          <w:p w:rsidR="00AD22BD" w:rsidRPr="003B65E5" w:rsidRDefault="00AD22BD" w:rsidP="00350CDB">
            <w:pPr>
              <w:pStyle w:val="Sinespaciado4"/>
              <w:jc w:val="both"/>
              <w:rPr>
                <w:rFonts w:ascii="Arial" w:hAnsi="Arial" w:cs="Arial"/>
                <w:b/>
                <w:sz w:val="18"/>
                <w:szCs w:val="18"/>
              </w:rPr>
            </w:pPr>
            <w:r w:rsidRPr="003B65E5">
              <w:rPr>
                <w:rFonts w:ascii="Arial" w:hAnsi="Arial" w:cs="Arial"/>
                <w:b/>
                <w:sz w:val="18"/>
                <w:szCs w:val="18"/>
              </w:rPr>
              <w:t>Para el caso de:</w:t>
            </w:r>
          </w:p>
        </w:tc>
        <w:tc>
          <w:tcPr>
            <w:tcW w:w="6237" w:type="dxa"/>
            <w:shd w:val="clear" w:color="auto" w:fill="BDD6EE" w:themeFill="accent1" w:themeFillTint="66"/>
            <w:vAlign w:val="center"/>
          </w:tcPr>
          <w:p w:rsidR="00AD22BD" w:rsidRPr="003B65E5" w:rsidRDefault="00AD22BD" w:rsidP="00350CDB">
            <w:pPr>
              <w:pStyle w:val="Sinespaciado4"/>
              <w:jc w:val="both"/>
              <w:rPr>
                <w:rFonts w:ascii="Arial" w:hAnsi="Arial" w:cs="Arial"/>
                <w:b/>
                <w:sz w:val="18"/>
                <w:szCs w:val="18"/>
              </w:rPr>
            </w:pPr>
            <w:r w:rsidRPr="003B65E5">
              <w:rPr>
                <w:rFonts w:ascii="Arial" w:hAnsi="Arial" w:cs="Arial"/>
                <w:b/>
                <w:sz w:val="18"/>
                <w:szCs w:val="18"/>
              </w:rPr>
              <w:t>Se acreditará con:</w:t>
            </w:r>
          </w:p>
        </w:tc>
      </w:tr>
      <w:tr w:rsidR="00AD22BD" w:rsidRPr="003B65E5" w:rsidTr="00350CDB">
        <w:tc>
          <w:tcPr>
            <w:tcW w:w="2405" w:type="dxa"/>
            <w:vAlign w:val="center"/>
          </w:tcPr>
          <w:p w:rsidR="00AD22BD" w:rsidRPr="003B65E5" w:rsidRDefault="00AD22BD" w:rsidP="00350CDB">
            <w:pPr>
              <w:pStyle w:val="Sinespaciado4"/>
              <w:jc w:val="both"/>
              <w:rPr>
                <w:rFonts w:ascii="Arial" w:hAnsi="Arial" w:cs="Arial"/>
                <w:b/>
                <w:sz w:val="18"/>
                <w:szCs w:val="18"/>
              </w:rPr>
            </w:pPr>
            <w:r w:rsidRPr="003B65E5">
              <w:rPr>
                <w:rFonts w:ascii="Arial" w:hAnsi="Arial" w:cs="Arial"/>
                <w:b/>
                <w:sz w:val="18"/>
                <w:szCs w:val="18"/>
              </w:rPr>
              <w:t>Formación académica</w:t>
            </w:r>
          </w:p>
        </w:tc>
        <w:tc>
          <w:tcPr>
            <w:tcW w:w="6237" w:type="dxa"/>
            <w:vAlign w:val="center"/>
          </w:tcPr>
          <w:p w:rsidR="00AD22BD" w:rsidRPr="003B65E5" w:rsidRDefault="00AD22BD" w:rsidP="00350CDB">
            <w:pPr>
              <w:pStyle w:val="Sinespaciado4"/>
              <w:jc w:val="both"/>
              <w:rPr>
                <w:rFonts w:ascii="Arial" w:hAnsi="Arial" w:cs="Arial"/>
                <w:sz w:val="18"/>
                <w:szCs w:val="18"/>
              </w:rPr>
            </w:pPr>
            <w:r w:rsidRPr="003B65E5">
              <w:rPr>
                <w:rFonts w:ascii="Arial" w:hAnsi="Arial" w:cs="Arial"/>
                <w:sz w:val="18"/>
                <w:szCs w:val="18"/>
              </w:rPr>
              <w:t>Deberá acreditarse con copia simple de la formación académica requerida en el perfil del puesto convocado (Constancia de Egresado, Diploma de Bachiller o Título)</w:t>
            </w:r>
          </w:p>
          <w:p w:rsidR="00AD22BD" w:rsidRPr="003B65E5" w:rsidRDefault="00AD22BD" w:rsidP="00350CDB">
            <w:pPr>
              <w:pStyle w:val="Sinespaciado4"/>
              <w:jc w:val="both"/>
              <w:rPr>
                <w:rFonts w:ascii="Arial" w:hAnsi="Arial" w:cs="Arial"/>
                <w:sz w:val="18"/>
                <w:szCs w:val="18"/>
              </w:rPr>
            </w:pPr>
          </w:p>
        </w:tc>
      </w:tr>
      <w:tr w:rsidR="00AD22BD" w:rsidRPr="003B65E5" w:rsidTr="00350CDB">
        <w:trPr>
          <w:trHeight w:val="854"/>
        </w:trPr>
        <w:tc>
          <w:tcPr>
            <w:tcW w:w="2405" w:type="dxa"/>
            <w:vAlign w:val="center"/>
          </w:tcPr>
          <w:p w:rsidR="00AD22BD" w:rsidRPr="003B65E5" w:rsidRDefault="00AD22BD" w:rsidP="00350CDB">
            <w:pPr>
              <w:pStyle w:val="Sinespaciado4"/>
              <w:jc w:val="both"/>
              <w:rPr>
                <w:rFonts w:ascii="Arial" w:hAnsi="Arial" w:cs="Arial"/>
                <w:b/>
                <w:sz w:val="18"/>
                <w:szCs w:val="18"/>
              </w:rPr>
            </w:pPr>
            <w:r w:rsidRPr="003B65E5">
              <w:rPr>
                <w:rFonts w:ascii="Arial" w:hAnsi="Arial" w:cs="Arial"/>
                <w:b/>
                <w:sz w:val="18"/>
                <w:szCs w:val="18"/>
              </w:rPr>
              <w:t>Experiencia laboral</w:t>
            </w:r>
          </w:p>
        </w:tc>
        <w:tc>
          <w:tcPr>
            <w:tcW w:w="6237" w:type="dxa"/>
            <w:vAlign w:val="center"/>
          </w:tcPr>
          <w:p w:rsidR="00AD22BD" w:rsidRPr="003B65E5" w:rsidRDefault="00AD22BD" w:rsidP="00350CDB">
            <w:pPr>
              <w:pStyle w:val="Sinespaciado4"/>
              <w:jc w:val="both"/>
              <w:rPr>
                <w:rFonts w:ascii="Arial" w:hAnsi="Arial" w:cs="Arial"/>
                <w:sz w:val="18"/>
                <w:szCs w:val="18"/>
              </w:rPr>
            </w:pPr>
            <w:r w:rsidRPr="003B65E5">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AD22BD" w:rsidRPr="003B65E5" w:rsidRDefault="00AD22BD" w:rsidP="00350CDB">
            <w:pPr>
              <w:pStyle w:val="Sinespaciado4"/>
              <w:jc w:val="both"/>
              <w:rPr>
                <w:rFonts w:ascii="Arial" w:hAnsi="Arial" w:cs="Arial"/>
                <w:sz w:val="18"/>
                <w:szCs w:val="18"/>
              </w:rPr>
            </w:pPr>
          </w:p>
          <w:p w:rsidR="00AD22BD" w:rsidRPr="003B65E5" w:rsidRDefault="00AD22BD" w:rsidP="00350CDB">
            <w:pPr>
              <w:pStyle w:val="Sinespaciado4"/>
              <w:jc w:val="both"/>
              <w:rPr>
                <w:rFonts w:ascii="Arial" w:hAnsi="Arial" w:cs="Arial"/>
                <w:b/>
                <w:sz w:val="18"/>
                <w:szCs w:val="18"/>
              </w:rPr>
            </w:pPr>
            <w:r w:rsidRPr="003B65E5">
              <w:rPr>
                <w:rFonts w:ascii="Arial" w:hAnsi="Arial" w:cs="Arial"/>
                <w:b/>
                <w:sz w:val="18"/>
                <w:szCs w:val="18"/>
              </w:rPr>
              <w:t xml:space="preserve">Experiencia General: </w:t>
            </w:r>
          </w:p>
          <w:p w:rsidR="00AD22BD" w:rsidRPr="003B65E5" w:rsidRDefault="00AD22BD" w:rsidP="00350CDB">
            <w:pPr>
              <w:pStyle w:val="Sinespaciado4"/>
              <w:jc w:val="both"/>
              <w:rPr>
                <w:rFonts w:ascii="Arial" w:hAnsi="Arial" w:cs="Arial"/>
                <w:sz w:val="18"/>
                <w:szCs w:val="18"/>
              </w:rPr>
            </w:pPr>
            <w:r w:rsidRPr="003B65E5">
              <w:rPr>
                <w:rFonts w:ascii="Arial" w:hAnsi="Arial" w:cs="Arial"/>
                <w:sz w:val="18"/>
                <w:szCs w:val="18"/>
              </w:rPr>
              <w:t>El tiempo de experiencia laboral será contabilizado según las siguientes consideraciones:</w:t>
            </w:r>
            <w:r w:rsidRPr="003B65E5">
              <w:rPr>
                <w:rFonts w:ascii="Arial" w:hAnsi="Arial" w:cs="Arial"/>
                <w:sz w:val="18"/>
                <w:szCs w:val="18"/>
              </w:rPr>
              <w:br/>
            </w:r>
          </w:p>
          <w:p w:rsidR="00AD22BD" w:rsidRPr="003B65E5" w:rsidRDefault="00AD22BD" w:rsidP="00350CDB">
            <w:pPr>
              <w:pStyle w:val="Sinespaciado4"/>
              <w:jc w:val="both"/>
              <w:rPr>
                <w:rFonts w:ascii="Arial" w:hAnsi="Arial" w:cs="Arial"/>
                <w:sz w:val="18"/>
                <w:szCs w:val="18"/>
              </w:rPr>
            </w:pPr>
            <w:r w:rsidRPr="003B65E5">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AD22BD" w:rsidRPr="003B65E5" w:rsidRDefault="00AD22BD" w:rsidP="00350CDB">
            <w:pPr>
              <w:pStyle w:val="Sinespaciado4"/>
              <w:jc w:val="both"/>
              <w:rPr>
                <w:rFonts w:ascii="Arial" w:hAnsi="Arial" w:cs="Arial"/>
                <w:sz w:val="18"/>
                <w:szCs w:val="18"/>
              </w:rPr>
            </w:pPr>
            <w:r w:rsidRPr="003B65E5">
              <w:rPr>
                <w:rFonts w:ascii="Arial" w:hAnsi="Arial" w:cs="Arial"/>
                <w:sz w:val="18"/>
                <w:szCs w:val="18"/>
              </w:rPr>
              <w:t>No se considerará como experiencia laboral: Trabajos Ad Honorem, ni Pasantías.</w:t>
            </w:r>
          </w:p>
        </w:tc>
      </w:tr>
      <w:tr w:rsidR="00AD22BD" w:rsidRPr="003B65E5" w:rsidTr="00350CDB">
        <w:trPr>
          <w:trHeight w:val="1070"/>
        </w:trPr>
        <w:tc>
          <w:tcPr>
            <w:tcW w:w="2405" w:type="dxa"/>
            <w:vAlign w:val="center"/>
          </w:tcPr>
          <w:p w:rsidR="00AD22BD" w:rsidRPr="003B65E5" w:rsidRDefault="00AD22BD" w:rsidP="00350CDB">
            <w:pPr>
              <w:pStyle w:val="Sinespaciado4"/>
              <w:jc w:val="both"/>
              <w:rPr>
                <w:rFonts w:ascii="Arial" w:hAnsi="Arial" w:cs="Arial"/>
                <w:b/>
                <w:sz w:val="18"/>
                <w:szCs w:val="18"/>
              </w:rPr>
            </w:pPr>
            <w:r w:rsidRPr="003B65E5">
              <w:rPr>
                <w:rFonts w:ascii="Arial" w:hAnsi="Arial" w:cs="Arial"/>
                <w:b/>
                <w:sz w:val="18"/>
                <w:szCs w:val="18"/>
              </w:rPr>
              <w:t>Capacitación</w:t>
            </w:r>
          </w:p>
        </w:tc>
        <w:tc>
          <w:tcPr>
            <w:tcW w:w="6237" w:type="dxa"/>
            <w:vAlign w:val="center"/>
          </w:tcPr>
          <w:p w:rsidR="00AD22BD" w:rsidRPr="003B65E5" w:rsidRDefault="00AD22BD" w:rsidP="00350CDB">
            <w:pPr>
              <w:pStyle w:val="Sinespaciado4"/>
              <w:jc w:val="both"/>
              <w:rPr>
                <w:rFonts w:ascii="Arial" w:hAnsi="Arial" w:cs="Arial"/>
                <w:sz w:val="18"/>
                <w:szCs w:val="18"/>
              </w:rPr>
            </w:pPr>
            <w:r w:rsidRPr="003B65E5">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AD22BD" w:rsidRPr="003B65E5" w:rsidTr="00350CDB">
        <w:trPr>
          <w:trHeight w:val="599"/>
        </w:trPr>
        <w:tc>
          <w:tcPr>
            <w:tcW w:w="2405" w:type="dxa"/>
            <w:vAlign w:val="center"/>
          </w:tcPr>
          <w:p w:rsidR="00AD22BD" w:rsidRPr="003B65E5" w:rsidRDefault="00AD22BD" w:rsidP="00350CDB">
            <w:pPr>
              <w:pStyle w:val="Sinespaciado4"/>
              <w:jc w:val="both"/>
              <w:rPr>
                <w:rFonts w:ascii="Arial" w:hAnsi="Arial" w:cs="Arial"/>
                <w:b/>
                <w:sz w:val="18"/>
                <w:szCs w:val="18"/>
              </w:rPr>
            </w:pPr>
            <w:r w:rsidRPr="003B65E5">
              <w:rPr>
                <w:rFonts w:ascii="Arial" w:hAnsi="Arial" w:cs="Arial"/>
                <w:b/>
                <w:sz w:val="18"/>
                <w:szCs w:val="18"/>
              </w:rPr>
              <w:t xml:space="preserve">Conocimientos </w:t>
            </w:r>
          </w:p>
          <w:p w:rsidR="00AD22BD" w:rsidRPr="003B65E5" w:rsidRDefault="00AD22BD" w:rsidP="00350CDB">
            <w:pPr>
              <w:pStyle w:val="Sinespaciado4"/>
              <w:jc w:val="both"/>
              <w:rPr>
                <w:rFonts w:ascii="Arial" w:hAnsi="Arial" w:cs="Arial"/>
                <w:b/>
                <w:sz w:val="18"/>
                <w:szCs w:val="18"/>
              </w:rPr>
            </w:pPr>
            <w:r w:rsidRPr="003B65E5">
              <w:rPr>
                <w:rFonts w:ascii="Arial" w:hAnsi="Arial" w:cs="Arial"/>
                <w:b/>
                <w:sz w:val="18"/>
                <w:szCs w:val="18"/>
              </w:rPr>
              <w:t>de Ofimática e Idiomas</w:t>
            </w:r>
          </w:p>
        </w:tc>
        <w:tc>
          <w:tcPr>
            <w:tcW w:w="6237" w:type="dxa"/>
            <w:vAlign w:val="center"/>
          </w:tcPr>
          <w:p w:rsidR="00AD22BD" w:rsidRPr="003B65E5" w:rsidRDefault="00AD22BD" w:rsidP="00350CDB">
            <w:pPr>
              <w:pStyle w:val="Sinespaciado4"/>
              <w:jc w:val="both"/>
              <w:rPr>
                <w:rFonts w:ascii="Arial" w:hAnsi="Arial" w:cs="Arial"/>
                <w:sz w:val="18"/>
                <w:szCs w:val="18"/>
              </w:rPr>
            </w:pPr>
            <w:r w:rsidRPr="003B65E5">
              <w:rPr>
                <w:rFonts w:ascii="Arial" w:hAnsi="Arial" w:cs="Arial"/>
                <w:sz w:val="18"/>
                <w:szCs w:val="18"/>
              </w:rPr>
              <w:t>Requisito  que será validado en el Formato 01: Declaración Jurada de Cumplimiento de Requisitos.</w:t>
            </w:r>
          </w:p>
        </w:tc>
      </w:tr>
    </w:tbl>
    <w:p w:rsidR="006041F9" w:rsidRDefault="006041F9" w:rsidP="006041F9">
      <w:pPr>
        <w:pStyle w:val="Sinespaciado4"/>
        <w:ind w:left="709"/>
        <w:jc w:val="both"/>
        <w:rPr>
          <w:rFonts w:ascii="Arial" w:hAnsi="Arial" w:cs="Arial"/>
          <w:sz w:val="20"/>
          <w:szCs w:val="20"/>
        </w:rPr>
      </w:pPr>
    </w:p>
    <w:p w:rsidR="006041F9" w:rsidRDefault="006041F9" w:rsidP="006041F9">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6041F9" w:rsidRDefault="006041F9" w:rsidP="006041F9">
      <w:pPr>
        <w:pStyle w:val="Textoindependiente"/>
        <w:ind w:left="284" w:right="281"/>
        <w:rPr>
          <w:rFonts w:cs="Arial"/>
          <w:sz w:val="20"/>
          <w:lang w:eastAsia="es-PE"/>
        </w:rPr>
      </w:pPr>
    </w:p>
    <w:p w:rsidR="006041F9" w:rsidRPr="00F930C6" w:rsidRDefault="006041F9" w:rsidP="00F930C6">
      <w:pPr>
        <w:pStyle w:val="Prrafodelista"/>
        <w:numPr>
          <w:ilvl w:val="0"/>
          <w:numId w:val="3"/>
        </w:numPr>
        <w:jc w:val="both"/>
      </w:pPr>
      <w:r>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A47D6" w:rsidRPr="00D0725A" w:rsidTr="008A47D6">
        <w:trPr>
          <w:trHeight w:val="273"/>
        </w:trPr>
        <w:tc>
          <w:tcPr>
            <w:tcW w:w="4380" w:type="dxa"/>
            <w:shd w:val="clear" w:color="auto" w:fill="BDD6EE" w:themeFill="accent1" w:themeFillTint="66"/>
            <w:vAlign w:val="center"/>
          </w:tcPr>
          <w:p w:rsidR="008A47D6" w:rsidRPr="00F930C6" w:rsidRDefault="008A47D6" w:rsidP="00D37C32">
            <w:pPr>
              <w:jc w:val="center"/>
              <w:rPr>
                <w:rFonts w:eastAsia="MS Mincho" w:cs="Arial"/>
                <w:b/>
                <w:sz w:val="20"/>
                <w:szCs w:val="18"/>
              </w:rPr>
            </w:pPr>
            <w:r w:rsidRPr="00F930C6">
              <w:rPr>
                <w:rFonts w:eastAsia="MS Mincho" w:cs="Arial"/>
                <w:b/>
                <w:sz w:val="20"/>
                <w:szCs w:val="18"/>
              </w:rPr>
              <w:t>NIVELES POR TIEMPO DE LABORES</w:t>
            </w:r>
          </w:p>
        </w:tc>
        <w:tc>
          <w:tcPr>
            <w:tcW w:w="3905" w:type="dxa"/>
            <w:shd w:val="clear" w:color="auto" w:fill="BDD6EE" w:themeFill="accent1" w:themeFillTint="66"/>
            <w:vAlign w:val="center"/>
          </w:tcPr>
          <w:p w:rsidR="008A47D6" w:rsidRPr="00F930C6" w:rsidRDefault="008A47D6" w:rsidP="00D37C32">
            <w:pPr>
              <w:jc w:val="center"/>
              <w:rPr>
                <w:rFonts w:eastAsia="MS Mincho" w:cs="Arial"/>
                <w:b/>
                <w:sz w:val="20"/>
                <w:szCs w:val="18"/>
              </w:rPr>
            </w:pPr>
            <w:r w:rsidRPr="00F930C6">
              <w:rPr>
                <w:rFonts w:eastAsia="MS Mincho" w:cs="Arial"/>
                <w:b/>
                <w:sz w:val="20"/>
                <w:szCs w:val="18"/>
              </w:rPr>
              <w:t>PORCENTAJE DE BONIFICACION</w:t>
            </w:r>
          </w:p>
        </w:tc>
      </w:tr>
      <w:tr w:rsidR="008A47D6" w:rsidRPr="00D0725A" w:rsidTr="00D37C32">
        <w:trPr>
          <w:trHeight w:val="215"/>
        </w:trPr>
        <w:tc>
          <w:tcPr>
            <w:tcW w:w="4380" w:type="dxa"/>
          </w:tcPr>
          <w:p w:rsidR="008A47D6" w:rsidRPr="00F930C6" w:rsidRDefault="008A47D6" w:rsidP="00D37C32">
            <w:pPr>
              <w:jc w:val="center"/>
              <w:rPr>
                <w:rFonts w:eastAsia="MS Mincho" w:cs="Arial"/>
                <w:sz w:val="20"/>
                <w:szCs w:val="18"/>
              </w:rPr>
            </w:pPr>
            <w:r w:rsidRPr="00F930C6">
              <w:rPr>
                <w:rFonts w:eastAsia="MS Mincho" w:cs="Arial"/>
                <w:sz w:val="20"/>
                <w:szCs w:val="18"/>
              </w:rPr>
              <w:t>05 años a más</w:t>
            </w:r>
          </w:p>
        </w:tc>
        <w:tc>
          <w:tcPr>
            <w:tcW w:w="3905" w:type="dxa"/>
          </w:tcPr>
          <w:p w:rsidR="008A47D6" w:rsidRPr="00F930C6" w:rsidRDefault="008A47D6" w:rsidP="00D37C32">
            <w:pPr>
              <w:jc w:val="center"/>
              <w:rPr>
                <w:rFonts w:eastAsia="MS Mincho" w:cs="Arial"/>
                <w:sz w:val="20"/>
                <w:szCs w:val="18"/>
              </w:rPr>
            </w:pPr>
            <w:r w:rsidRPr="00F930C6">
              <w:rPr>
                <w:rFonts w:eastAsia="MS Mincho" w:cs="Arial"/>
                <w:sz w:val="20"/>
                <w:szCs w:val="18"/>
              </w:rPr>
              <w:t>10%</w:t>
            </w:r>
          </w:p>
        </w:tc>
      </w:tr>
      <w:tr w:rsidR="008A47D6" w:rsidRPr="00D0725A" w:rsidTr="00D37C32">
        <w:trPr>
          <w:trHeight w:val="261"/>
        </w:trPr>
        <w:tc>
          <w:tcPr>
            <w:tcW w:w="4380" w:type="dxa"/>
          </w:tcPr>
          <w:p w:rsidR="008A47D6" w:rsidRPr="00F930C6" w:rsidRDefault="008A47D6" w:rsidP="00D37C32">
            <w:pPr>
              <w:jc w:val="center"/>
              <w:rPr>
                <w:rFonts w:eastAsia="MS Mincho" w:cs="Arial"/>
                <w:sz w:val="20"/>
                <w:szCs w:val="18"/>
              </w:rPr>
            </w:pPr>
            <w:r w:rsidRPr="00F930C6">
              <w:rPr>
                <w:rFonts w:eastAsia="MS Mincho" w:cs="Arial"/>
                <w:sz w:val="20"/>
                <w:szCs w:val="18"/>
              </w:rPr>
              <w:t>Mayor o igual a 04 años y menor de 05 años</w:t>
            </w:r>
          </w:p>
        </w:tc>
        <w:tc>
          <w:tcPr>
            <w:tcW w:w="3905" w:type="dxa"/>
          </w:tcPr>
          <w:p w:rsidR="008A47D6" w:rsidRPr="00F930C6" w:rsidRDefault="008A47D6" w:rsidP="00D37C32">
            <w:pPr>
              <w:jc w:val="center"/>
              <w:rPr>
                <w:rFonts w:eastAsia="MS Mincho" w:cs="Arial"/>
                <w:sz w:val="20"/>
                <w:szCs w:val="18"/>
              </w:rPr>
            </w:pPr>
            <w:r w:rsidRPr="00F930C6">
              <w:rPr>
                <w:rFonts w:eastAsia="MS Mincho" w:cs="Arial"/>
                <w:sz w:val="20"/>
                <w:szCs w:val="18"/>
              </w:rPr>
              <w:t>8%</w:t>
            </w:r>
          </w:p>
        </w:tc>
      </w:tr>
      <w:tr w:rsidR="008A47D6" w:rsidRPr="00D0725A" w:rsidTr="00D37C32">
        <w:trPr>
          <w:trHeight w:val="265"/>
        </w:trPr>
        <w:tc>
          <w:tcPr>
            <w:tcW w:w="4380" w:type="dxa"/>
          </w:tcPr>
          <w:p w:rsidR="008A47D6" w:rsidRPr="00F930C6" w:rsidRDefault="008A47D6" w:rsidP="00D37C32">
            <w:pPr>
              <w:jc w:val="center"/>
              <w:rPr>
                <w:rFonts w:eastAsia="MS Mincho" w:cs="Arial"/>
                <w:sz w:val="20"/>
                <w:szCs w:val="18"/>
              </w:rPr>
            </w:pPr>
            <w:r w:rsidRPr="00F930C6">
              <w:rPr>
                <w:rFonts w:eastAsia="MS Mincho" w:cs="Arial"/>
                <w:sz w:val="20"/>
                <w:szCs w:val="18"/>
              </w:rPr>
              <w:t>Mayor o igual a 03 años y menor de 04 años</w:t>
            </w:r>
          </w:p>
        </w:tc>
        <w:tc>
          <w:tcPr>
            <w:tcW w:w="3905" w:type="dxa"/>
          </w:tcPr>
          <w:p w:rsidR="008A47D6" w:rsidRPr="00F930C6" w:rsidRDefault="008A47D6" w:rsidP="00D37C32">
            <w:pPr>
              <w:jc w:val="center"/>
              <w:rPr>
                <w:rFonts w:eastAsia="MS Mincho" w:cs="Arial"/>
                <w:sz w:val="20"/>
                <w:szCs w:val="18"/>
              </w:rPr>
            </w:pPr>
            <w:r w:rsidRPr="00F930C6">
              <w:rPr>
                <w:rFonts w:eastAsia="MS Mincho" w:cs="Arial"/>
                <w:sz w:val="20"/>
                <w:szCs w:val="18"/>
              </w:rPr>
              <w:t>6%</w:t>
            </w:r>
          </w:p>
        </w:tc>
      </w:tr>
      <w:tr w:rsidR="008A47D6" w:rsidRPr="00D0725A" w:rsidTr="00D37C32">
        <w:trPr>
          <w:trHeight w:val="287"/>
        </w:trPr>
        <w:tc>
          <w:tcPr>
            <w:tcW w:w="4380" w:type="dxa"/>
          </w:tcPr>
          <w:p w:rsidR="008A47D6" w:rsidRPr="00F930C6" w:rsidRDefault="008A47D6" w:rsidP="00D37C32">
            <w:pPr>
              <w:jc w:val="center"/>
              <w:rPr>
                <w:rFonts w:eastAsia="MS Mincho" w:cs="Arial"/>
                <w:sz w:val="20"/>
                <w:szCs w:val="18"/>
              </w:rPr>
            </w:pPr>
            <w:r w:rsidRPr="00F930C6">
              <w:rPr>
                <w:rFonts w:eastAsia="MS Mincho" w:cs="Arial"/>
                <w:sz w:val="20"/>
                <w:szCs w:val="18"/>
              </w:rPr>
              <w:t>Mayor o igual a 02 años y menor de 03 años</w:t>
            </w:r>
          </w:p>
        </w:tc>
        <w:tc>
          <w:tcPr>
            <w:tcW w:w="3905" w:type="dxa"/>
          </w:tcPr>
          <w:p w:rsidR="008A47D6" w:rsidRPr="00F930C6" w:rsidRDefault="008A47D6" w:rsidP="00D37C32">
            <w:pPr>
              <w:jc w:val="center"/>
              <w:rPr>
                <w:rFonts w:eastAsia="MS Mincho" w:cs="Arial"/>
                <w:sz w:val="20"/>
                <w:szCs w:val="18"/>
              </w:rPr>
            </w:pPr>
            <w:r w:rsidRPr="00F930C6">
              <w:rPr>
                <w:rFonts w:eastAsia="MS Mincho" w:cs="Arial"/>
                <w:sz w:val="20"/>
                <w:szCs w:val="18"/>
              </w:rPr>
              <w:t>4%</w:t>
            </w:r>
          </w:p>
        </w:tc>
      </w:tr>
      <w:tr w:rsidR="008A47D6" w:rsidRPr="00D0725A" w:rsidTr="00D37C32">
        <w:trPr>
          <w:trHeight w:val="264"/>
        </w:trPr>
        <w:tc>
          <w:tcPr>
            <w:tcW w:w="4380" w:type="dxa"/>
          </w:tcPr>
          <w:p w:rsidR="008A47D6" w:rsidRPr="00F930C6" w:rsidRDefault="008A47D6" w:rsidP="00D37C32">
            <w:pPr>
              <w:jc w:val="center"/>
              <w:rPr>
                <w:rFonts w:eastAsia="MS Mincho" w:cs="Arial"/>
                <w:sz w:val="20"/>
                <w:szCs w:val="18"/>
              </w:rPr>
            </w:pPr>
            <w:r w:rsidRPr="00F930C6">
              <w:rPr>
                <w:rFonts w:eastAsia="MS Mincho" w:cs="Arial"/>
                <w:sz w:val="20"/>
                <w:szCs w:val="18"/>
              </w:rPr>
              <w:t>Mayor o igual a 01 año y menor de 02 años</w:t>
            </w:r>
          </w:p>
        </w:tc>
        <w:tc>
          <w:tcPr>
            <w:tcW w:w="3905" w:type="dxa"/>
          </w:tcPr>
          <w:p w:rsidR="008A47D6" w:rsidRPr="00F930C6" w:rsidRDefault="008A47D6" w:rsidP="00D37C32">
            <w:pPr>
              <w:jc w:val="center"/>
              <w:rPr>
                <w:rFonts w:eastAsia="MS Mincho" w:cs="Arial"/>
                <w:sz w:val="20"/>
                <w:szCs w:val="18"/>
              </w:rPr>
            </w:pPr>
            <w:r w:rsidRPr="00F930C6">
              <w:rPr>
                <w:rFonts w:eastAsia="MS Mincho" w:cs="Arial"/>
                <w:sz w:val="20"/>
                <w:szCs w:val="18"/>
              </w:rPr>
              <w:t>2%</w:t>
            </w:r>
          </w:p>
        </w:tc>
      </w:tr>
    </w:tbl>
    <w:p w:rsidR="00792431" w:rsidRDefault="00792431" w:rsidP="00F930C6">
      <w:pPr>
        <w:pStyle w:val="Textoindependiente"/>
        <w:ind w:right="281"/>
        <w:rPr>
          <w:rFonts w:cs="Arial"/>
        </w:rPr>
      </w:pPr>
    </w:p>
    <w:p w:rsidR="006041F9" w:rsidRPr="00F930C6" w:rsidRDefault="006041F9" w:rsidP="008D60AC">
      <w:pPr>
        <w:pStyle w:val="Textoindependiente"/>
        <w:numPr>
          <w:ilvl w:val="1"/>
          <w:numId w:val="11"/>
        </w:numPr>
        <w:suppressAutoHyphens/>
        <w:ind w:right="281"/>
        <w:rPr>
          <w:rFonts w:cs="Arial"/>
          <w:b/>
          <w:bCs/>
          <w:sz w:val="20"/>
        </w:rPr>
      </w:pPr>
      <w:r w:rsidRPr="00F930C6">
        <w:rPr>
          <w:rFonts w:cs="Arial"/>
          <w:b/>
          <w:bCs/>
          <w:sz w:val="20"/>
        </w:rPr>
        <w:t>EVALUACIÓN PERSONAL:</w:t>
      </w:r>
    </w:p>
    <w:p w:rsidR="006041F9" w:rsidRPr="00F930C6" w:rsidRDefault="006041F9" w:rsidP="006041F9">
      <w:pPr>
        <w:pStyle w:val="Textoindependiente"/>
        <w:ind w:left="284" w:right="281"/>
        <w:rPr>
          <w:rFonts w:cs="Arial"/>
          <w:sz w:val="20"/>
        </w:rPr>
      </w:pPr>
    </w:p>
    <w:p w:rsidR="008A47D6" w:rsidRPr="00F930C6" w:rsidRDefault="008A47D6" w:rsidP="008A47D6">
      <w:pPr>
        <w:suppressAutoHyphens/>
        <w:ind w:left="704" w:right="281"/>
        <w:jc w:val="both"/>
        <w:rPr>
          <w:rFonts w:cs="Arial"/>
          <w:sz w:val="20"/>
          <w:lang w:eastAsia="es-PE"/>
        </w:rPr>
      </w:pPr>
      <w:r w:rsidRPr="00F930C6">
        <w:rPr>
          <w:rFonts w:cs="Arial"/>
          <w:sz w:val="20"/>
          <w:lang w:eastAsia="es-PE"/>
        </w:rPr>
        <w:t>Esta evaluación es eliminatoria y tiene puntaje mínimo de once (11) puntos y máximo de veinte (20) puntos. Se desarrollará a través del medio de videoconferencia Zoom en la fecha y horario indicado.</w:t>
      </w:r>
    </w:p>
    <w:p w:rsidR="008A47D6" w:rsidRPr="00F930C6" w:rsidRDefault="008A47D6" w:rsidP="008A47D6">
      <w:pPr>
        <w:suppressAutoHyphens/>
        <w:ind w:left="704" w:right="281"/>
        <w:jc w:val="both"/>
        <w:rPr>
          <w:rFonts w:cs="Arial"/>
          <w:sz w:val="20"/>
          <w:lang w:eastAsia="es-PE"/>
        </w:rPr>
      </w:pPr>
    </w:p>
    <w:p w:rsidR="008A47D6" w:rsidRPr="00F930C6" w:rsidRDefault="008A47D6" w:rsidP="008D60AC">
      <w:pPr>
        <w:numPr>
          <w:ilvl w:val="0"/>
          <w:numId w:val="3"/>
        </w:numPr>
        <w:suppressAutoHyphens/>
        <w:ind w:right="281"/>
        <w:jc w:val="both"/>
        <w:rPr>
          <w:rFonts w:cs="Arial"/>
          <w:sz w:val="20"/>
          <w:lang w:eastAsia="es-PE"/>
        </w:rPr>
      </w:pPr>
      <w:r w:rsidRPr="00F930C6">
        <w:rPr>
          <w:rFonts w:cs="Arial"/>
          <w:sz w:val="20"/>
          <w:lang w:eastAsia="es-PE"/>
        </w:rPr>
        <w:t xml:space="preserve">El postulante apto tanto para la Evaluación de Conocimientos como para la Evaluación Personal recibirá por correo electrónico; las instrucciones para la misma,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6041F9" w:rsidRDefault="006041F9" w:rsidP="00E17D91">
      <w:pPr>
        <w:pStyle w:val="Sangradetextonormal"/>
        <w:ind w:left="0" w:firstLine="0"/>
        <w:jc w:val="both"/>
        <w:rPr>
          <w:rFonts w:cs="Arial"/>
          <w:sz w:val="20"/>
        </w:rPr>
      </w:pPr>
    </w:p>
    <w:p w:rsidR="006041F9" w:rsidRPr="008A47D6" w:rsidRDefault="006041F9" w:rsidP="008D60AC">
      <w:pPr>
        <w:pStyle w:val="Sangradetextonormal"/>
        <w:numPr>
          <w:ilvl w:val="0"/>
          <w:numId w:val="8"/>
        </w:numPr>
        <w:tabs>
          <w:tab w:val="clear" w:pos="1985"/>
          <w:tab w:val="clear" w:pos="2410"/>
        </w:tabs>
        <w:suppressAutoHyphens/>
        <w:jc w:val="both"/>
        <w:rPr>
          <w:rFonts w:cs="Arial"/>
          <w:b/>
          <w:sz w:val="20"/>
        </w:rPr>
      </w:pPr>
      <w:r w:rsidRPr="008A47D6">
        <w:rPr>
          <w:rFonts w:cs="Arial"/>
          <w:b/>
          <w:sz w:val="20"/>
        </w:rPr>
        <w:t>DE LA DECLARATORIA DE DESIERTO O CANCELACIÓN DEL PROCESO</w:t>
      </w:r>
    </w:p>
    <w:p w:rsidR="006041F9" w:rsidRDefault="006041F9" w:rsidP="006041F9">
      <w:pPr>
        <w:pStyle w:val="Sangradetextonormal"/>
        <w:ind w:firstLine="0"/>
        <w:jc w:val="both"/>
        <w:rPr>
          <w:rFonts w:cs="Arial"/>
          <w:sz w:val="20"/>
        </w:rPr>
      </w:pPr>
    </w:p>
    <w:p w:rsidR="006041F9" w:rsidRDefault="006041F9" w:rsidP="008D60AC">
      <w:pPr>
        <w:pStyle w:val="Sinespaciado10"/>
        <w:numPr>
          <w:ilvl w:val="1"/>
          <w:numId w:val="10"/>
        </w:numPr>
        <w:ind w:left="1134" w:hanging="425"/>
        <w:rPr>
          <w:rFonts w:ascii="Arial" w:hAnsi="Arial" w:cs="Arial"/>
          <w:b/>
          <w:sz w:val="20"/>
          <w:szCs w:val="20"/>
        </w:rPr>
      </w:pPr>
      <w:r>
        <w:rPr>
          <w:rFonts w:ascii="Arial" w:hAnsi="Arial" w:cs="Arial"/>
          <w:b/>
          <w:sz w:val="20"/>
          <w:szCs w:val="20"/>
        </w:rPr>
        <w:t>Declaratoria del Proceso como Desierto</w:t>
      </w:r>
    </w:p>
    <w:p w:rsidR="006041F9" w:rsidRDefault="006041F9" w:rsidP="006041F9">
      <w:pPr>
        <w:pStyle w:val="Sinespaciado10"/>
        <w:ind w:left="708"/>
        <w:rPr>
          <w:rFonts w:ascii="Arial" w:hAnsi="Arial" w:cs="Arial"/>
          <w:sz w:val="20"/>
          <w:szCs w:val="20"/>
        </w:rPr>
      </w:pPr>
    </w:p>
    <w:p w:rsidR="006041F9" w:rsidRDefault="006041F9" w:rsidP="006041F9">
      <w:pPr>
        <w:pStyle w:val="Sinespaciado10"/>
        <w:ind w:left="708"/>
        <w:rPr>
          <w:rFonts w:ascii="Arial" w:hAnsi="Arial" w:cs="Arial"/>
          <w:sz w:val="20"/>
          <w:szCs w:val="20"/>
        </w:rPr>
      </w:pPr>
      <w:r>
        <w:rPr>
          <w:rFonts w:ascii="Arial" w:hAnsi="Arial" w:cs="Arial"/>
          <w:sz w:val="20"/>
          <w:szCs w:val="20"/>
        </w:rPr>
        <w:t>El proceso puede ser declarado desierto en alguno de los siguientes supuestos:</w:t>
      </w:r>
    </w:p>
    <w:p w:rsidR="006041F9" w:rsidRDefault="006041F9" w:rsidP="008D60AC">
      <w:pPr>
        <w:pStyle w:val="Sinespaciado10"/>
        <w:numPr>
          <w:ilvl w:val="0"/>
          <w:numId w:val="4"/>
        </w:numPr>
        <w:ind w:left="993" w:hanging="284"/>
        <w:jc w:val="both"/>
        <w:rPr>
          <w:rFonts w:ascii="Arial" w:hAnsi="Arial" w:cs="Arial"/>
          <w:sz w:val="20"/>
          <w:szCs w:val="20"/>
        </w:rPr>
      </w:pPr>
      <w:r>
        <w:rPr>
          <w:rFonts w:ascii="Arial" w:hAnsi="Arial" w:cs="Arial"/>
          <w:sz w:val="20"/>
          <w:szCs w:val="20"/>
        </w:rPr>
        <w:t>Cuando no se presentan postulantes al proceso de selección.</w:t>
      </w:r>
    </w:p>
    <w:p w:rsidR="006041F9" w:rsidRDefault="006041F9" w:rsidP="008D60AC">
      <w:pPr>
        <w:pStyle w:val="Sinespaciado10"/>
        <w:numPr>
          <w:ilvl w:val="0"/>
          <w:numId w:val="4"/>
        </w:numPr>
        <w:ind w:left="993" w:hanging="284"/>
        <w:jc w:val="both"/>
        <w:rPr>
          <w:rFonts w:ascii="Arial" w:hAnsi="Arial" w:cs="Arial"/>
          <w:sz w:val="20"/>
          <w:szCs w:val="20"/>
        </w:rPr>
      </w:pPr>
      <w:r>
        <w:rPr>
          <w:rFonts w:ascii="Arial" w:hAnsi="Arial" w:cs="Arial"/>
          <w:sz w:val="20"/>
          <w:szCs w:val="20"/>
        </w:rPr>
        <w:t>Cuando ninguno de los postulantes cumple con los requisitos mínimos.</w:t>
      </w:r>
    </w:p>
    <w:p w:rsidR="006041F9" w:rsidRDefault="006041F9" w:rsidP="008D60AC">
      <w:pPr>
        <w:pStyle w:val="Sinespaciado10"/>
        <w:numPr>
          <w:ilvl w:val="0"/>
          <w:numId w:val="4"/>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 etapa de evaluación final del proceso.</w:t>
      </w:r>
    </w:p>
    <w:p w:rsidR="005C4661" w:rsidRDefault="005C4661" w:rsidP="005C4661">
      <w:pPr>
        <w:pStyle w:val="Sangradetextonormal"/>
        <w:ind w:left="0" w:firstLine="0"/>
        <w:jc w:val="both"/>
        <w:rPr>
          <w:rFonts w:cs="Arial"/>
          <w:b/>
          <w:sz w:val="20"/>
          <w:lang w:eastAsia="en-US"/>
        </w:rPr>
      </w:pPr>
    </w:p>
    <w:p w:rsidR="006041F9" w:rsidRPr="005C4661" w:rsidRDefault="006041F9" w:rsidP="008D60AC">
      <w:pPr>
        <w:pStyle w:val="Sangradetextonormal"/>
        <w:numPr>
          <w:ilvl w:val="1"/>
          <w:numId w:val="10"/>
        </w:numPr>
        <w:tabs>
          <w:tab w:val="clear" w:pos="1985"/>
          <w:tab w:val="clear" w:pos="2410"/>
        </w:tabs>
        <w:ind w:left="993" w:hanging="426"/>
        <w:jc w:val="both"/>
        <w:rPr>
          <w:rFonts w:cs="Arial"/>
          <w:b/>
          <w:sz w:val="20"/>
        </w:rPr>
      </w:pPr>
      <w:r w:rsidRPr="005C4661">
        <w:rPr>
          <w:rFonts w:cs="Arial"/>
          <w:b/>
          <w:sz w:val="20"/>
        </w:rPr>
        <w:t>Cancelación del Proceso de Selección</w:t>
      </w:r>
    </w:p>
    <w:p w:rsidR="006041F9" w:rsidRDefault="006041F9" w:rsidP="005C4661">
      <w:pPr>
        <w:pStyle w:val="Sangradetextonormal"/>
        <w:ind w:firstLine="0"/>
        <w:jc w:val="both"/>
        <w:rPr>
          <w:rFonts w:cs="Arial"/>
          <w:sz w:val="20"/>
        </w:rPr>
      </w:pPr>
    </w:p>
    <w:p w:rsidR="006041F9" w:rsidRDefault="006041F9" w:rsidP="006041F9">
      <w:pPr>
        <w:pStyle w:val="Sinespaciado10"/>
        <w:ind w:left="993" w:hanging="284"/>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rsidR="006041F9" w:rsidRDefault="006041F9" w:rsidP="008D60AC">
      <w:pPr>
        <w:pStyle w:val="Sinespaciado10"/>
        <w:numPr>
          <w:ilvl w:val="0"/>
          <w:numId w:val="5"/>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rsidR="006041F9" w:rsidRDefault="006041F9" w:rsidP="008D60AC">
      <w:pPr>
        <w:pStyle w:val="Sinespaciado10"/>
        <w:numPr>
          <w:ilvl w:val="0"/>
          <w:numId w:val="5"/>
        </w:numPr>
        <w:ind w:left="993" w:hanging="285"/>
        <w:jc w:val="both"/>
        <w:rPr>
          <w:rFonts w:ascii="Arial" w:hAnsi="Arial" w:cs="Arial"/>
          <w:sz w:val="20"/>
          <w:szCs w:val="20"/>
        </w:rPr>
      </w:pPr>
      <w:r>
        <w:rPr>
          <w:rFonts w:ascii="Arial" w:hAnsi="Arial" w:cs="Arial"/>
          <w:sz w:val="20"/>
          <w:szCs w:val="20"/>
        </w:rPr>
        <w:t>Por restricciones presupuestales.</w:t>
      </w:r>
    </w:p>
    <w:p w:rsidR="006041F9" w:rsidRDefault="006041F9" w:rsidP="008D60AC">
      <w:pPr>
        <w:pStyle w:val="Sinespaciado10"/>
        <w:numPr>
          <w:ilvl w:val="0"/>
          <w:numId w:val="5"/>
        </w:numPr>
        <w:ind w:left="993" w:hanging="285"/>
        <w:jc w:val="both"/>
        <w:rPr>
          <w:rFonts w:ascii="Arial" w:hAnsi="Arial" w:cs="Arial"/>
          <w:sz w:val="20"/>
          <w:szCs w:val="20"/>
        </w:rPr>
      </w:pPr>
      <w:r>
        <w:rPr>
          <w:rFonts w:ascii="Arial" w:hAnsi="Arial" w:cs="Arial"/>
          <w:sz w:val="20"/>
          <w:szCs w:val="20"/>
        </w:rPr>
        <w:t>Otros supuestos debidamente justificados</w:t>
      </w:r>
    </w:p>
    <w:p w:rsidR="006041F9" w:rsidRDefault="006041F9" w:rsidP="006041F9">
      <w:pPr>
        <w:pStyle w:val="Sangradetextonormal"/>
        <w:ind w:firstLine="0"/>
        <w:jc w:val="both"/>
        <w:rPr>
          <w:rFonts w:cs="Arial"/>
          <w:sz w:val="20"/>
        </w:rPr>
      </w:pPr>
    </w:p>
    <w:p w:rsidR="006041F9" w:rsidRPr="008A47D6" w:rsidRDefault="006041F9" w:rsidP="008D60AC">
      <w:pPr>
        <w:pStyle w:val="Sangradetextonormal"/>
        <w:numPr>
          <w:ilvl w:val="0"/>
          <w:numId w:val="8"/>
        </w:numPr>
        <w:tabs>
          <w:tab w:val="clear" w:pos="1985"/>
          <w:tab w:val="clear" w:pos="2410"/>
        </w:tabs>
        <w:suppressAutoHyphens/>
        <w:jc w:val="both"/>
        <w:rPr>
          <w:rFonts w:cs="Arial"/>
          <w:b/>
          <w:sz w:val="20"/>
        </w:rPr>
      </w:pPr>
      <w:r w:rsidRPr="008A47D6">
        <w:rPr>
          <w:b/>
          <w:sz w:val="20"/>
        </w:rPr>
        <w:t>LUGARES DE RECEPCIÓN DE CV DOCUMENTADOS</w:t>
      </w:r>
    </w:p>
    <w:p w:rsidR="006041F9" w:rsidRDefault="006041F9" w:rsidP="006041F9">
      <w:pPr>
        <w:jc w:val="both"/>
        <w:rPr>
          <w:rFonts w:cs="Arial"/>
          <w:sz w:val="20"/>
        </w:rPr>
      </w:pPr>
    </w:p>
    <w:p w:rsidR="006041F9" w:rsidRDefault="006041F9" w:rsidP="006041F9">
      <w:pPr>
        <w:pStyle w:val="Sinespaciado"/>
        <w:ind w:left="426"/>
        <w:jc w:val="both"/>
        <w:rPr>
          <w:rFonts w:ascii="Arial" w:hAnsi="Arial" w:cs="Arial"/>
          <w:sz w:val="20"/>
          <w:szCs w:val="20"/>
        </w:rPr>
      </w:pPr>
      <w:r>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792431" w:rsidRDefault="00792431" w:rsidP="006041F9">
      <w:pPr>
        <w:pStyle w:val="Sinespaciado"/>
        <w:ind w:left="426"/>
        <w:jc w:val="both"/>
        <w:rPr>
          <w:rFonts w:ascii="Arial" w:hAnsi="Arial" w:cs="Arial"/>
          <w:sz w:val="20"/>
          <w:szCs w:val="20"/>
        </w:rPr>
      </w:pPr>
    </w:p>
    <w:p w:rsidR="00792431" w:rsidRDefault="00792431" w:rsidP="00792431">
      <w:pPr>
        <w:pStyle w:val="Sinespaciado10"/>
        <w:ind w:left="426"/>
        <w:jc w:val="both"/>
        <w:rPr>
          <w:rFonts w:ascii="Arial" w:hAnsi="Arial" w:cs="Arial"/>
          <w:b/>
          <w:sz w:val="20"/>
          <w:szCs w:val="20"/>
        </w:rPr>
      </w:pPr>
      <w:r>
        <w:rPr>
          <w:rFonts w:ascii="Arial" w:hAnsi="Arial" w:cs="Arial"/>
          <w:b/>
          <w:sz w:val="20"/>
          <w:szCs w:val="20"/>
        </w:rPr>
        <w:t xml:space="preserve">NOTA: </w:t>
      </w:r>
      <w:r>
        <w:rPr>
          <w:rFonts w:ascii="Arial" w:hAnsi="Arial" w:cs="Arial"/>
          <w:sz w:val="20"/>
          <w:szCs w:val="20"/>
        </w:rPr>
        <w:t>El postulante solo debe enviar su postulación al correo indicado:</w:t>
      </w:r>
    </w:p>
    <w:p w:rsidR="00792431" w:rsidRDefault="00792431" w:rsidP="006041F9">
      <w:pPr>
        <w:pStyle w:val="Sinespaciado"/>
        <w:ind w:left="426"/>
        <w:jc w:val="both"/>
        <w:rPr>
          <w:rFonts w:ascii="Arial" w:hAnsi="Arial" w:cs="Arial"/>
          <w:sz w:val="20"/>
          <w:szCs w:val="20"/>
        </w:rPr>
      </w:pPr>
    </w:p>
    <w:p w:rsidR="000D60CE" w:rsidRDefault="000D60CE" w:rsidP="006041F9">
      <w:pPr>
        <w:pStyle w:val="Sinespaciado"/>
        <w:ind w:left="426"/>
        <w:jc w:val="both"/>
        <w:rPr>
          <w:rFonts w:ascii="Arial" w:hAnsi="Arial" w:cs="Arial"/>
          <w:sz w:val="20"/>
          <w:szCs w:val="20"/>
        </w:rPr>
      </w:pPr>
    </w:p>
    <w:tbl>
      <w:tblPr>
        <w:tblpPr w:leftFromText="180" w:rightFromText="180" w:vertAnchor="text" w:tblpX="490" w:tblpY="-68"/>
        <w:tblW w:w="8949" w:type="dxa"/>
        <w:tblCellMar>
          <w:left w:w="70" w:type="dxa"/>
          <w:right w:w="70" w:type="dxa"/>
        </w:tblCellMar>
        <w:tblLook w:val="04A0" w:firstRow="1" w:lastRow="0" w:firstColumn="1" w:lastColumn="0" w:noHBand="0" w:noVBand="1"/>
      </w:tblPr>
      <w:tblGrid>
        <w:gridCol w:w="3964"/>
        <w:gridCol w:w="4985"/>
      </w:tblGrid>
      <w:tr w:rsidR="006041F9" w:rsidRPr="006F7EEE" w:rsidTr="000D60CE">
        <w:trPr>
          <w:trHeight w:val="278"/>
        </w:trPr>
        <w:tc>
          <w:tcPr>
            <w:tcW w:w="39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Pr="000D60CE" w:rsidRDefault="00792431" w:rsidP="008A47D6">
            <w:pPr>
              <w:jc w:val="center"/>
              <w:rPr>
                <w:rFonts w:cs="Arial"/>
                <w:b/>
                <w:bCs/>
                <w:sz w:val="20"/>
                <w:lang w:eastAsia="es-PE"/>
              </w:rPr>
            </w:pPr>
            <w:r>
              <w:rPr>
                <w:rFonts w:cs="Arial"/>
                <w:b/>
                <w:bCs/>
                <w:sz w:val="20"/>
                <w:lang w:eastAsia="es-PE"/>
              </w:rPr>
              <w:t>CENTRO ESPECIALIZADO</w:t>
            </w:r>
          </w:p>
        </w:tc>
        <w:tc>
          <w:tcPr>
            <w:tcW w:w="498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6041F9" w:rsidRPr="000D60CE" w:rsidRDefault="006041F9" w:rsidP="008A47D6">
            <w:pPr>
              <w:jc w:val="center"/>
              <w:rPr>
                <w:rFonts w:cs="Arial"/>
                <w:b/>
                <w:bCs/>
                <w:sz w:val="20"/>
                <w:lang w:eastAsia="es-PE"/>
              </w:rPr>
            </w:pPr>
            <w:r w:rsidRPr="000D60CE">
              <w:rPr>
                <w:rFonts w:cs="Arial"/>
                <w:b/>
                <w:bCs/>
                <w:sz w:val="20"/>
                <w:lang w:eastAsia="es-PE"/>
              </w:rPr>
              <w:t>Dirección de correo electrónico</w:t>
            </w:r>
            <w:r w:rsidR="006D5FA7" w:rsidRPr="000D60CE">
              <w:rPr>
                <w:rFonts w:cs="Arial"/>
                <w:b/>
                <w:bCs/>
                <w:sz w:val="20"/>
                <w:lang w:eastAsia="es-PE"/>
              </w:rPr>
              <w:t xml:space="preserve"> para postular</w:t>
            </w:r>
          </w:p>
        </w:tc>
      </w:tr>
      <w:tr w:rsidR="006041F9" w:rsidRPr="0003398C" w:rsidTr="000D60CE">
        <w:trPr>
          <w:trHeight w:val="694"/>
        </w:trPr>
        <w:tc>
          <w:tcPr>
            <w:tcW w:w="3964" w:type="dxa"/>
            <w:tcBorders>
              <w:top w:val="nil"/>
              <w:left w:val="single" w:sz="4" w:space="0" w:color="auto"/>
              <w:bottom w:val="single" w:sz="4" w:space="0" w:color="auto"/>
              <w:right w:val="single" w:sz="4" w:space="0" w:color="auto"/>
            </w:tcBorders>
            <w:shd w:val="clear" w:color="auto" w:fill="F2F2F2"/>
            <w:vAlign w:val="center"/>
            <w:hideMark/>
          </w:tcPr>
          <w:p w:rsidR="006041F9" w:rsidRPr="00003432" w:rsidRDefault="006041F9" w:rsidP="008A47D6">
            <w:pPr>
              <w:jc w:val="center"/>
              <w:rPr>
                <w:rFonts w:cs="Arial"/>
                <w:b/>
                <w:bCs/>
                <w:color w:val="000000"/>
                <w:lang w:eastAsia="es-PE"/>
              </w:rPr>
            </w:pPr>
            <w:r w:rsidRPr="000D60CE">
              <w:rPr>
                <w:rFonts w:cs="Arial"/>
                <w:b/>
                <w:bCs/>
                <w:color w:val="000000"/>
                <w:sz w:val="20"/>
                <w:lang w:eastAsia="es-PE"/>
              </w:rPr>
              <w:t xml:space="preserve">CENTRO NACIONAL DE SALUD RENAL </w:t>
            </w:r>
          </w:p>
        </w:tc>
        <w:tc>
          <w:tcPr>
            <w:tcW w:w="4985" w:type="dxa"/>
            <w:tcBorders>
              <w:top w:val="nil"/>
              <w:left w:val="nil"/>
              <w:bottom w:val="single" w:sz="4" w:space="0" w:color="auto"/>
              <w:right w:val="single" w:sz="4" w:space="0" w:color="auto"/>
            </w:tcBorders>
            <w:shd w:val="clear" w:color="auto" w:fill="F2F2F2"/>
            <w:vAlign w:val="center"/>
            <w:hideMark/>
          </w:tcPr>
          <w:p w:rsidR="006041F9" w:rsidRPr="00B3433F" w:rsidRDefault="006041F9" w:rsidP="008A47D6">
            <w:pPr>
              <w:jc w:val="center"/>
              <w:rPr>
                <w:rStyle w:val="Hipervnculo"/>
                <w:rFonts w:cs="Arial"/>
                <w:szCs w:val="22"/>
              </w:rPr>
            </w:pPr>
            <w:r>
              <w:rPr>
                <w:rStyle w:val="Hipervnculo"/>
                <w:rFonts w:cs="Arial"/>
                <w:szCs w:val="22"/>
              </w:rPr>
              <w:t>cnsr.seleccion@gmail.com</w:t>
            </w:r>
          </w:p>
        </w:tc>
      </w:tr>
    </w:tbl>
    <w:p w:rsidR="006041F9" w:rsidRDefault="006041F9" w:rsidP="00BA4DFF">
      <w:pPr>
        <w:pStyle w:val="Sinespaciado10"/>
        <w:jc w:val="both"/>
        <w:rPr>
          <w:rFonts w:ascii="Arial" w:hAnsi="Arial" w:cs="Arial"/>
          <w:b/>
          <w:sz w:val="20"/>
          <w:szCs w:val="20"/>
        </w:rPr>
      </w:pPr>
    </w:p>
    <w:p w:rsidR="006041F9" w:rsidRDefault="006041F9" w:rsidP="00C42C07">
      <w:pPr>
        <w:pStyle w:val="Sinespaciado"/>
        <w:ind w:firstLine="360"/>
        <w:rPr>
          <w:rFonts w:ascii="Arial" w:hAnsi="Arial" w:cs="Arial"/>
          <w:b/>
          <w:sz w:val="20"/>
          <w:szCs w:val="20"/>
        </w:rPr>
      </w:pPr>
    </w:p>
    <w:sectPr w:rsidR="006041F9" w:rsidSect="00F243F4">
      <w:headerReference w:type="default" r:id="rId11"/>
      <w:pgSz w:w="11907" w:h="16840" w:code="9"/>
      <w:pgMar w:top="993" w:right="1418" w:bottom="794"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660" w:rsidRDefault="00FE5660">
      <w:r>
        <w:separator/>
      </w:r>
    </w:p>
  </w:endnote>
  <w:endnote w:type="continuationSeparator" w:id="0">
    <w:p w:rsidR="00FE5660" w:rsidRDefault="00FE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660" w:rsidRDefault="00FE5660">
      <w:r>
        <w:separator/>
      </w:r>
    </w:p>
  </w:footnote>
  <w:footnote w:type="continuationSeparator" w:id="0">
    <w:p w:rsidR="00FE5660" w:rsidRDefault="00FE5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A53" w:rsidRDefault="00386A53" w:rsidP="00386A53">
    <w:pPr>
      <w:jc w:val="center"/>
      <w:rPr>
        <w:rFonts w:cs="Arial"/>
        <w:b/>
        <w:i/>
        <w:sz w:val="18"/>
        <w:szCs w:val="18"/>
        <w:lang w:eastAsia="es-PE"/>
      </w:rPr>
    </w:pPr>
    <w:r>
      <w:rPr>
        <w:noProof/>
        <w:lang w:val="es-PE" w:eastAsia="es-PE"/>
      </w:rPr>
      <w:drawing>
        <wp:anchor distT="0" distB="0" distL="114300" distR="114300" simplePos="0" relativeHeight="251661312" behindDoc="1" locked="0" layoutInCell="1" allowOverlap="1" wp14:anchorId="047B6013" wp14:editId="0C216227">
          <wp:simplePos x="0" y="0"/>
          <wp:positionH relativeFrom="column">
            <wp:posOffset>-701040</wp:posOffset>
          </wp:positionH>
          <wp:positionV relativeFrom="paragraph">
            <wp:posOffset>-152400</wp:posOffset>
          </wp:positionV>
          <wp:extent cx="2095500" cy="685800"/>
          <wp:effectExtent l="0" t="0" r="0" b="0"/>
          <wp:wrapThrough wrapText="bothSides">
            <wp:wrapPolygon edited="0">
              <wp:start x="0" y="0"/>
              <wp:lineTo x="0" y="21000"/>
              <wp:lineTo x="21404" y="21000"/>
              <wp:lineTo x="21404" y="0"/>
              <wp:lineTo x="0" y="0"/>
            </wp:wrapPolygon>
          </wp:wrapThrough>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A53" w:rsidRDefault="00386A53" w:rsidP="00386A53">
    <w:pPr>
      <w:jc w:val="center"/>
      <w:rPr>
        <w:rFonts w:cs="Arial"/>
        <w:b/>
        <w:i/>
        <w:sz w:val="18"/>
        <w:szCs w:val="18"/>
        <w:lang w:eastAsia="es-PE"/>
      </w:rPr>
    </w:pPr>
  </w:p>
  <w:p w:rsidR="00386A53" w:rsidRDefault="00386A53" w:rsidP="00386A53">
    <w:pPr>
      <w:ind w:left="851" w:hanging="1418"/>
      <w:jc w:val="center"/>
      <w:rPr>
        <w:rFonts w:cs="Arial"/>
        <w:b/>
        <w:i/>
        <w:sz w:val="18"/>
        <w:szCs w:val="18"/>
        <w:lang w:eastAsia="es-PE"/>
      </w:rPr>
    </w:pPr>
  </w:p>
  <w:p w:rsidR="00386A53" w:rsidRDefault="00386A53" w:rsidP="00386A53">
    <w:pPr>
      <w:ind w:left="851" w:hanging="1418"/>
      <w:jc w:val="center"/>
      <w:rPr>
        <w:rFonts w:cs="Arial"/>
        <w:b/>
        <w:i/>
        <w:sz w:val="18"/>
        <w:szCs w:val="18"/>
        <w:lang w:eastAsia="es-PE"/>
      </w:rPr>
    </w:pPr>
  </w:p>
  <w:p w:rsidR="00386A53" w:rsidRPr="00386A53" w:rsidRDefault="00A36B03" w:rsidP="00386A53">
    <w:pPr>
      <w:tabs>
        <w:tab w:val="left" w:pos="2280"/>
      </w:tabs>
      <w:suppressAutoHyphens/>
      <w:jc w:val="center"/>
      <w:rPr>
        <w:rFonts w:ascii="Times New Roman" w:hAnsi="Times New Roman"/>
        <w:sz w:val="20"/>
        <w:lang w:eastAsia="es-PE"/>
      </w:rPr>
    </w:pPr>
    <w:r>
      <w:rPr>
        <w:rFonts w:cs="Arial"/>
        <w:b/>
        <w:i/>
        <w:sz w:val="18"/>
        <w:szCs w:val="18"/>
        <w:lang w:eastAsia="es-PE"/>
      </w:rPr>
      <w:t xml:space="preserve"> </w:t>
    </w:r>
    <w:r w:rsidR="00437FB4">
      <w:rPr>
        <w:rFonts w:cs="Arial"/>
        <w:b/>
        <w:i/>
        <w:sz w:val="18"/>
        <w:szCs w:val="18"/>
        <w:lang w:eastAsia="es-PE"/>
      </w:rPr>
      <w:t>“Año del Bicentenario del Perú: 200 años de Independencia</w:t>
    </w:r>
    <w:r w:rsidR="00386A53" w:rsidRPr="00386A53">
      <w:rPr>
        <w:rFonts w:cs="Arial"/>
        <w:b/>
        <w:i/>
        <w:sz w:val="18"/>
        <w:szCs w:val="18"/>
        <w:lang w:eastAsia="es-PE"/>
      </w:rPr>
      <w:t>”</w:t>
    </w:r>
  </w:p>
  <w:p w:rsidR="00386A53" w:rsidRDefault="00386A53" w:rsidP="00386A5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3"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FD02D0"/>
    <w:multiLevelType w:val="multilevel"/>
    <w:tmpl w:val="E59E76C8"/>
    <w:lvl w:ilvl="0">
      <w:start w:val="1"/>
      <w:numFmt w:val="upperRoman"/>
      <w:lvlText w:val="%1."/>
      <w:lvlJc w:val="right"/>
      <w:pPr>
        <w:ind w:left="360" w:hanging="360"/>
      </w:pPr>
      <w:rPr>
        <w:rFonts w:hint="default"/>
        <w:b/>
        <w:sz w:val="20"/>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063F4556"/>
    <w:multiLevelType w:val="hybridMultilevel"/>
    <w:tmpl w:val="D458BC80"/>
    <w:name w:val="WW8Num7"/>
    <w:lvl w:ilvl="0" w:tplc="8D78D352">
      <w:start w:val="1"/>
      <w:numFmt w:val="lowerLetter"/>
      <w:lvlText w:val="%1)"/>
      <w:lvlJc w:val="left"/>
      <w:pPr>
        <w:tabs>
          <w:tab w:val="num" w:pos="1494"/>
        </w:tabs>
        <w:ind w:left="1494" w:hanging="360"/>
      </w:pPr>
      <w:rPr>
        <w:rFonts w:hint="default"/>
      </w:rPr>
    </w:lvl>
    <w:lvl w:ilvl="1" w:tplc="671CFAB2" w:tentative="1">
      <w:start w:val="1"/>
      <w:numFmt w:val="lowerLetter"/>
      <w:lvlText w:val="%2."/>
      <w:lvlJc w:val="left"/>
      <w:pPr>
        <w:tabs>
          <w:tab w:val="num" w:pos="2214"/>
        </w:tabs>
        <w:ind w:left="2214" w:hanging="360"/>
      </w:pPr>
    </w:lvl>
    <w:lvl w:ilvl="2" w:tplc="04E6267A" w:tentative="1">
      <w:start w:val="1"/>
      <w:numFmt w:val="lowerRoman"/>
      <w:lvlText w:val="%3."/>
      <w:lvlJc w:val="right"/>
      <w:pPr>
        <w:tabs>
          <w:tab w:val="num" w:pos="2934"/>
        </w:tabs>
        <w:ind w:left="2934" w:hanging="180"/>
      </w:pPr>
    </w:lvl>
    <w:lvl w:ilvl="3" w:tplc="83B64762" w:tentative="1">
      <w:start w:val="1"/>
      <w:numFmt w:val="decimal"/>
      <w:lvlText w:val="%4."/>
      <w:lvlJc w:val="left"/>
      <w:pPr>
        <w:tabs>
          <w:tab w:val="num" w:pos="3654"/>
        </w:tabs>
        <w:ind w:left="3654" w:hanging="360"/>
      </w:pPr>
    </w:lvl>
    <w:lvl w:ilvl="4" w:tplc="D9C4F7B6" w:tentative="1">
      <w:start w:val="1"/>
      <w:numFmt w:val="lowerLetter"/>
      <w:lvlText w:val="%5."/>
      <w:lvlJc w:val="left"/>
      <w:pPr>
        <w:tabs>
          <w:tab w:val="num" w:pos="4374"/>
        </w:tabs>
        <w:ind w:left="4374" w:hanging="360"/>
      </w:pPr>
    </w:lvl>
    <w:lvl w:ilvl="5" w:tplc="9ED01F4A" w:tentative="1">
      <w:start w:val="1"/>
      <w:numFmt w:val="lowerRoman"/>
      <w:lvlText w:val="%6."/>
      <w:lvlJc w:val="right"/>
      <w:pPr>
        <w:tabs>
          <w:tab w:val="num" w:pos="5094"/>
        </w:tabs>
        <w:ind w:left="5094" w:hanging="180"/>
      </w:pPr>
    </w:lvl>
    <w:lvl w:ilvl="6" w:tplc="B20CFF8C" w:tentative="1">
      <w:start w:val="1"/>
      <w:numFmt w:val="decimal"/>
      <w:lvlText w:val="%7."/>
      <w:lvlJc w:val="left"/>
      <w:pPr>
        <w:tabs>
          <w:tab w:val="num" w:pos="5814"/>
        </w:tabs>
        <w:ind w:left="5814" w:hanging="360"/>
      </w:pPr>
    </w:lvl>
    <w:lvl w:ilvl="7" w:tplc="22EAD12C" w:tentative="1">
      <w:start w:val="1"/>
      <w:numFmt w:val="lowerLetter"/>
      <w:lvlText w:val="%8."/>
      <w:lvlJc w:val="left"/>
      <w:pPr>
        <w:tabs>
          <w:tab w:val="num" w:pos="6534"/>
        </w:tabs>
        <w:ind w:left="6534" w:hanging="360"/>
      </w:pPr>
    </w:lvl>
    <w:lvl w:ilvl="8" w:tplc="07A6A692" w:tentative="1">
      <w:start w:val="1"/>
      <w:numFmt w:val="lowerRoman"/>
      <w:lvlText w:val="%9."/>
      <w:lvlJc w:val="right"/>
      <w:pPr>
        <w:tabs>
          <w:tab w:val="num" w:pos="7254"/>
        </w:tabs>
        <w:ind w:left="7254" w:hanging="180"/>
      </w:pPr>
    </w:lvl>
  </w:abstractNum>
  <w:abstractNum w:abstractNumId="6" w15:restartNumberingAfterBreak="0">
    <w:nsid w:val="13C405FB"/>
    <w:multiLevelType w:val="hybridMultilevel"/>
    <w:tmpl w:val="A3DE17FE"/>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4A7501"/>
    <w:multiLevelType w:val="multilevel"/>
    <w:tmpl w:val="0A7A3B4A"/>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50214F20"/>
    <w:multiLevelType w:val="hybridMultilevel"/>
    <w:tmpl w:val="ABA69A32"/>
    <w:lvl w:ilvl="0" w:tplc="E068B150">
      <w:start w:val="1"/>
      <w:numFmt w:val="lowerLetter"/>
      <w:lvlText w:val="%1)"/>
      <w:lvlJc w:val="left"/>
      <w:pPr>
        <w:ind w:left="720" w:hanging="360"/>
      </w:pPr>
      <w:rPr>
        <w:rFonts w:ascii="Arial" w:hAnsi="Arial" w:cs="Arial" w:hint="default"/>
      </w:rPr>
    </w:lvl>
    <w:lvl w:ilvl="1" w:tplc="280A0003">
      <w:start w:val="1"/>
      <w:numFmt w:val="bullet"/>
      <w:lvlText w:val="o"/>
      <w:lvlJc w:val="left"/>
      <w:pPr>
        <w:ind w:left="2073" w:hanging="360"/>
      </w:pPr>
      <w:rPr>
        <w:rFonts w:ascii="Courier New" w:hAnsi="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706822C1"/>
    <w:multiLevelType w:val="multilevel"/>
    <w:tmpl w:val="F998CF96"/>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D10598"/>
    <w:multiLevelType w:val="hybridMultilevel"/>
    <w:tmpl w:val="BB566AFC"/>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E74B1B"/>
    <w:multiLevelType w:val="hybridMultilevel"/>
    <w:tmpl w:val="503EBB00"/>
    <w:lvl w:ilvl="0" w:tplc="6AE67BEA">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8384839"/>
    <w:multiLevelType w:val="hybridMultilevel"/>
    <w:tmpl w:val="9F9C964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9F917BF"/>
    <w:multiLevelType w:val="multilevel"/>
    <w:tmpl w:val="91641D80"/>
    <w:lvl w:ilvl="0">
      <w:start w:val="8"/>
      <w:numFmt w:val="decimal"/>
      <w:lvlText w:val="%1"/>
      <w:lvlJc w:val="left"/>
      <w:pPr>
        <w:ind w:left="360" w:hanging="360"/>
      </w:pPr>
      <w:rPr>
        <w:rFonts w:hint="default"/>
        <w:sz w:val="20"/>
      </w:rPr>
    </w:lvl>
    <w:lvl w:ilvl="1">
      <w:start w:val="2"/>
      <w:numFmt w:val="decimal"/>
      <w:lvlText w:val="%1.%2"/>
      <w:lvlJc w:val="left"/>
      <w:pPr>
        <w:ind w:left="1146" w:hanging="360"/>
      </w:pPr>
      <w:rPr>
        <w:rFonts w:hint="default"/>
        <w:sz w:val="20"/>
      </w:rPr>
    </w:lvl>
    <w:lvl w:ilvl="2">
      <w:start w:val="1"/>
      <w:numFmt w:val="decimal"/>
      <w:lvlText w:val="%1.%2.%3"/>
      <w:lvlJc w:val="left"/>
      <w:pPr>
        <w:ind w:left="2292" w:hanging="720"/>
      </w:pPr>
      <w:rPr>
        <w:rFonts w:hint="default"/>
        <w:sz w:val="20"/>
      </w:rPr>
    </w:lvl>
    <w:lvl w:ilvl="3">
      <w:start w:val="1"/>
      <w:numFmt w:val="decimal"/>
      <w:lvlText w:val="%1.%2.%3.%4"/>
      <w:lvlJc w:val="left"/>
      <w:pPr>
        <w:ind w:left="3078" w:hanging="720"/>
      </w:pPr>
      <w:rPr>
        <w:rFonts w:hint="default"/>
        <w:sz w:val="20"/>
      </w:rPr>
    </w:lvl>
    <w:lvl w:ilvl="4">
      <w:start w:val="1"/>
      <w:numFmt w:val="decimal"/>
      <w:lvlText w:val="%1.%2.%3.%4.%5"/>
      <w:lvlJc w:val="left"/>
      <w:pPr>
        <w:ind w:left="3864" w:hanging="720"/>
      </w:pPr>
      <w:rPr>
        <w:rFonts w:hint="default"/>
        <w:sz w:val="20"/>
      </w:rPr>
    </w:lvl>
    <w:lvl w:ilvl="5">
      <w:start w:val="1"/>
      <w:numFmt w:val="decimal"/>
      <w:lvlText w:val="%1.%2.%3.%4.%5.%6"/>
      <w:lvlJc w:val="left"/>
      <w:pPr>
        <w:ind w:left="5010" w:hanging="1080"/>
      </w:pPr>
      <w:rPr>
        <w:rFonts w:hint="default"/>
        <w:sz w:val="20"/>
      </w:rPr>
    </w:lvl>
    <w:lvl w:ilvl="6">
      <w:start w:val="1"/>
      <w:numFmt w:val="decimal"/>
      <w:lvlText w:val="%1.%2.%3.%4.%5.%6.%7"/>
      <w:lvlJc w:val="left"/>
      <w:pPr>
        <w:ind w:left="5796" w:hanging="1080"/>
      </w:pPr>
      <w:rPr>
        <w:rFonts w:hint="default"/>
        <w:sz w:val="20"/>
      </w:rPr>
    </w:lvl>
    <w:lvl w:ilvl="7">
      <w:start w:val="1"/>
      <w:numFmt w:val="decimal"/>
      <w:lvlText w:val="%1.%2.%3.%4.%5.%6.%7.%8"/>
      <w:lvlJc w:val="left"/>
      <w:pPr>
        <w:ind w:left="6942" w:hanging="1440"/>
      </w:pPr>
      <w:rPr>
        <w:rFonts w:hint="default"/>
        <w:sz w:val="20"/>
      </w:rPr>
    </w:lvl>
    <w:lvl w:ilvl="8">
      <w:start w:val="1"/>
      <w:numFmt w:val="decimal"/>
      <w:lvlText w:val="%1.%2.%3.%4.%5.%6.%7.%8.%9"/>
      <w:lvlJc w:val="left"/>
      <w:pPr>
        <w:ind w:left="7728" w:hanging="1440"/>
      </w:pPr>
      <w:rPr>
        <w:rFonts w:hint="default"/>
        <w:sz w:val="20"/>
      </w:rPr>
    </w:lvl>
  </w:abstractNum>
  <w:num w:numId="1">
    <w:abstractNumId w:val="1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7"/>
  </w:num>
  <w:num w:numId="11">
    <w:abstractNumId w:val="21"/>
  </w:num>
  <w:num w:numId="12">
    <w:abstractNumId w:val="20"/>
  </w:num>
  <w:num w:numId="13">
    <w:abstractNumId w:val="6"/>
  </w:num>
  <w:num w:numId="14">
    <w:abstractNumId w:val="14"/>
  </w:num>
  <w:num w:numId="15">
    <w:abstractNumId w:val="12"/>
  </w:num>
  <w:num w:numId="16">
    <w:abstractNumId w:val="15"/>
  </w:num>
  <w:num w:numId="17">
    <w:abstractNumId w:val="11"/>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D"/>
    <w:rsid w:val="0000054D"/>
    <w:rsid w:val="0000072B"/>
    <w:rsid w:val="0000191C"/>
    <w:rsid w:val="00003C14"/>
    <w:rsid w:val="000041C3"/>
    <w:rsid w:val="00004438"/>
    <w:rsid w:val="0000457C"/>
    <w:rsid w:val="00004C54"/>
    <w:rsid w:val="000060B7"/>
    <w:rsid w:val="00006899"/>
    <w:rsid w:val="000070E7"/>
    <w:rsid w:val="000075ED"/>
    <w:rsid w:val="00007708"/>
    <w:rsid w:val="000077E5"/>
    <w:rsid w:val="0000799C"/>
    <w:rsid w:val="00010C4D"/>
    <w:rsid w:val="00011337"/>
    <w:rsid w:val="00012C7E"/>
    <w:rsid w:val="00015007"/>
    <w:rsid w:val="00015B1C"/>
    <w:rsid w:val="000164EC"/>
    <w:rsid w:val="000170AC"/>
    <w:rsid w:val="00017358"/>
    <w:rsid w:val="00017EEB"/>
    <w:rsid w:val="00020A80"/>
    <w:rsid w:val="000215A0"/>
    <w:rsid w:val="000222DA"/>
    <w:rsid w:val="00023F77"/>
    <w:rsid w:val="0002411C"/>
    <w:rsid w:val="00024396"/>
    <w:rsid w:val="000275E6"/>
    <w:rsid w:val="00027605"/>
    <w:rsid w:val="00030926"/>
    <w:rsid w:val="00034996"/>
    <w:rsid w:val="000352A0"/>
    <w:rsid w:val="000355FA"/>
    <w:rsid w:val="00036107"/>
    <w:rsid w:val="00040523"/>
    <w:rsid w:val="0004065E"/>
    <w:rsid w:val="00040971"/>
    <w:rsid w:val="00040DA4"/>
    <w:rsid w:val="00040F52"/>
    <w:rsid w:val="00040FCC"/>
    <w:rsid w:val="00041D3C"/>
    <w:rsid w:val="000431D5"/>
    <w:rsid w:val="00044044"/>
    <w:rsid w:val="00044E63"/>
    <w:rsid w:val="0004509C"/>
    <w:rsid w:val="00046045"/>
    <w:rsid w:val="000462C3"/>
    <w:rsid w:val="0004686C"/>
    <w:rsid w:val="00046E69"/>
    <w:rsid w:val="000474A5"/>
    <w:rsid w:val="000478C0"/>
    <w:rsid w:val="000502E4"/>
    <w:rsid w:val="00050AE7"/>
    <w:rsid w:val="00050D92"/>
    <w:rsid w:val="0005110A"/>
    <w:rsid w:val="000511DA"/>
    <w:rsid w:val="0005174F"/>
    <w:rsid w:val="00051B83"/>
    <w:rsid w:val="0005240B"/>
    <w:rsid w:val="000525AE"/>
    <w:rsid w:val="00054C3F"/>
    <w:rsid w:val="00054D9C"/>
    <w:rsid w:val="0005581C"/>
    <w:rsid w:val="00057A40"/>
    <w:rsid w:val="00060231"/>
    <w:rsid w:val="00061056"/>
    <w:rsid w:val="000648F5"/>
    <w:rsid w:val="00064BAE"/>
    <w:rsid w:val="000652D2"/>
    <w:rsid w:val="00065E7D"/>
    <w:rsid w:val="000665B8"/>
    <w:rsid w:val="000674F4"/>
    <w:rsid w:val="00070805"/>
    <w:rsid w:val="00070A2E"/>
    <w:rsid w:val="00070AA4"/>
    <w:rsid w:val="00070F00"/>
    <w:rsid w:val="00072F98"/>
    <w:rsid w:val="00074BF8"/>
    <w:rsid w:val="000750E8"/>
    <w:rsid w:val="0007551F"/>
    <w:rsid w:val="000757F5"/>
    <w:rsid w:val="00076F80"/>
    <w:rsid w:val="0007706F"/>
    <w:rsid w:val="000801B4"/>
    <w:rsid w:val="000803FA"/>
    <w:rsid w:val="00080D9D"/>
    <w:rsid w:val="00081A23"/>
    <w:rsid w:val="00081A6A"/>
    <w:rsid w:val="00082436"/>
    <w:rsid w:val="00083F38"/>
    <w:rsid w:val="00084190"/>
    <w:rsid w:val="00086AAC"/>
    <w:rsid w:val="0008788B"/>
    <w:rsid w:val="00087CA6"/>
    <w:rsid w:val="00090702"/>
    <w:rsid w:val="000910D9"/>
    <w:rsid w:val="0009200C"/>
    <w:rsid w:val="000925DE"/>
    <w:rsid w:val="0009313E"/>
    <w:rsid w:val="0009325C"/>
    <w:rsid w:val="000960D5"/>
    <w:rsid w:val="00096186"/>
    <w:rsid w:val="000A05AA"/>
    <w:rsid w:val="000A0CC7"/>
    <w:rsid w:val="000A0E1D"/>
    <w:rsid w:val="000A1513"/>
    <w:rsid w:val="000A1CE6"/>
    <w:rsid w:val="000A3D5F"/>
    <w:rsid w:val="000A5A87"/>
    <w:rsid w:val="000A605C"/>
    <w:rsid w:val="000A64CB"/>
    <w:rsid w:val="000B083C"/>
    <w:rsid w:val="000B1BA7"/>
    <w:rsid w:val="000B1DE0"/>
    <w:rsid w:val="000B248B"/>
    <w:rsid w:val="000B39AA"/>
    <w:rsid w:val="000B4080"/>
    <w:rsid w:val="000B419B"/>
    <w:rsid w:val="000B4241"/>
    <w:rsid w:val="000B5855"/>
    <w:rsid w:val="000B60E2"/>
    <w:rsid w:val="000B6427"/>
    <w:rsid w:val="000B7C16"/>
    <w:rsid w:val="000C0387"/>
    <w:rsid w:val="000C0970"/>
    <w:rsid w:val="000C0D17"/>
    <w:rsid w:val="000C40B9"/>
    <w:rsid w:val="000C500F"/>
    <w:rsid w:val="000C5389"/>
    <w:rsid w:val="000C5614"/>
    <w:rsid w:val="000C61EC"/>
    <w:rsid w:val="000C6FD0"/>
    <w:rsid w:val="000C7670"/>
    <w:rsid w:val="000D0EB0"/>
    <w:rsid w:val="000D18E8"/>
    <w:rsid w:val="000D3E92"/>
    <w:rsid w:val="000D4B3B"/>
    <w:rsid w:val="000D4CCC"/>
    <w:rsid w:val="000D5907"/>
    <w:rsid w:val="000D605B"/>
    <w:rsid w:val="000D60CE"/>
    <w:rsid w:val="000D6316"/>
    <w:rsid w:val="000D6927"/>
    <w:rsid w:val="000E02A7"/>
    <w:rsid w:val="000E0E0A"/>
    <w:rsid w:val="000E0E34"/>
    <w:rsid w:val="000E1B2F"/>
    <w:rsid w:val="000E1DED"/>
    <w:rsid w:val="000E3E9C"/>
    <w:rsid w:val="000E4285"/>
    <w:rsid w:val="000E4EEF"/>
    <w:rsid w:val="000E57B1"/>
    <w:rsid w:val="000E57E7"/>
    <w:rsid w:val="000E6116"/>
    <w:rsid w:val="000E6933"/>
    <w:rsid w:val="000E7522"/>
    <w:rsid w:val="000E7B53"/>
    <w:rsid w:val="000F1080"/>
    <w:rsid w:val="000F2C99"/>
    <w:rsid w:val="000F3384"/>
    <w:rsid w:val="000F4436"/>
    <w:rsid w:val="000F5CD0"/>
    <w:rsid w:val="000F699D"/>
    <w:rsid w:val="000F7087"/>
    <w:rsid w:val="0010039A"/>
    <w:rsid w:val="001011C9"/>
    <w:rsid w:val="00101B68"/>
    <w:rsid w:val="00103B26"/>
    <w:rsid w:val="001045C8"/>
    <w:rsid w:val="00104913"/>
    <w:rsid w:val="00104A75"/>
    <w:rsid w:val="00104D9A"/>
    <w:rsid w:val="00105191"/>
    <w:rsid w:val="001055B4"/>
    <w:rsid w:val="001063E6"/>
    <w:rsid w:val="0010649A"/>
    <w:rsid w:val="00107355"/>
    <w:rsid w:val="0010737B"/>
    <w:rsid w:val="00107ABC"/>
    <w:rsid w:val="00110A2A"/>
    <w:rsid w:val="001114E7"/>
    <w:rsid w:val="0011356F"/>
    <w:rsid w:val="00114037"/>
    <w:rsid w:val="001148A3"/>
    <w:rsid w:val="00116923"/>
    <w:rsid w:val="00116AA4"/>
    <w:rsid w:val="00120EFB"/>
    <w:rsid w:val="0012165C"/>
    <w:rsid w:val="00132B0E"/>
    <w:rsid w:val="001340A0"/>
    <w:rsid w:val="00134A15"/>
    <w:rsid w:val="00135F28"/>
    <w:rsid w:val="00137A85"/>
    <w:rsid w:val="00141925"/>
    <w:rsid w:val="00141CF7"/>
    <w:rsid w:val="001426A9"/>
    <w:rsid w:val="0014326F"/>
    <w:rsid w:val="00143C25"/>
    <w:rsid w:val="00145A68"/>
    <w:rsid w:val="00146346"/>
    <w:rsid w:val="001469FE"/>
    <w:rsid w:val="0015119E"/>
    <w:rsid w:val="001521B3"/>
    <w:rsid w:val="001526B8"/>
    <w:rsid w:val="001536FF"/>
    <w:rsid w:val="00153897"/>
    <w:rsid w:val="00155B56"/>
    <w:rsid w:val="0015636C"/>
    <w:rsid w:val="00156538"/>
    <w:rsid w:val="00156BD9"/>
    <w:rsid w:val="00157512"/>
    <w:rsid w:val="00157BBB"/>
    <w:rsid w:val="00160864"/>
    <w:rsid w:val="00161DA2"/>
    <w:rsid w:val="00162ACD"/>
    <w:rsid w:val="00164209"/>
    <w:rsid w:val="001655FF"/>
    <w:rsid w:val="001675B6"/>
    <w:rsid w:val="00167CFF"/>
    <w:rsid w:val="001707D8"/>
    <w:rsid w:val="001721EB"/>
    <w:rsid w:val="00174BF4"/>
    <w:rsid w:val="00181BC9"/>
    <w:rsid w:val="00182252"/>
    <w:rsid w:val="001824AF"/>
    <w:rsid w:val="00182DD5"/>
    <w:rsid w:val="001843E3"/>
    <w:rsid w:val="00186C46"/>
    <w:rsid w:val="0018751D"/>
    <w:rsid w:val="00187B94"/>
    <w:rsid w:val="00190EEF"/>
    <w:rsid w:val="00190F5B"/>
    <w:rsid w:val="00190FDC"/>
    <w:rsid w:val="0019260C"/>
    <w:rsid w:val="00192AA6"/>
    <w:rsid w:val="00192BB9"/>
    <w:rsid w:val="00192C8D"/>
    <w:rsid w:val="0019707F"/>
    <w:rsid w:val="001A0353"/>
    <w:rsid w:val="001A0A12"/>
    <w:rsid w:val="001A2352"/>
    <w:rsid w:val="001A2507"/>
    <w:rsid w:val="001A2AE4"/>
    <w:rsid w:val="001A4898"/>
    <w:rsid w:val="001A48CB"/>
    <w:rsid w:val="001A5C5D"/>
    <w:rsid w:val="001A6130"/>
    <w:rsid w:val="001A6E69"/>
    <w:rsid w:val="001A7378"/>
    <w:rsid w:val="001A7533"/>
    <w:rsid w:val="001B0374"/>
    <w:rsid w:val="001B1064"/>
    <w:rsid w:val="001B304C"/>
    <w:rsid w:val="001B488E"/>
    <w:rsid w:val="001B4F2B"/>
    <w:rsid w:val="001B584A"/>
    <w:rsid w:val="001B7F3E"/>
    <w:rsid w:val="001C0C7A"/>
    <w:rsid w:val="001C1C5C"/>
    <w:rsid w:val="001C2D9C"/>
    <w:rsid w:val="001C3267"/>
    <w:rsid w:val="001C530A"/>
    <w:rsid w:val="001C58F4"/>
    <w:rsid w:val="001C6658"/>
    <w:rsid w:val="001C7658"/>
    <w:rsid w:val="001C77D8"/>
    <w:rsid w:val="001D1459"/>
    <w:rsid w:val="001D15DD"/>
    <w:rsid w:val="001D1781"/>
    <w:rsid w:val="001D248D"/>
    <w:rsid w:val="001D29EE"/>
    <w:rsid w:val="001D2F52"/>
    <w:rsid w:val="001D2F74"/>
    <w:rsid w:val="001E102A"/>
    <w:rsid w:val="001E22B7"/>
    <w:rsid w:val="001E240E"/>
    <w:rsid w:val="001E47C0"/>
    <w:rsid w:val="001E4A48"/>
    <w:rsid w:val="001E6E42"/>
    <w:rsid w:val="001E7080"/>
    <w:rsid w:val="001E72CB"/>
    <w:rsid w:val="001E756A"/>
    <w:rsid w:val="001E791E"/>
    <w:rsid w:val="001E7D59"/>
    <w:rsid w:val="001F0B24"/>
    <w:rsid w:val="001F1309"/>
    <w:rsid w:val="001F167D"/>
    <w:rsid w:val="001F1DF4"/>
    <w:rsid w:val="001F371F"/>
    <w:rsid w:val="001F3BE0"/>
    <w:rsid w:val="001F3CA2"/>
    <w:rsid w:val="001F4503"/>
    <w:rsid w:val="001F53F9"/>
    <w:rsid w:val="001F58A4"/>
    <w:rsid w:val="001F6AD2"/>
    <w:rsid w:val="0020006E"/>
    <w:rsid w:val="00200874"/>
    <w:rsid w:val="0020093D"/>
    <w:rsid w:val="0020094F"/>
    <w:rsid w:val="00202A60"/>
    <w:rsid w:val="00203059"/>
    <w:rsid w:val="0020325F"/>
    <w:rsid w:val="00203D10"/>
    <w:rsid w:val="00204AA0"/>
    <w:rsid w:val="00204C26"/>
    <w:rsid w:val="00204F82"/>
    <w:rsid w:val="00206480"/>
    <w:rsid w:val="00210D1A"/>
    <w:rsid w:val="002118A1"/>
    <w:rsid w:val="00211AFF"/>
    <w:rsid w:val="002129F7"/>
    <w:rsid w:val="00212CA5"/>
    <w:rsid w:val="0021539F"/>
    <w:rsid w:val="002153FB"/>
    <w:rsid w:val="00215428"/>
    <w:rsid w:val="00216322"/>
    <w:rsid w:val="00216E64"/>
    <w:rsid w:val="00222037"/>
    <w:rsid w:val="00222FF2"/>
    <w:rsid w:val="002232D8"/>
    <w:rsid w:val="00224B00"/>
    <w:rsid w:val="00227B66"/>
    <w:rsid w:val="00231A8A"/>
    <w:rsid w:val="00232215"/>
    <w:rsid w:val="00232F61"/>
    <w:rsid w:val="00233187"/>
    <w:rsid w:val="00233CA6"/>
    <w:rsid w:val="00234087"/>
    <w:rsid w:val="002349C2"/>
    <w:rsid w:val="0023588F"/>
    <w:rsid w:val="00235C96"/>
    <w:rsid w:val="002377EE"/>
    <w:rsid w:val="002379B2"/>
    <w:rsid w:val="002404C8"/>
    <w:rsid w:val="00240C97"/>
    <w:rsid w:val="00241089"/>
    <w:rsid w:val="0024229F"/>
    <w:rsid w:val="002424DF"/>
    <w:rsid w:val="002431D0"/>
    <w:rsid w:val="0024378E"/>
    <w:rsid w:val="00243C3E"/>
    <w:rsid w:val="002454EA"/>
    <w:rsid w:val="00247C35"/>
    <w:rsid w:val="00252F2A"/>
    <w:rsid w:val="002538F0"/>
    <w:rsid w:val="00253CE5"/>
    <w:rsid w:val="002546F4"/>
    <w:rsid w:val="00255736"/>
    <w:rsid w:val="002559DD"/>
    <w:rsid w:val="00255A2B"/>
    <w:rsid w:val="00255DE2"/>
    <w:rsid w:val="00256565"/>
    <w:rsid w:val="00257087"/>
    <w:rsid w:val="002570D3"/>
    <w:rsid w:val="00262145"/>
    <w:rsid w:val="0026470D"/>
    <w:rsid w:val="0026495F"/>
    <w:rsid w:val="0026633A"/>
    <w:rsid w:val="00266F3F"/>
    <w:rsid w:val="00267635"/>
    <w:rsid w:val="00270D23"/>
    <w:rsid w:val="00271973"/>
    <w:rsid w:val="0027215A"/>
    <w:rsid w:val="0027308C"/>
    <w:rsid w:val="00273B03"/>
    <w:rsid w:val="0027422E"/>
    <w:rsid w:val="00274285"/>
    <w:rsid w:val="00275964"/>
    <w:rsid w:val="00275E6C"/>
    <w:rsid w:val="002760C1"/>
    <w:rsid w:val="00276109"/>
    <w:rsid w:val="00277CCA"/>
    <w:rsid w:val="002815F2"/>
    <w:rsid w:val="002837A9"/>
    <w:rsid w:val="00284023"/>
    <w:rsid w:val="00284356"/>
    <w:rsid w:val="0028675E"/>
    <w:rsid w:val="00286FBE"/>
    <w:rsid w:val="00293605"/>
    <w:rsid w:val="00294517"/>
    <w:rsid w:val="00295082"/>
    <w:rsid w:val="00296887"/>
    <w:rsid w:val="00296B8B"/>
    <w:rsid w:val="00297147"/>
    <w:rsid w:val="002973FD"/>
    <w:rsid w:val="00297AA5"/>
    <w:rsid w:val="002A1097"/>
    <w:rsid w:val="002A1B1A"/>
    <w:rsid w:val="002A2043"/>
    <w:rsid w:val="002A3634"/>
    <w:rsid w:val="002A73BD"/>
    <w:rsid w:val="002A78B2"/>
    <w:rsid w:val="002B122F"/>
    <w:rsid w:val="002B3E13"/>
    <w:rsid w:val="002B6415"/>
    <w:rsid w:val="002B733A"/>
    <w:rsid w:val="002B7621"/>
    <w:rsid w:val="002C0601"/>
    <w:rsid w:val="002C0D86"/>
    <w:rsid w:val="002C1538"/>
    <w:rsid w:val="002C1C43"/>
    <w:rsid w:val="002C249B"/>
    <w:rsid w:val="002C4BAA"/>
    <w:rsid w:val="002D0D48"/>
    <w:rsid w:val="002D1EB9"/>
    <w:rsid w:val="002D4893"/>
    <w:rsid w:val="002D723D"/>
    <w:rsid w:val="002D74B1"/>
    <w:rsid w:val="002D7B52"/>
    <w:rsid w:val="002E024D"/>
    <w:rsid w:val="002E0A82"/>
    <w:rsid w:val="002E1412"/>
    <w:rsid w:val="002E1A58"/>
    <w:rsid w:val="002E3C08"/>
    <w:rsid w:val="002E49DA"/>
    <w:rsid w:val="002E5086"/>
    <w:rsid w:val="002E512C"/>
    <w:rsid w:val="002E5617"/>
    <w:rsid w:val="002E6930"/>
    <w:rsid w:val="002E6D13"/>
    <w:rsid w:val="002E6D4C"/>
    <w:rsid w:val="002E79F5"/>
    <w:rsid w:val="002E7A13"/>
    <w:rsid w:val="002E7AAD"/>
    <w:rsid w:val="002F0D5D"/>
    <w:rsid w:val="002F152C"/>
    <w:rsid w:val="002F15A0"/>
    <w:rsid w:val="002F1D7B"/>
    <w:rsid w:val="002F2E42"/>
    <w:rsid w:val="002F32AB"/>
    <w:rsid w:val="002F39E4"/>
    <w:rsid w:val="002F466C"/>
    <w:rsid w:val="002F6478"/>
    <w:rsid w:val="002F6941"/>
    <w:rsid w:val="002F7C24"/>
    <w:rsid w:val="00300283"/>
    <w:rsid w:val="00300480"/>
    <w:rsid w:val="00300E9A"/>
    <w:rsid w:val="0030129D"/>
    <w:rsid w:val="003019E8"/>
    <w:rsid w:val="00301CAF"/>
    <w:rsid w:val="00301DE1"/>
    <w:rsid w:val="00303981"/>
    <w:rsid w:val="003053C0"/>
    <w:rsid w:val="00305CE4"/>
    <w:rsid w:val="00305FC3"/>
    <w:rsid w:val="003065B0"/>
    <w:rsid w:val="003078D5"/>
    <w:rsid w:val="00311243"/>
    <w:rsid w:val="00312657"/>
    <w:rsid w:val="00315452"/>
    <w:rsid w:val="003159F0"/>
    <w:rsid w:val="00316148"/>
    <w:rsid w:val="003170D3"/>
    <w:rsid w:val="00317ED0"/>
    <w:rsid w:val="00320383"/>
    <w:rsid w:val="00320A2E"/>
    <w:rsid w:val="00322EA3"/>
    <w:rsid w:val="0032380E"/>
    <w:rsid w:val="003247C2"/>
    <w:rsid w:val="0032538A"/>
    <w:rsid w:val="00325400"/>
    <w:rsid w:val="003263F5"/>
    <w:rsid w:val="00327FB9"/>
    <w:rsid w:val="00330055"/>
    <w:rsid w:val="0033014B"/>
    <w:rsid w:val="003335E7"/>
    <w:rsid w:val="00333DE2"/>
    <w:rsid w:val="00336B3C"/>
    <w:rsid w:val="00336F09"/>
    <w:rsid w:val="00337113"/>
    <w:rsid w:val="00340AFB"/>
    <w:rsid w:val="00341233"/>
    <w:rsid w:val="003422EA"/>
    <w:rsid w:val="00342B3F"/>
    <w:rsid w:val="003440C0"/>
    <w:rsid w:val="003444F0"/>
    <w:rsid w:val="003464D6"/>
    <w:rsid w:val="00346678"/>
    <w:rsid w:val="003477C8"/>
    <w:rsid w:val="00347FA5"/>
    <w:rsid w:val="00350222"/>
    <w:rsid w:val="003514B4"/>
    <w:rsid w:val="003516E9"/>
    <w:rsid w:val="00352227"/>
    <w:rsid w:val="00352554"/>
    <w:rsid w:val="00354345"/>
    <w:rsid w:val="00355073"/>
    <w:rsid w:val="00355698"/>
    <w:rsid w:val="00355A29"/>
    <w:rsid w:val="00355E0F"/>
    <w:rsid w:val="0036026B"/>
    <w:rsid w:val="003618B8"/>
    <w:rsid w:val="00361D9C"/>
    <w:rsid w:val="00362314"/>
    <w:rsid w:val="0036299E"/>
    <w:rsid w:val="0036468B"/>
    <w:rsid w:val="003648E2"/>
    <w:rsid w:val="00365A83"/>
    <w:rsid w:val="00365C4A"/>
    <w:rsid w:val="00365DD4"/>
    <w:rsid w:val="003662AB"/>
    <w:rsid w:val="00366639"/>
    <w:rsid w:val="00372407"/>
    <w:rsid w:val="003728F3"/>
    <w:rsid w:val="00374595"/>
    <w:rsid w:val="00376F60"/>
    <w:rsid w:val="003802AC"/>
    <w:rsid w:val="00380A44"/>
    <w:rsid w:val="003817CF"/>
    <w:rsid w:val="003824ED"/>
    <w:rsid w:val="0038315B"/>
    <w:rsid w:val="00384A5C"/>
    <w:rsid w:val="00385ED5"/>
    <w:rsid w:val="00386A53"/>
    <w:rsid w:val="003900DC"/>
    <w:rsid w:val="00390567"/>
    <w:rsid w:val="00390680"/>
    <w:rsid w:val="003916AE"/>
    <w:rsid w:val="00393D04"/>
    <w:rsid w:val="00393D56"/>
    <w:rsid w:val="003940F8"/>
    <w:rsid w:val="00395268"/>
    <w:rsid w:val="00395BCD"/>
    <w:rsid w:val="00396D4F"/>
    <w:rsid w:val="003970C6"/>
    <w:rsid w:val="003A2115"/>
    <w:rsid w:val="003A2D35"/>
    <w:rsid w:val="003A4E6F"/>
    <w:rsid w:val="003A53F6"/>
    <w:rsid w:val="003A57EE"/>
    <w:rsid w:val="003A5B46"/>
    <w:rsid w:val="003A675B"/>
    <w:rsid w:val="003A6AC0"/>
    <w:rsid w:val="003A7502"/>
    <w:rsid w:val="003A787F"/>
    <w:rsid w:val="003B4DF3"/>
    <w:rsid w:val="003B5272"/>
    <w:rsid w:val="003B67EE"/>
    <w:rsid w:val="003B7C22"/>
    <w:rsid w:val="003C0C56"/>
    <w:rsid w:val="003C1FC6"/>
    <w:rsid w:val="003C2182"/>
    <w:rsid w:val="003C2DA1"/>
    <w:rsid w:val="003C419C"/>
    <w:rsid w:val="003C4509"/>
    <w:rsid w:val="003C51FE"/>
    <w:rsid w:val="003C6E7C"/>
    <w:rsid w:val="003C74BF"/>
    <w:rsid w:val="003D06B6"/>
    <w:rsid w:val="003D4F25"/>
    <w:rsid w:val="003D5837"/>
    <w:rsid w:val="003D590E"/>
    <w:rsid w:val="003D5DF6"/>
    <w:rsid w:val="003E13C3"/>
    <w:rsid w:val="003E1C37"/>
    <w:rsid w:val="003E41B4"/>
    <w:rsid w:val="003E5B56"/>
    <w:rsid w:val="003E60DC"/>
    <w:rsid w:val="003E64F3"/>
    <w:rsid w:val="003E7495"/>
    <w:rsid w:val="003F0699"/>
    <w:rsid w:val="003F0F49"/>
    <w:rsid w:val="003F13A5"/>
    <w:rsid w:val="003F1F5F"/>
    <w:rsid w:val="003F2C9F"/>
    <w:rsid w:val="003F65C4"/>
    <w:rsid w:val="00400B2D"/>
    <w:rsid w:val="004018E0"/>
    <w:rsid w:val="00401BC6"/>
    <w:rsid w:val="00401E5A"/>
    <w:rsid w:val="00403201"/>
    <w:rsid w:val="00405A71"/>
    <w:rsid w:val="00405CC3"/>
    <w:rsid w:val="004060FD"/>
    <w:rsid w:val="004077A2"/>
    <w:rsid w:val="00407B2A"/>
    <w:rsid w:val="00407D48"/>
    <w:rsid w:val="00410442"/>
    <w:rsid w:val="00410646"/>
    <w:rsid w:val="00411688"/>
    <w:rsid w:val="00413424"/>
    <w:rsid w:val="00413705"/>
    <w:rsid w:val="00415A31"/>
    <w:rsid w:val="00416E2F"/>
    <w:rsid w:val="00416F31"/>
    <w:rsid w:val="0041771F"/>
    <w:rsid w:val="00420BC1"/>
    <w:rsid w:val="00421262"/>
    <w:rsid w:val="004213F0"/>
    <w:rsid w:val="004213F2"/>
    <w:rsid w:val="00422248"/>
    <w:rsid w:val="0042342E"/>
    <w:rsid w:val="00423B77"/>
    <w:rsid w:val="00425624"/>
    <w:rsid w:val="00425E6F"/>
    <w:rsid w:val="00426EF0"/>
    <w:rsid w:val="004279E5"/>
    <w:rsid w:val="00427CDF"/>
    <w:rsid w:val="0043022C"/>
    <w:rsid w:val="00430272"/>
    <w:rsid w:val="004308F0"/>
    <w:rsid w:val="00431A1B"/>
    <w:rsid w:val="0043226B"/>
    <w:rsid w:val="004325BF"/>
    <w:rsid w:val="00432AF7"/>
    <w:rsid w:val="004346AC"/>
    <w:rsid w:val="00434805"/>
    <w:rsid w:val="00435E00"/>
    <w:rsid w:val="004369B8"/>
    <w:rsid w:val="00436FFA"/>
    <w:rsid w:val="004372DA"/>
    <w:rsid w:val="00437FB4"/>
    <w:rsid w:val="00440526"/>
    <w:rsid w:val="00441DC8"/>
    <w:rsid w:val="00442587"/>
    <w:rsid w:val="004440EE"/>
    <w:rsid w:val="004474B0"/>
    <w:rsid w:val="00447DDF"/>
    <w:rsid w:val="004509D9"/>
    <w:rsid w:val="004524D8"/>
    <w:rsid w:val="00453756"/>
    <w:rsid w:val="004546B6"/>
    <w:rsid w:val="0045534A"/>
    <w:rsid w:val="00455710"/>
    <w:rsid w:val="00455A19"/>
    <w:rsid w:val="00456084"/>
    <w:rsid w:val="004569F0"/>
    <w:rsid w:val="00457D42"/>
    <w:rsid w:val="0046067D"/>
    <w:rsid w:val="00460B23"/>
    <w:rsid w:val="00460C90"/>
    <w:rsid w:val="00462CF4"/>
    <w:rsid w:val="00463F0D"/>
    <w:rsid w:val="00464023"/>
    <w:rsid w:val="00464306"/>
    <w:rsid w:val="00464657"/>
    <w:rsid w:val="004656C0"/>
    <w:rsid w:val="00466131"/>
    <w:rsid w:val="00470909"/>
    <w:rsid w:val="00470D6A"/>
    <w:rsid w:val="00471D23"/>
    <w:rsid w:val="0047201F"/>
    <w:rsid w:val="00472663"/>
    <w:rsid w:val="00473D7D"/>
    <w:rsid w:val="00473F77"/>
    <w:rsid w:val="00473FD2"/>
    <w:rsid w:val="0047505D"/>
    <w:rsid w:val="00475728"/>
    <w:rsid w:val="00475E5D"/>
    <w:rsid w:val="00476F08"/>
    <w:rsid w:val="00483EBE"/>
    <w:rsid w:val="004852B1"/>
    <w:rsid w:val="00485CAA"/>
    <w:rsid w:val="0048679D"/>
    <w:rsid w:val="004868AA"/>
    <w:rsid w:val="00486987"/>
    <w:rsid w:val="00487071"/>
    <w:rsid w:val="0048796D"/>
    <w:rsid w:val="00487ACE"/>
    <w:rsid w:val="00490CD9"/>
    <w:rsid w:val="00491ADB"/>
    <w:rsid w:val="004923E1"/>
    <w:rsid w:val="0049589B"/>
    <w:rsid w:val="00496A85"/>
    <w:rsid w:val="004A10A1"/>
    <w:rsid w:val="004A3031"/>
    <w:rsid w:val="004A3B5D"/>
    <w:rsid w:val="004A3C56"/>
    <w:rsid w:val="004A6543"/>
    <w:rsid w:val="004B1F30"/>
    <w:rsid w:val="004B1F83"/>
    <w:rsid w:val="004B4411"/>
    <w:rsid w:val="004B528A"/>
    <w:rsid w:val="004B54DD"/>
    <w:rsid w:val="004B54FD"/>
    <w:rsid w:val="004B7B9A"/>
    <w:rsid w:val="004C1B68"/>
    <w:rsid w:val="004C4CC4"/>
    <w:rsid w:val="004C5498"/>
    <w:rsid w:val="004C57FF"/>
    <w:rsid w:val="004C7420"/>
    <w:rsid w:val="004C7C7E"/>
    <w:rsid w:val="004D5B53"/>
    <w:rsid w:val="004D7C7F"/>
    <w:rsid w:val="004E0EC8"/>
    <w:rsid w:val="004E181C"/>
    <w:rsid w:val="004E2375"/>
    <w:rsid w:val="004E2403"/>
    <w:rsid w:val="004E3496"/>
    <w:rsid w:val="004E49B8"/>
    <w:rsid w:val="004E56B3"/>
    <w:rsid w:val="004E6302"/>
    <w:rsid w:val="004E7461"/>
    <w:rsid w:val="004F19BC"/>
    <w:rsid w:val="004F3651"/>
    <w:rsid w:val="004F3C3C"/>
    <w:rsid w:val="004F3DE6"/>
    <w:rsid w:val="004F4DCF"/>
    <w:rsid w:val="004F5963"/>
    <w:rsid w:val="00500C2A"/>
    <w:rsid w:val="00500E4B"/>
    <w:rsid w:val="00500FE0"/>
    <w:rsid w:val="00501BEF"/>
    <w:rsid w:val="00501DAE"/>
    <w:rsid w:val="0050446A"/>
    <w:rsid w:val="00504703"/>
    <w:rsid w:val="00505CC0"/>
    <w:rsid w:val="00506419"/>
    <w:rsid w:val="00510D83"/>
    <w:rsid w:val="00511B4C"/>
    <w:rsid w:val="00515A67"/>
    <w:rsid w:val="00516529"/>
    <w:rsid w:val="00516956"/>
    <w:rsid w:val="00517B28"/>
    <w:rsid w:val="00521089"/>
    <w:rsid w:val="00521613"/>
    <w:rsid w:val="005220F6"/>
    <w:rsid w:val="0052349E"/>
    <w:rsid w:val="00524450"/>
    <w:rsid w:val="00526140"/>
    <w:rsid w:val="00526176"/>
    <w:rsid w:val="00526D5D"/>
    <w:rsid w:val="0052714E"/>
    <w:rsid w:val="00530800"/>
    <w:rsid w:val="00530A9F"/>
    <w:rsid w:val="00531221"/>
    <w:rsid w:val="00531879"/>
    <w:rsid w:val="00532527"/>
    <w:rsid w:val="00532D8B"/>
    <w:rsid w:val="00533323"/>
    <w:rsid w:val="00534127"/>
    <w:rsid w:val="00534DF1"/>
    <w:rsid w:val="00535FCD"/>
    <w:rsid w:val="005364F2"/>
    <w:rsid w:val="005372FE"/>
    <w:rsid w:val="0054009E"/>
    <w:rsid w:val="005417FD"/>
    <w:rsid w:val="00541F75"/>
    <w:rsid w:val="00542892"/>
    <w:rsid w:val="0054416D"/>
    <w:rsid w:val="00544C3D"/>
    <w:rsid w:val="005455DB"/>
    <w:rsid w:val="00547598"/>
    <w:rsid w:val="00550763"/>
    <w:rsid w:val="00551ED1"/>
    <w:rsid w:val="0055330E"/>
    <w:rsid w:val="0055350E"/>
    <w:rsid w:val="00553A60"/>
    <w:rsid w:val="00553F1C"/>
    <w:rsid w:val="00555B75"/>
    <w:rsid w:val="00555C06"/>
    <w:rsid w:val="00555D56"/>
    <w:rsid w:val="0055643E"/>
    <w:rsid w:val="005568A4"/>
    <w:rsid w:val="005579B8"/>
    <w:rsid w:val="005670EC"/>
    <w:rsid w:val="00570831"/>
    <w:rsid w:val="00571916"/>
    <w:rsid w:val="00572311"/>
    <w:rsid w:val="005725F8"/>
    <w:rsid w:val="00573F4F"/>
    <w:rsid w:val="00574C67"/>
    <w:rsid w:val="00574FEE"/>
    <w:rsid w:val="00575FBB"/>
    <w:rsid w:val="0057637A"/>
    <w:rsid w:val="00576578"/>
    <w:rsid w:val="00577386"/>
    <w:rsid w:val="0057771F"/>
    <w:rsid w:val="00580930"/>
    <w:rsid w:val="00580D50"/>
    <w:rsid w:val="005812B8"/>
    <w:rsid w:val="0058130F"/>
    <w:rsid w:val="00581D03"/>
    <w:rsid w:val="00582391"/>
    <w:rsid w:val="00583B8B"/>
    <w:rsid w:val="00583DFD"/>
    <w:rsid w:val="00584832"/>
    <w:rsid w:val="00584D7F"/>
    <w:rsid w:val="0058565D"/>
    <w:rsid w:val="0058618F"/>
    <w:rsid w:val="005879C6"/>
    <w:rsid w:val="00590FAA"/>
    <w:rsid w:val="00591635"/>
    <w:rsid w:val="00591772"/>
    <w:rsid w:val="005917AC"/>
    <w:rsid w:val="00591AA0"/>
    <w:rsid w:val="00592D1D"/>
    <w:rsid w:val="0059352B"/>
    <w:rsid w:val="005941A3"/>
    <w:rsid w:val="00594614"/>
    <w:rsid w:val="00595FE8"/>
    <w:rsid w:val="00597C1D"/>
    <w:rsid w:val="00597E22"/>
    <w:rsid w:val="005A04C2"/>
    <w:rsid w:val="005A1C99"/>
    <w:rsid w:val="005A219A"/>
    <w:rsid w:val="005A5B84"/>
    <w:rsid w:val="005A6A7F"/>
    <w:rsid w:val="005A74D0"/>
    <w:rsid w:val="005B0C7D"/>
    <w:rsid w:val="005B21FD"/>
    <w:rsid w:val="005B2E6E"/>
    <w:rsid w:val="005B391B"/>
    <w:rsid w:val="005B54F3"/>
    <w:rsid w:val="005B5817"/>
    <w:rsid w:val="005B5FBC"/>
    <w:rsid w:val="005C07E4"/>
    <w:rsid w:val="005C17C1"/>
    <w:rsid w:val="005C30F2"/>
    <w:rsid w:val="005C3737"/>
    <w:rsid w:val="005C4307"/>
    <w:rsid w:val="005C4373"/>
    <w:rsid w:val="005C4661"/>
    <w:rsid w:val="005D0294"/>
    <w:rsid w:val="005D0512"/>
    <w:rsid w:val="005D0B6A"/>
    <w:rsid w:val="005D0BA5"/>
    <w:rsid w:val="005D0DFB"/>
    <w:rsid w:val="005D109D"/>
    <w:rsid w:val="005D377C"/>
    <w:rsid w:val="005D538B"/>
    <w:rsid w:val="005D558E"/>
    <w:rsid w:val="005D6880"/>
    <w:rsid w:val="005D74FE"/>
    <w:rsid w:val="005E078C"/>
    <w:rsid w:val="005E0E34"/>
    <w:rsid w:val="005E198E"/>
    <w:rsid w:val="005E1E1D"/>
    <w:rsid w:val="005E206E"/>
    <w:rsid w:val="005E292A"/>
    <w:rsid w:val="005E2977"/>
    <w:rsid w:val="005E356A"/>
    <w:rsid w:val="005E3C99"/>
    <w:rsid w:val="005E5B51"/>
    <w:rsid w:val="005F0700"/>
    <w:rsid w:val="005F3754"/>
    <w:rsid w:val="005F5123"/>
    <w:rsid w:val="005F5158"/>
    <w:rsid w:val="005F56B9"/>
    <w:rsid w:val="005F5E84"/>
    <w:rsid w:val="005F64D6"/>
    <w:rsid w:val="005F6902"/>
    <w:rsid w:val="005F696B"/>
    <w:rsid w:val="005F767B"/>
    <w:rsid w:val="005F7879"/>
    <w:rsid w:val="005F7BB4"/>
    <w:rsid w:val="00600DE4"/>
    <w:rsid w:val="00601031"/>
    <w:rsid w:val="00601750"/>
    <w:rsid w:val="0060188C"/>
    <w:rsid w:val="00601F0B"/>
    <w:rsid w:val="006025C7"/>
    <w:rsid w:val="0060274B"/>
    <w:rsid w:val="006038E6"/>
    <w:rsid w:val="006041F9"/>
    <w:rsid w:val="00604F9F"/>
    <w:rsid w:val="00605400"/>
    <w:rsid w:val="00605EBB"/>
    <w:rsid w:val="0060680E"/>
    <w:rsid w:val="00606E7A"/>
    <w:rsid w:val="00606EBD"/>
    <w:rsid w:val="00607CC4"/>
    <w:rsid w:val="00612310"/>
    <w:rsid w:val="006138F0"/>
    <w:rsid w:val="00617475"/>
    <w:rsid w:val="006175F8"/>
    <w:rsid w:val="00617E8B"/>
    <w:rsid w:val="00620D40"/>
    <w:rsid w:val="006220AB"/>
    <w:rsid w:val="0062274A"/>
    <w:rsid w:val="00623B26"/>
    <w:rsid w:val="00623BF3"/>
    <w:rsid w:val="0063030B"/>
    <w:rsid w:val="00630FDD"/>
    <w:rsid w:val="00632218"/>
    <w:rsid w:val="006326EB"/>
    <w:rsid w:val="00632C5A"/>
    <w:rsid w:val="00632F06"/>
    <w:rsid w:val="00635255"/>
    <w:rsid w:val="00635406"/>
    <w:rsid w:val="00636699"/>
    <w:rsid w:val="006408BD"/>
    <w:rsid w:val="006410AC"/>
    <w:rsid w:val="0064160B"/>
    <w:rsid w:val="006420FE"/>
    <w:rsid w:val="00642213"/>
    <w:rsid w:val="0064292C"/>
    <w:rsid w:val="00642A0A"/>
    <w:rsid w:val="00642C16"/>
    <w:rsid w:val="006451A5"/>
    <w:rsid w:val="00647590"/>
    <w:rsid w:val="00647B29"/>
    <w:rsid w:val="00650DDA"/>
    <w:rsid w:val="00651991"/>
    <w:rsid w:val="00652A62"/>
    <w:rsid w:val="00652ACE"/>
    <w:rsid w:val="0065422B"/>
    <w:rsid w:val="006553E9"/>
    <w:rsid w:val="006579AE"/>
    <w:rsid w:val="00660220"/>
    <w:rsid w:val="006615A4"/>
    <w:rsid w:val="00662479"/>
    <w:rsid w:val="006637CA"/>
    <w:rsid w:val="00663E96"/>
    <w:rsid w:val="00666695"/>
    <w:rsid w:val="0067020E"/>
    <w:rsid w:val="00670B5D"/>
    <w:rsid w:val="00670F62"/>
    <w:rsid w:val="00671F76"/>
    <w:rsid w:val="00672D2F"/>
    <w:rsid w:val="0067446E"/>
    <w:rsid w:val="006763AD"/>
    <w:rsid w:val="00677986"/>
    <w:rsid w:val="0068128D"/>
    <w:rsid w:val="0068213E"/>
    <w:rsid w:val="0068281F"/>
    <w:rsid w:val="006830DA"/>
    <w:rsid w:val="00685086"/>
    <w:rsid w:val="0068606A"/>
    <w:rsid w:val="0068733F"/>
    <w:rsid w:val="006903F3"/>
    <w:rsid w:val="00690859"/>
    <w:rsid w:val="00691490"/>
    <w:rsid w:val="006914A0"/>
    <w:rsid w:val="006916BA"/>
    <w:rsid w:val="00692186"/>
    <w:rsid w:val="00692458"/>
    <w:rsid w:val="0069273A"/>
    <w:rsid w:val="00692CA4"/>
    <w:rsid w:val="00693CBC"/>
    <w:rsid w:val="006941B8"/>
    <w:rsid w:val="00694902"/>
    <w:rsid w:val="00695235"/>
    <w:rsid w:val="006963A8"/>
    <w:rsid w:val="00697931"/>
    <w:rsid w:val="00697C1C"/>
    <w:rsid w:val="006A095C"/>
    <w:rsid w:val="006A0A67"/>
    <w:rsid w:val="006A1064"/>
    <w:rsid w:val="006A2321"/>
    <w:rsid w:val="006A4588"/>
    <w:rsid w:val="006A601F"/>
    <w:rsid w:val="006A70D5"/>
    <w:rsid w:val="006B1416"/>
    <w:rsid w:val="006B2078"/>
    <w:rsid w:val="006B5887"/>
    <w:rsid w:val="006B5CFA"/>
    <w:rsid w:val="006B5E9B"/>
    <w:rsid w:val="006B743A"/>
    <w:rsid w:val="006B7B12"/>
    <w:rsid w:val="006C3441"/>
    <w:rsid w:val="006C3645"/>
    <w:rsid w:val="006C3DD8"/>
    <w:rsid w:val="006C4CF5"/>
    <w:rsid w:val="006C4F00"/>
    <w:rsid w:val="006C5B3E"/>
    <w:rsid w:val="006C62FA"/>
    <w:rsid w:val="006C667E"/>
    <w:rsid w:val="006C7500"/>
    <w:rsid w:val="006C77F0"/>
    <w:rsid w:val="006D1430"/>
    <w:rsid w:val="006D2A16"/>
    <w:rsid w:val="006D2C9F"/>
    <w:rsid w:val="006D31AE"/>
    <w:rsid w:val="006D3EA6"/>
    <w:rsid w:val="006D5713"/>
    <w:rsid w:val="006D5FA7"/>
    <w:rsid w:val="006D77D9"/>
    <w:rsid w:val="006D78E5"/>
    <w:rsid w:val="006E375F"/>
    <w:rsid w:val="006E398B"/>
    <w:rsid w:val="006E4D48"/>
    <w:rsid w:val="006E6D14"/>
    <w:rsid w:val="006F008C"/>
    <w:rsid w:val="006F05A1"/>
    <w:rsid w:val="006F0D62"/>
    <w:rsid w:val="006F0E0C"/>
    <w:rsid w:val="006F1459"/>
    <w:rsid w:val="006F1A69"/>
    <w:rsid w:val="006F2348"/>
    <w:rsid w:val="006F3FA8"/>
    <w:rsid w:val="006F4366"/>
    <w:rsid w:val="006F5E36"/>
    <w:rsid w:val="006F64DD"/>
    <w:rsid w:val="006F6CEC"/>
    <w:rsid w:val="006F77F1"/>
    <w:rsid w:val="006F7B24"/>
    <w:rsid w:val="00704977"/>
    <w:rsid w:val="0070578A"/>
    <w:rsid w:val="00706523"/>
    <w:rsid w:val="00707801"/>
    <w:rsid w:val="00711416"/>
    <w:rsid w:val="0071413C"/>
    <w:rsid w:val="00714656"/>
    <w:rsid w:val="0071549D"/>
    <w:rsid w:val="007158E2"/>
    <w:rsid w:val="0071626C"/>
    <w:rsid w:val="0071697F"/>
    <w:rsid w:val="00716B36"/>
    <w:rsid w:val="00717A57"/>
    <w:rsid w:val="00717C87"/>
    <w:rsid w:val="007225C9"/>
    <w:rsid w:val="00723730"/>
    <w:rsid w:val="007240AB"/>
    <w:rsid w:val="00724F8C"/>
    <w:rsid w:val="00725A7D"/>
    <w:rsid w:val="00725A9D"/>
    <w:rsid w:val="00726108"/>
    <w:rsid w:val="00726CA7"/>
    <w:rsid w:val="0073041E"/>
    <w:rsid w:val="007304D5"/>
    <w:rsid w:val="0073106B"/>
    <w:rsid w:val="00731255"/>
    <w:rsid w:val="00731AD3"/>
    <w:rsid w:val="00731E5B"/>
    <w:rsid w:val="00732B77"/>
    <w:rsid w:val="00732D98"/>
    <w:rsid w:val="00733F66"/>
    <w:rsid w:val="0073491E"/>
    <w:rsid w:val="00735942"/>
    <w:rsid w:val="0073775D"/>
    <w:rsid w:val="00737D58"/>
    <w:rsid w:val="00740550"/>
    <w:rsid w:val="007423D2"/>
    <w:rsid w:val="00743315"/>
    <w:rsid w:val="00744AFC"/>
    <w:rsid w:val="007501E1"/>
    <w:rsid w:val="007508C4"/>
    <w:rsid w:val="0075190A"/>
    <w:rsid w:val="00753082"/>
    <w:rsid w:val="00753BF4"/>
    <w:rsid w:val="00754577"/>
    <w:rsid w:val="00756D7D"/>
    <w:rsid w:val="00761D97"/>
    <w:rsid w:val="00762AA0"/>
    <w:rsid w:val="00762DB1"/>
    <w:rsid w:val="00763D5B"/>
    <w:rsid w:val="0076403A"/>
    <w:rsid w:val="00764255"/>
    <w:rsid w:val="007647ED"/>
    <w:rsid w:val="00764F0C"/>
    <w:rsid w:val="00770E69"/>
    <w:rsid w:val="00772FFC"/>
    <w:rsid w:val="0077501A"/>
    <w:rsid w:val="007765D5"/>
    <w:rsid w:val="00776DC8"/>
    <w:rsid w:val="00776FBF"/>
    <w:rsid w:val="007803A0"/>
    <w:rsid w:val="007803CD"/>
    <w:rsid w:val="00780875"/>
    <w:rsid w:val="00782009"/>
    <w:rsid w:val="00782035"/>
    <w:rsid w:val="007846D4"/>
    <w:rsid w:val="0078556A"/>
    <w:rsid w:val="0078628E"/>
    <w:rsid w:val="00787D02"/>
    <w:rsid w:val="00787DB9"/>
    <w:rsid w:val="00787FF9"/>
    <w:rsid w:val="007910A3"/>
    <w:rsid w:val="007916C2"/>
    <w:rsid w:val="00791E75"/>
    <w:rsid w:val="00792431"/>
    <w:rsid w:val="00792D41"/>
    <w:rsid w:val="0079302D"/>
    <w:rsid w:val="00793C17"/>
    <w:rsid w:val="00794201"/>
    <w:rsid w:val="007949D5"/>
    <w:rsid w:val="007955F3"/>
    <w:rsid w:val="00795C35"/>
    <w:rsid w:val="00796471"/>
    <w:rsid w:val="00796BB3"/>
    <w:rsid w:val="0079778E"/>
    <w:rsid w:val="007A1514"/>
    <w:rsid w:val="007A2D11"/>
    <w:rsid w:val="007A46C3"/>
    <w:rsid w:val="007A5A73"/>
    <w:rsid w:val="007A5B4D"/>
    <w:rsid w:val="007A63EA"/>
    <w:rsid w:val="007B1737"/>
    <w:rsid w:val="007B1C7C"/>
    <w:rsid w:val="007B25EF"/>
    <w:rsid w:val="007B2761"/>
    <w:rsid w:val="007B3147"/>
    <w:rsid w:val="007B3D1C"/>
    <w:rsid w:val="007B51B7"/>
    <w:rsid w:val="007C2A10"/>
    <w:rsid w:val="007C37C2"/>
    <w:rsid w:val="007C4537"/>
    <w:rsid w:val="007C5F90"/>
    <w:rsid w:val="007C65D9"/>
    <w:rsid w:val="007C6930"/>
    <w:rsid w:val="007C7DAC"/>
    <w:rsid w:val="007D31FD"/>
    <w:rsid w:val="007D370B"/>
    <w:rsid w:val="007D3CB9"/>
    <w:rsid w:val="007D4F31"/>
    <w:rsid w:val="007E03BA"/>
    <w:rsid w:val="007E05F7"/>
    <w:rsid w:val="007E141B"/>
    <w:rsid w:val="007E1629"/>
    <w:rsid w:val="007E1B09"/>
    <w:rsid w:val="007E257F"/>
    <w:rsid w:val="007E39BC"/>
    <w:rsid w:val="007E4DAA"/>
    <w:rsid w:val="007E5931"/>
    <w:rsid w:val="007E5A83"/>
    <w:rsid w:val="007F56D2"/>
    <w:rsid w:val="007F5739"/>
    <w:rsid w:val="007F7B5F"/>
    <w:rsid w:val="0080029D"/>
    <w:rsid w:val="0080091D"/>
    <w:rsid w:val="00800AD3"/>
    <w:rsid w:val="00800E74"/>
    <w:rsid w:val="00805117"/>
    <w:rsid w:val="00805661"/>
    <w:rsid w:val="0080697A"/>
    <w:rsid w:val="00806F46"/>
    <w:rsid w:val="00807159"/>
    <w:rsid w:val="008079AD"/>
    <w:rsid w:val="00811483"/>
    <w:rsid w:val="008150DF"/>
    <w:rsid w:val="00815C99"/>
    <w:rsid w:val="00816E28"/>
    <w:rsid w:val="008171CC"/>
    <w:rsid w:val="00817FF1"/>
    <w:rsid w:val="0082006B"/>
    <w:rsid w:val="00820873"/>
    <w:rsid w:val="0082468E"/>
    <w:rsid w:val="0082506E"/>
    <w:rsid w:val="008251C7"/>
    <w:rsid w:val="008264AE"/>
    <w:rsid w:val="00826A0F"/>
    <w:rsid w:val="0082729D"/>
    <w:rsid w:val="00827537"/>
    <w:rsid w:val="0083094E"/>
    <w:rsid w:val="00830D4B"/>
    <w:rsid w:val="008311CA"/>
    <w:rsid w:val="008312A8"/>
    <w:rsid w:val="008323B6"/>
    <w:rsid w:val="00832F24"/>
    <w:rsid w:val="00834140"/>
    <w:rsid w:val="0083577A"/>
    <w:rsid w:val="008415E4"/>
    <w:rsid w:val="00842B50"/>
    <w:rsid w:val="008449DB"/>
    <w:rsid w:val="00844F4B"/>
    <w:rsid w:val="00845B1C"/>
    <w:rsid w:val="008470A8"/>
    <w:rsid w:val="0085225D"/>
    <w:rsid w:val="00852BA1"/>
    <w:rsid w:val="00852E05"/>
    <w:rsid w:val="00853633"/>
    <w:rsid w:val="00854411"/>
    <w:rsid w:val="00854AD0"/>
    <w:rsid w:val="00855DDC"/>
    <w:rsid w:val="00855E27"/>
    <w:rsid w:val="008577B1"/>
    <w:rsid w:val="008600F2"/>
    <w:rsid w:val="00861024"/>
    <w:rsid w:val="00862C0C"/>
    <w:rsid w:val="00863D1B"/>
    <w:rsid w:val="008653D9"/>
    <w:rsid w:val="00866DCC"/>
    <w:rsid w:val="00867800"/>
    <w:rsid w:val="00867F3F"/>
    <w:rsid w:val="00875418"/>
    <w:rsid w:val="00875938"/>
    <w:rsid w:val="00876358"/>
    <w:rsid w:val="00877109"/>
    <w:rsid w:val="008774BC"/>
    <w:rsid w:val="008777F7"/>
    <w:rsid w:val="00880643"/>
    <w:rsid w:val="008816E5"/>
    <w:rsid w:val="00884002"/>
    <w:rsid w:val="008840C0"/>
    <w:rsid w:val="00884AC6"/>
    <w:rsid w:val="00885C11"/>
    <w:rsid w:val="008863E3"/>
    <w:rsid w:val="00886D1D"/>
    <w:rsid w:val="00887670"/>
    <w:rsid w:val="00887ED3"/>
    <w:rsid w:val="00887F74"/>
    <w:rsid w:val="008912F5"/>
    <w:rsid w:val="008919CF"/>
    <w:rsid w:val="00891B4D"/>
    <w:rsid w:val="00891F4E"/>
    <w:rsid w:val="0089500D"/>
    <w:rsid w:val="008957E9"/>
    <w:rsid w:val="008962B8"/>
    <w:rsid w:val="00897852"/>
    <w:rsid w:val="008A08E2"/>
    <w:rsid w:val="008A37EE"/>
    <w:rsid w:val="008A3FF5"/>
    <w:rsid w:val="008A47D6"/>
    <w:rsid w:val="008A53CA"/>
    <w:rsid w:val="008A57DF"/>
    <w:rsid w:val="008A5895"/>
    <w:rsid w:val="008B0319"/>
    <w:rsid w:val="008B093F"/>
    <w:rsid w:val="008B167B"/>
    <w:rsid w:val="008B25D0"/>
    <w:rsid w:val="008B3054"/>
    <w:rsid w:val="008B34D5"/>
    <w:rsid w:val="008B571D"/>
    <w:rsid w:val="008B7C4B"/>
    <w:rsid w:val="008C09F8"/>
    <w:rsid w:val="008C1FC5"/>
    <w:rsid w:val="008C224A"/>
    <w:rsid w:val="008C28C1"/>
    <w:rsid w:val="008C30B1"/>
    <w:rsid w:val="008C3770"/>
    <w:rsid w:val="008C38FC"/>
    <w:rsid w:val="008C6816"/>
    <w:rsid w:val="008C7718"/>
    <w:rsid w:val="008D1133"/>
    <w:rsid w:val="008D1350"/>
    <w:rsid w:val="008D1E09"/>
    <w:rsid w:val="008D3D6E"/>
    <w:rsid w:val="008D4796"/>
    <w:rsid w:val="008D55DA"/>
    <w:rsid w:val="008D60AC"/>
    <w:rsid w:val="008D60F9"/>
    <w:rsid w:val="008E093C"/>
    <w:rsid w:val="008E0A3B"/>
    <w:rsid w:val="008E0BAE"/>
    <w:rsid w:val="008E1FA0"/>
    <w:rsid w:val="008E24BD"/>
    <w:rsid w:val="008E3674"/>
    <w:rsid w:val="008E4137"/>
    <w:rsid w:val="008E53CC"/>
    <w:rsid w:val="008E5EF0"/>
    <w:rsid w:val="008E6413"/>
    <w:rsid w:val="008E73AE"/>
    <w:rsid w:val="008E79EF"/>
    <w:rsid w:val="008E7D25"/>
    <w:rsid w:val="008F0846"/>
    <w:rsid w:val="008F1301"/>
    <w:rsid w:val="008F1380"/>
    <w:rsid w:val="008F1CD5"/>
    <w:rsid w:val="008F214A"/>
    <w:rsid w:val="008F46DF"/>
    <w:rsid w:val="008F7867"/>
    <w:rsid w:val="008F786B"/>
    <w:rsid w:val="008F7CF0"/>
    <w:rsid w:val="00901770"/>
    <w:rsid w:val="009019A0"/>
    <w:rsid w:val="009028C6"/>
    <w:rsid w:val="00904612"/>
    <w:rsid w:val="00904A2A"/>
    <w:rsid w:val="00905545"/>
    <w:rsid w:val="00907850"/>
    <w:rsid w:val="00907854"/>
    <w:rsid w:val="00907A0A"/>
    <w:rsid w:val="00912741"/>
    <w:rsid w:val="009128C2"/>
    <w:rsid w:val="00912D57"/>
    <w:rsid w:val="00913BED"/>
    <w:rsid w:val="00913F02"/>
    <w:rsid w:val="009156B6"/>
    <w:rsid w:val="00915EF1"/>
    <w:rsid w:val="00916DE3"/>
    <w:rsid w:val="00916E7D"/>
    <w:rsid w:val="0091791A"/>
    <w:rsid w:val="0092204E"/>
    <w:rsid w:val="00922FC7"/>
    <w:rsid w:val="00924818"/>
    <w:rsid w:val="00924F3D"/>
    <w:rsid w:val="00925178"/>
    <w:rsid w:val="0092570C"/>
    <w:rsid w:val="00925B9F"/>
    <w:rsid w:val="00926169"/>
    <w:rsid w:val="0092649A"/>
    <w:rsid w:val="00926978"/>
    <w:rsid w:val="0092701E"/>
    <w:rsid w:val="00927E78"/>
    <w:rsid w:val="009327CA"/>
    <w:rsid w:val="00932A52"/>
    <w:rsid w:val="009336D2"/>
    <w:rsid w:val="009338B2"/>
    <w:rsid w:val="009349CF"/>
    <w:rsid w:val="00936832"/>
    <w:rsid w:val="00937639"/>
    <w:rsid w:val="00937A40"/>
    <w:rsid w:val="00940FAF"/>
    <w:rsid w:val="00941EC4"/>
    <w:rsid w:val="009425F5"/>
    <w:rsid w:val="0094270C"/>
    <w:rsid w:val="00942A3A"/>
    <w:rsid w:val="00943182"/>
    <w:rsid w:val="009431D7"/>
    <w:rsid w:val="009434EE"/>
    <w:rsid w:val="00945BF8"/>
    <w:rsid w:val="00945C43"/>
    <w:rsid w:val="00946B6E"/>
    <w:rsid w:val="00946FD2"/>
    <w:rsid w:val="009510FB"/>
    <w:rsid w:val="00952292"/>
    <w:rsid w:val="0095240D"/>
    <w:rsid w:val="0095241C"/>
    <w:rsid w:val="00952443"/>
    <w:rsid w:val="009525E2"/>
    <w:rsid w:val="00954179"/>
    <w:rsid w:val="009544DF"/>
    <w:rsid w:val="009547B5"/>
    <w:rsid w:val="009554AA"/>
    <w:rsid w:val="009557D9"/>
    <w:rsid w:val="00956557"/>
    <w:rsid w:val="009570CD"/>
    <w:rsid w:val="00960FFA"/>
    <w:rsid w:val="00962691"/>
    <w:rsid w:val="00963DE1"/>
    <w:rsid w:val="00964355"/>
    <w:rsid w:val="00966C50"/>
    <w:rsid w:val="00967350"/>
    <w:rsid w:val="00967FA3"/>
    <w:rsid w:val="00970193"/>
    <w:rsid w:val="0097168B"/>
    <w:rsid w:val="00971D4A"/>
    <w:rsid w:val="00974101"/>
    <w:rsid w:val="00974F46"/>
    <w:rsid w:val="00977C74"/>
    <w:rsid w:val="00977F98"/>
    <w:rsid w:val="00980491"/>
    <w:rsid w:val="009811C1"/>
    <w:rsid w:val="009821AC"/>
    <w:rsid w:val="00982255"/>
    <w:rsid w:val="00982CEA"/>
    <w:rsid w:val="009837D3"/>
    <w:rsid w:val="00983ECA"/>
    <w:rsid w:val="009842B0"/>
    <w:rsid w:val="009904B0"/>
    <w:rsid w:val="0099245E"/>
    <w:rsid w:val="00992BC6"/>
    <w:rsid w:val="009943C6"/>
    <w:rsid w:val="009948A3"/>
    <w:rsid w:val="00994912"/>
    <w:rsid w:val="00994B43"/>
    <w:rsid w:val="00995850"/>
    <w:rsid w:val="00996B2C"/>
    <w:rsid w:val="00997E2E"/>
    <w:rsid w:val="009A0BFE"/>
    <w:rsid w:val="009A1D06"/>
    <w:rsid w:val="009A2024"/>
    <w:rsid w:val="009A32B8"/>
    <w:rsid w:val="009A504D"/>
    <w:rsid w:val="009A527D"/>
    <w:rsid w:val="009A59A5"/>
    <w:rsid w:val="009A7036"/>
    <w:rsid w:val="009B0177"/>
    <w:rsid w:val="009B0956"/>
    <w:rsid w:val="009B127F"/>
    <w:rsid w:val="009B1513"/>
    <w:rsid w:val="009B25A2"/>
    <w:rsid w:val="009B2DE3"/>
    <w:rsid w:val="009B33E0"/>
    <w:rsid w:val="009B3945"/>
    <w:rsid w:val="009B427E"/>
    <w:rsid w:val="009B52EB"/>
    <w:rsid w:val="009B79DD"/>
    <w:rsid w:val="009B7AA2"/>
    <w:rsid w:val="009C049D"/>
    <w:rsid w:val="009C0524"/>
    <w:rsid w:val="009C190E"/>
    <w:rsid w:val="009C2304"/>
    <w:rsid w:val="009C23FB"/>
    <w:rsid w:val="009C4A73"/>
    <w:rsid w:val="009C58AD"/>
    <w:rsid w:val="009C6C51"/>
    <w:rsid w:val="009D16CF"/>
    <w:rsid w:val="009D60A3"/>
    <w:rsid w:val="009D65EA"/>
    <w:rsid w:val="009E01F1"/>
    <w:rsid w:val="009E04CC"/>
    <w:rsid w:val="009E1A2F"/>
    <w:rsid w:val="009E2F29"/>
    <w:rsid w:val="009E32F8"/>
    <w:rsid w:val="009E3D74"/>
    <w:rsid w:val="009E53B6"/>
    <w:rsid w:val="009F0445"/>
    <w:rsid w:val="009F1C55"/>
    <w:rsid w:val="009F2D8A"/>
    <w:rsid w:val="009F49C3"/>
    <w:rsid w:val="009F4BD9"/>
    <w:rsid w:val="009F6244"/>
    <w:rsid w:val="009F799B"/>
    <w:rsid w:val="00A009FA"/>
    <w:rsid w:val="00A01358"/>
    <w:rsid w:val="00A021F7"/>
    <w:rsid w:val="00A03311"/>
    <w:rsid w:val="00A0516D"/>
    <w:rsid w:val="00A0645D"/>
    <w:rsid w:val="00A07008"/>
    <w:rsid w:val="00A073AD"/>
    <w:rsid w:val="00A10FD0"/>
    <w:rsid w:val="00A12188"/>
    <w:rsid w:val="00A12D4C"/>
    <w:rsid w:val="00A1348C"/>
    <w:rsid w:val="00A145C8"/>
    <w:rsid w:val="00A1635B"/>
    <w:rsid w:val="00A16385"/>
    <w:rsid w:val="00A17033"/>
    <w:rsid w:val="00A17702"/>
    <w:rsid w:val="00A17DB8"/>
    <w:rsid w:val="00A20094"/>
    <w:rsid w:val="00A204A2"/>
    <w:rsid w:val="00A2114C"/>
    <w:rsid w:val="00A21221"/>
    <w:rsid w:val="00A21D83"/>
    <w:rsid w:val="00A21F60"/>
    <w:rsid w:val="00A222A9"/>
    <w:rsid w:val="00A22A1C"/>
    <w:rsid w:val="00A22B2A"/>
    <w:rsid w:val="00A2652E"/>
    <w:rsid w:val="00A269A3"/>
    <w:rsid w:val="00A274BB"/>
    <w:rsid w:val="00A2798D"/>
    <w:rsid w:val="00A317B7"/>
    <w:rsid w:val="00A31995"/>
    <w:rsid w:val="00A329EC"/>
    <w:rsid w:val="00A34229"/>
    <w:rsid w:val="00A349C6"/>
    <w:rsid w:val="00A35D13"/>
    <w:rsid w:val="00A36B03"/>
    <w:rsid w:val="00A36FB8"/>
    <w:rsid w:val="00A37A84"/>
    <w:rsid w:val="00A37E7E"/>
    <w:rsid w:val="00A40489"/>
    <w:rsid w:val="00A4071F"/>
    <w:rsid w:val="00A41175"/>
    <w:rsid w:val="00A41C0A"/>
    <w:rsid w:val="00A41C29"/>
    <w:rsid w:val="00A4289F"/>
    <w:rsid w:val="00A4385C"/>
    <w:rsid w:val="00A444D3"/>
    <w:rsid w:val="00A45B80"/>
    <w:rsid w:val="00A45E3E"/>
    <w:rsid w:val="00A46C97"/>
    <w:rsid w:val="00A47842"/>
    <w:rsid w:val="00A47856"/>
    <w:rsid w:val="00A47916"/>
    <w:rsid w:val="00A47FCC"/>
    <w:rsid w:val="00A5048B"/>
    <w:rsid w:val="00A50927"/>
    <w:rsid w:val="00A515FF"/>
    <w:rsid w:val="00A53878"/>
    <w:rsid w:val="00A542ED"/>
    <w:rsid w:val="00A54407"/>
    <w:rsid w:val="00A5456F"/>
    <w:rsid w:val="00A545B8"/>
    <w:rsid w:val="00A55059"/>
    <w:rsid w:val="00A56B07"/>
    <w:rsid w:val="00A606E1"/>
    <w:rsid w:val="00A60E8A"/>
    <w:rsid w:val="00A62BFA"/>
    <w:rsid w:val="00A643CC"/>
    <w:rsid w:val="00A663B6"/>
    <w:rsid w:val="00A67226"/>
    <w:rsid w:val="00A7170E"/>
    <w:rsid w:val="00A727DF"/>
    <w:rsid w:val="00A75D17"/>
    <w:rsid w:val="00A76D69"/>
    <w:rsid w:val="00A76E3B"/>
    <w:rsid w:val="00A76EDF"/>
    <w:rsid w:val="00A77F85"/>
    <w:rsid w:val="00A80D45"/>
    <w:rsid w:val="00A80E02"/>
    <w:rsid w:val="00A82560"/>
    <w:rsid w:val="00A826C0"/>
    <w:rsid w:val="00A82C64"/>
    <w:rsid w:val="00A82D2D"/>
    <w:rsid w:val="00A8300F"/>
    <w:rsid w:val="00A85453"/>
    <w:rsid w:val="00A859F4"/>
    <w:rsid w:val="00A85A80"/>
    <w:rsid w:val="00A86A57"/>
    <w:rsid w:val="00A86E6F"/>
    <w:rsid w:val="00A87D87"/>
    <w:rsid w:val="00A90935"/>
    <w:rsid w:val="00A910E3"/>
    <w:rsid w:val="00A914C3"/>
    <w:rsid w:val="00A91C57"/>
    <w:rsid w:val="00A931B4"/>
    <w:rsid w:val="00A94987"/>
    <w:rsid w:val="00A961BB"/>
    <w:rsid w:val="00A96466"/>
    <w:rsid w:val="00A965FF"/>
    <w:rsid w:val="00A97553"/>
    <w:rsid w:val="00AA0280"/>
    <w:rsid w:val="00AA13AE"/>
    <w:rsid w:val="00AA14EE"/>
    <w:rsid w:val="00AA2792"/>
    <w:rsid w:val="00AA2F9A"/>
    <w:rsid w:val="00AA3B25"/>
    <w:rsid w:val="00AA3BA4"/>
    <w:rsid w:val="00AA5A74"/>
    <w:rsid w:val="00AA5AC6"/>
    <w:rsid w:val="00AA5B48"/>
    <w:rsid w:val="00AA6313"/>
    <w:rsid w:val="00AA6703"/>
    <w:rsid w:val="00AA6E87"/>
    <w:rsid w:val="00AA7848"/>
    <w:rsid w:val="00AB1399"/>
    <w:rsid w:val="00AB2029"/>
    <w:rsid w:val="00AB2146"/>
    <w:rsid w:val="00AB3904"/>
    <w:rsid w:val="00AB3DBB"/>
    <w:rsid w:val="00AB4433"/>
    <w:rsid w:val="00AB4A24"/>
    <w:rsid w:val="00AB5AA3"/>
    <w:rsid w:val="00AB618C"/>
    <w:rsid w:val="00AB6B63"/>
    <w:rsid w:val="00AB6D54"/>
    <w:rsid w:val="00AC086B"/>
    <w:rsid w:val="00AC0DCB"/>
    <w:rsid w:val="00AC6267"/>
    <w:rsid w:val="00AC6290"/>
    <w:rsid w:val="00AC6582"/>
    <w:rsid w:val="00AD046B"/>
    <w:rsid w:val="00AD12B6"/>
    <w:rsid w:val="00AD22BD"/>
    <w:rsid w:val="00AD2CDC"/>
    <w:rsid w:val="00AD2E1B"/>
    <w:rsid w:val="00AD3136"/>
    <w:rsid w:val="00AD3847"/>
    <w:rsid w:val="00AD38EC"/>
    <w:rsid w:val="00AD4104"/>
    <w:rsid w:val="00AD45E3"/>
    <w:rsid w:val="00AD54E2"/>
    <w:rsid w:val="00AD582E"/>
    <w:rsid w:val="00AD622D"/>
    <w:rsid w:val="00AD6F05"/>
    <w:rsid w:val="00AD6F0F"/>
    <w:rsid w:val="00AD7241"/>
    <w:rsid w:val="00AE0828"/>
    <w:rsid w:val="00AE14EB"/>
    <w:rsid w:val="00AE1B53"/>
    <w:rsid w:val="00AE3E8C"/>
    <w:rsid w:val="00AE428C"/>
    <w:rsid w:val="00AE4832"/>
    <w:rsid w:val="00AE4A42"/>
    <w:rsid w:val="00AE4B54"/>
    <w:rsid w:val="00AE4E2E"/>
    <w:rsid w:val="00AE4FAD"/>
    <w:rsid w:val="00AE4FDF"/>
    <w:rsid w:val="00AE7993"/>
    <w:rsid w:val="00AF0BB2"/>
    <w:rsid w:val="00AF2380"/>
    <w:rsid w:val="00AF37D5"/>
    <w:rsid w:val="00AF38F9"/>
    <w:rsid w:val="00AF4E60"/>
    <w:rsid w:val="00AF63CA"/>
    <w:rsid w:val="00AF67A4"/>
    <w:rsid w:val="00B009CC"/>
    <w:rsid w:val="00B01839"/>
    <w:rsid w:val="00B01B52"/>
    <w:rsid w:val="00B02365"/>
    <w:rsid w:val="00B0286E"/>
    <w:rsid w:val="00B02D4D"/>
    <w:rsid w:val="00B02E38"/>
    <w:rsid w:val="00B02FD1"/>
    <w:rsid w:val="00B047F2"/>
    <w:rsid w:val="00B04FB2"/>
    <w:rsid w:val="00B05205"/>
    <w:rsid w:val="00B0570C"/>
    <w:rsid w:val="00B05BB9"/>
    <w:rsid w:val="00B05EC1"/>
    <w:rsid w:val="00B102F9"/>
    <w:rsid w:val="00B107D2"/>
    <w:rsid w:val="00B10C3C"/>
    <w:rsid w:val="00B10DB7"/>
    <w:rsid w:val="00B11395"/>
    <w:rsid w:val="00B1191F"/>
    <w:rsid w:val="00B11A8B"/>
    <w:rsid w:val="00B12539"/>
    <w:rsid w:val="00B1305E"/>
    <w:rsid w:val="00B156C1"/>
    <w:rsid w:val="00B174D2"/>
    <w:rsid w:val="00B20498"/>
    <w:rsid w:val="00B21006"/>
    <w:rsid w:val="00B218DF"/>
    <w:rsid w:val="00B2455F"/>
    <w:rsid w:val="00B24A42"/>
    <w:rsid w:val="00B24C8C"/>
    <w:rsid w:val="00B25E64"/>
    <w:rsid w:val="00B2650F"/>
    <w:rsid w:val="00B2690C"/>
    <w:rsid w:val="00B26A76"/>
    <w:rsid w:val="00B3042E"/>
    <w:rsid w:val="00B3057E"/>
    <w:rsid w:val="00B3153A"/>
    <w:rsid w:val="00B31F12"/>
    <w:rsid w:val="00B3231F"/>
    <w:rsid w:val="00B32EE9"/>
    <w:rsid w:val="00B3340F"/>
    <w:rsid w:val="00B33AED"/>
    <w:rsid w:val="00B3484D"/>
    <w:rsid w:val="00B37A48"/>
    <w:rsid w:val="00B4005F"/>
    <w:rsid w:val="00B4061D"/>
    <w:rsid w:val="00B40D22"/>
    <w:rsid w:val="00B40FE7"/>
    <w:rsid w:val="00B414E2"/>
    <w:rsid w:val="00B43023"/>
    <w:rsid w:val="00B43C0F"/>
    <w:rsid w:val="00B44F8A"/>
    <w:rsid w:val="00B450A0"/>
    <w:rsid w:val="00B457C9"/>
    <w:rsid w:val="00B502A6"/>
    <w:rsid w:val="00B5118B"/>
    <w:rsid w:val="00B51C3B"/>
    <w:rsid w:val="00B52822"/>
    <w:rsid w:val="00B530A7"/>
    <w:rsid w:val="00B55BD0"/>
    <w:rsid w:val="00B56294"/>
    <w:rsid w:val="00B56AAF"/>
    <w:rsid w:val="00B5766C"/>
    <w:rsid w:val="00B60114"/>
    <w:rsid w:val="00B607DB"/>
    <w:rsid w:val="00B60EF7"/>
    <w:rsid w:val="00B613A2"/>
    <w:rsid w:val="00B61C70"/>
    <w:rsid w:val="00B6307A"/>
    <w:rsid w:val="00B63258"/>
    <w:rsid w:val="00B63846"/>
    <w:rsid w:val="00B653A5"/>
    <w:rsid w:val="00B6570E"/>
    <w:rsid w:val="00B66624"/>
    <w:rsid w:val="00B706C5"/>
    <w:rsid w:val="00B71E47"/>
    <w:rsid w:val="00B73D11"/>
    <w:rsid w:val="00B7565B"/>
    <w:rsid w:val="00B80756"/>
    <w:rsid w:val="00B8167A"/>
    <w:rsid w:val="00B81CF3"/>
    <w:rsid w:val="00B82743"/>
    <w:rsid w:val="00B827C4"/>
    <w:rsid w:val="00B833C2"/>
    <w:rsid w:val="00B83621"/>
    <w:rsid w:val="00B83AC8"/>
    <w:rsid w:val="00B84353"/>
    <w:rsid w:val="00B84407"/>
    <w:rsid w:val="00B85D7D"/>
    <w:rsid w:val="00B85EBB"/>
    <w:rsid w:val="00B863DD"/>
    <w:rsid w:val="00B91093"/>
    <w:rsid w:val="00B92BCE"/>
    <w:rsid w:val="00B92CE4"/>
    <w:rsid w:val="00B93E8C"/>
    <w:rsid w:val="00B94305"/>
    <w:rsid w:val="00B94CF3"/>
    <w:rsid w:val="00B95DC9"/>
    <w:rsid w:val="00B9673D"/>
    <w:rsid w:val="00B976E2"/>
    <w:rsid w:val="00BA0240"/>
    <w:rsid w:val="00BA179C"/>
    <w:rsid w:val="00BA2B30"/>
    <w:rsid w:val="00BA491F"/>
    <w:rsid w:val="00BA4DFF"/>
    <w:rsid w:val="00BA5D7A"/>
    <w:rsid w:val="00BA5FCB"/>
    <w:rsid w:val="00BA7036"/>
    <w:rsid w:val="00BA7675"/>
    <w:rsid w:val="00BA7B97"/>
    <w:rsid w:val="00BB2315"/>
    <w:rsid w:val="00BB2DFC"/>
    <w:rsid w:val="00BB3AEF"/>
    <w:rsid w:val="00BB3D53"/>
    <w:rsid w:val="00BB43B7"/>
    <w:rsid w:val="00BB6628"/>
    <w:rsid w:val="00BB7218"/>
    <w:rsid w:val="00BB7259"/>
    <w:rsid w:val="00BC0610"/>
    <w:rsid w:val="00BC1A1F"/>
    <w:rsid w:val="00BC2389"/>
    <w:rsid w:val="00BC5B1D"/>
    <w:rsid w:val="00BD0236"/>
    <w:rsid w:val="00BD0C4A"/>
    <w:rsid w:val="00BD0F44"/>
    <w:rsid w:val="00BD20C2"/>
    <w:rsid w:val="00BD42A5"/>
    <w:rsid w:val="00BD4550"/>
    <w:rsid w:val="00BE088E"/>
    <w:rsid w:val="00BE0EEF"/>
    <w:rsid w:val="00BE10AD"/>
    <w:rsid w:val="00BE18C1"/>
    <w:rsid w:val="00BE2435"/>
    <w:rsid w:val="00BE478D"/>
    <w:rsid w:val="00BE5408"/>
    <w:rsid w:val="00BE57BD"/>
    <w:rsid w:val="00BE67F6"/>
    <w:rsid w:val="00BE6C24"/>
    <w:rsid w:val="00BF1694"/>
    <w:rsid w:val="00BF3327"/>
    <w:rsid w:val="00BF41AB"/>
    <w:rsid w:val="00BF45B0"/>
    <w:rsid w:val="00BF7408"/>
    <w:rsid w:val="00C037F9"/>
    <w:rsid w:val="00C039B8"/>
    <w:rsid w:val="00C03C6D"/>
    <w:rsid w:val="00C048AF"/>
    <w:rsid w:val="00C0634A"/>
    <w:rsid w:val="00C065C5"/>
    <w:rsid w:val="00C07768"/>
    <w:rsid w:val="00C10A2B"/>
    <w:rsid w:val="00C12E7B"/>
    <w:rsid w:val="00C134DC"/>
    <w:rsid w:val="00C13B3C"/>
    <w:rsid w:val="00C14682"/>
    <w:rsid w:val="00C14694"/>
    <w:rsid w:val="00C16511"/>
    <w:rsid w:val="00C1687F"/>
    <w:rsid w:val="00C16C4B"/>
    <w:rsid w:val="00C17685"/>
    <w:rsid w:val="00C17846"/>
    <w:rsid w:val="00C2267F"/>
    <w:rsid w:val="00C2591A"/>
    <w:rsid w:val="00C26712"/>
    <w:rsid w:val="00C26E42"/>
    <w:rsid w:val="00C3063E"/>
    <w:rsid w:val="00C33FFA"/>
    <w:rsid w:val="00C350E8"/>
    <w:rsid w:val="00C356D3"/>
    <w:rsid w:val="00C3613B"/>
    <w:rsid w:val="00C36203"/>
    <w:rsid w:val="00C3623E"/>
    <w:rsid w:val="00C37A5B"/>
    <w:rsid w:val="00C4016A"/>
    <w:rsid w:val="00C423B2"/>
    <w:rsid w:val="00C42C07"/>
    <w:rsid w:val="00C4371D"/>
    <w:rsid w:val="00C44B5F"/>
    <w:rsid w:val="00C44E24"/>
    <w:rsid w:val="00C4525A"/>
    <w:rsid w:val="00C45FAB"/>
    <w:rsid w:val="00C4728D"/>
    <w:rsid w:val="00C472CE"/>
    <w:rsid w:val="00C50584"/>
    <w:rsid w:val="00C50CD9"/>
    <w:rsid w:val="00C50E63"/>
    <w:rsid w:val="00C510FC"/>
    <w:rsid w:val="00C51885"/>
    <w:rsid w:val="00C5193A"/>
    <w:rsid w:val="00C52178"/>
    <w:rsid w:val="00C525B6"/>
    <w:rsid w:val="00C53473"/>
    <w:rsid w:val="00C534A3"/>
    <w:rsid w:val="00C534EB"/>
    <w:rsid w:val="00C55C42"/>
    <w:rsid w:val="00C56996"/>
    <w:rsid w:val="00C5745A"/>
    <w:rsid w:val="00C6105A"/>
    <w:rsid w:val="00C620B8"/>
    <w:rsid w:val="00C63B4A"/>
    <w:rsid w:val="00C665BB"/>
    <w:rsid w:val="00C66CC6"/>
    <w:rsid w:val="00C67E3B"/>
    <w:rsid w:val="00C71562"/>
    <w:rsid w:val="00C7294D"/>
    <w:rsid w:val="00C739F6"/>
    <w:rsid w:val="00C73DA8"/>
    <w:rsid w:val="00C742BF"/>
    <w:rsid w:val="00C76D08"/>
    <w:rsid w:val="00C77FC8"/>
    <w:rsid w:val="00C81427"/>
    <w:rsid w:val="00C8200A"/>
    <w:rsid w:val="00C82A13"/>
    <w:rsid w:val="00C85002"/>
    <w:rsid w:val="00C85879"/>
    <w:rsid w:val="00C87484"/>
    <w:rsid w:val="00C878CF"/>
    <w:rsid w:val="00C87D81"/>
    <w:rsid w:val="00C90ECD"/>
    <w:rsid w:val="00C92282"/>
    <w:rsid w:val="00C92CF1"/>
    <w:rsid w:val="00C92F09"/>
    <w:rsid w:val="00C96840"/>
    <w:rsid w:val="00C96B8F"/>
    <w:rsid w:val="00C96D9C"/>
    <w:rsid w:val="00C97420"/>
    <w:rsid w:val="00C97BDF"/>
    <w:rsid w:val="00CA0F8A"/>
    <w:rsid w:val="00CA1EC0"/>
    <w:rsid w:val="00CA2272"/>
    <w:rsid w:val="00CA269E"/>
    <w:rsid w:val="00CA461B"/>
    <w:rsid w:val="00CA5490"/>
    <w:rsid w:val="00CA7049"/>
    <w:rsid w:val="00CB061D"/>
    <w:rsid w:val="00CB0A22"/>
    <w:rsid w:val="00CB0F40"/>
    <w:rsid w:val="00CB17EA"/>
    <w:rsid w:val="00CB1C3E"/>
    <w:rsid w:val="00CB4D25"/>
    <w:rsid w:val="00CB4E10"/>
    <w:rsid w:val="00CB6980"/>
    <w:rsid w:val="00CB738E"/>
    <w:rsid w:val="00CC04F1"/>
    <w:rsid w:val="00CC1B2C"/>
    <w:rsid w:val="00CC1E71"/>
    <w:rsid w:val="00CC1F3D"/>
    <w:rsid w:val="00CC2BD1"/>
    <w:rsid w:val="00CC2DC1"/>
    <w:rsid w:val="00CC33DA"/>
    <w:rsid w:val="00CC4E63"/>
    <w:rsid w:val="00CC6AA0"/>
    <w:rsid w:val="00CC7230"/>
    <w:rsid w:val="00CD0911"/>
    <w:rsid w:val="00CD0E02"/>
    <w:rsid w:val="00CD24C6"/>
    <w:rsid w:val="00CD2EE2"/>
    <w:rsid w:val="00CD5C6D"/>
    <w:rsid w:val="00CD6595"/>
    <w:rsid w:val="00CD6B6F"/>
    <w:rsid w:val="00CD765D"/>
    <w:rsid w:val="00CD7B5A"/>
    <w:rsid w:val="00CD7C1F"/>
    <w:rsid w:val="00CE0270"/>
    <w:rsid w:val="00CE0725"/>
    <w:rsid w:val="00CE3F54"/>
    <w:rsid w:val="00CE4830"/>
    <w:rsid w:val="00CE5B03"/>
    <w:rsid w:val="00CE71B8"/>
    <w:rsid w:val="00CE7853"/>
    <w:rsid w:val="00CE78A8"/>
    <w:rsid w:val="00CE7B36"/>
    <w:rsid w:val="00CE7EFF"/>
    <w:rsid w:val="00CF0684"/>
    <w:rsid w:val="00CF18BD"/>
    <w:rsid w:val="00CF1EE0"/>
    <w:rsid w:val="00CF28C8"/>
    <w:rsid w:val="00CF32B9"/>
    <w:rsid w:val="00CF3D4B"/>
    <w:rsid w:val="00CF5E97"/>
    <w:rsid w:val="00D008E5"/>
    <w:rsid w:val="00D021E6"/>
    <w:rsid w:val="00D05358"/>
    <w:rsid w:val="00D07184"/>
    <w:rsid w:val="00D10679"/>
    <w:rsid w:val="00D10AFB"/>
    <w:rsid w:val="00D124B6"/>
    <w:rsid w:val="00D12C27"/>
    <w:rsid w:val="00D1334A"/>
    <w:rsid w:val="00D13F01"/>
    <w:rsid w:val="00D146C7"/>
    <w:rsid w:val="00D165D9"/>
    <w:rsid w:val="00D16698"/>
    <w:rsid w:val="00D173E0"/>
    <w:rsid w:val="00D20898"/>
    <w:rsid w:val="00D20E29"/>
    <w:rsid w:val="00D22F11"/>
    <w:rsid w:val="00D2315B"/>
    <w:rsid w:val="00D242B7"/>
    <w:rsid w:val="00D2627D"/>
    <w:rsid w:val="00D26951"/>
    <w:rsid w:val="00D26969"/>
    <w:rsid w:val="00D27515"/>
    <w:rsid w:val="00D27641"/>
    <w:rsid w:val="00D27E02"/>
    <w:rsid w:val="00D30FB9"/>
    <w:rsid w:val="00D3102F"/>
    <w:rsid w:val="00D3109D"/>
    <w:rsid w:val="00D311A9"/>
    <w:rsid w:val="00D3137F"/>
    <w:rsid w:val="00D31BAE"/>
    <w:rsid w:val="00D326F3"/>
    <w:rsid w:val="00D332F0"/>
    <w:rsid w:val="00D33786"/>
    <w:rsid w:val="00D3394F"/>
    <w:rsid w:val="00D34DF5"/>
    <w:rsid w:val="00D3540D"/>
    <w:rsid w:val="00D35DFA"/>
    <w:rsid w:val="00D3709D"/>
    <w:rsid w:val="00D3783D"/>
    <w:rsid w:val="00D37AA0"/>
    <w:rsid w:val="00D40011"/>
    <w:rsid w:val="00D403F1"/>
    <w:rsid w:val="00D42974"/>
    <w:rsid w:val="00D42D06"/>
    <w:rsid w:val="00D50BDA"/>
    <w:rsid w:val="00D52D9E"/>
    <w:rsid w:val="00D544D8"/>
    <w:rsid w:val="00D54855"/>
    <w:rsid w:val="00D54A68"/>
    <w:rsid w:val="00D54C83"/>
    <w:rsid w:val="00D56D19"/>
    <w:rsid w:val="00D57717"/>
    <w:rsid w:val="00D6000B"/>
    <w:rsid w:val="00D603DB"/>
    <w:rsid w:val="00D61612"/>
    <w:rsid w:val="00D61DD3"/>
    <w:rsid w:val="00D632FF"/>
    <w:rsid w:val="00D63910"/>
    <w:rsid w:val="00D63D80"/>
    <w:rsid w:val="00D64C00"/>
    <w:rsid w:val="00D64C9B"/>
    <w:rsid w:val="00D64DA1"/>
    <w:rsid w:val="00D65CEE"/>
    <w:rsid w:val="00D66A73"/>
    <w:rsid w:val="00D67D46"/>
    <w:rsid w:val="00D712D0"/>
    <w:rsid w:val="00D71309"/>
    <w:rsid w:val="00D745FB"/>
    <w:rsid w:val="00D7491E"/>
    <w:rsid w:val="00D74A78"/>
    <w:rsid w:val="00D767AE"/>
    <w:rsid w:val="00D76A56"/>
    <w:rsid w:val="00D76BC5"/>
    <w:rsid w:val="00D77441"/>
    <w:rsid w:val="00D800A9"/>
    <w:rsid w:val="00D8029C"/>
    <w:rsid w:val="00D80536"/>
    <w:rsid w:val="00D8102F"/>
    <w:rsid w:val="00D81885"/>
    <w:rsid w:val="00D83F9B"/>
    <w:rsid w:val="00D85784"/>
    <w:rsid w:val="00D859FC"/>
    <w:rsid w:val="00D85E35"/>
    <w:rsid w:val="00D860B7"/>
    <w:rsid w:val="00D87DA7"/>
    <w:rsid w:val="00D911A6"/>
    <w:rsid w:val="00D914B3"/>
    <w:rsid w:val="00D91955"/>
    <w:rsid w:val="00D91D85"/>
    <w:rsid w:val="00D92C68"/>
    <w:rsid w:val="00D92C8D"/>
    <w:rsid w:val="00D944B6"/>
    <w:rsid w:val="00D94A06"/>
    <w:rsid w:val="00D94DC0"/>
    <w:rsid w:val="00D954D6"/>
    <w:rsid w:val="00D95C50"/>
    <w:rsid w:val="00D95C84"/>
    <w:rsid w:val="00D96838"/>
    <w:rsid w:val="00D9794F"/>
    <w:rsid w:val="00DA0A98"/>
    <w:rsid w:val="00DA1202"/>
    <w:rsid w:val="00DA37F6"/>
    <w:rsid w:val="00DA45A0"/>
    <w:rsid w:val="00DA4D1F"/>
    <w:rsid w:val="00DA5EAC"/>
    <w:rsid w:val="00DA64CB"/>
    <w:rsid w:val="00DA66D4"/>
    <w:rsid w:val="00DA6DFC"/>
    <w:rsid w:val="00DB0253"/>
    <w:rsid w:val="00DB0A88"/>
    <w:rsid w:val="00DB11F6"/>
    <w:rsid w:val="00DB245E"/>
    <w:rsid w:val="00DB24F4"/>
    <w:rsid w:val="00DB2CDF"/>
    <w:rsid w:val="00DB2D81"/>
    <w:rsid w:val="00DB41D7"/>
    <w:rsid w:val="00DB63B0"/>
    <w:rsid w:val="00DB6C09"/>
    <w:rsid w:val="00DB7386"/>
    <w:rsid w:val="00DB73C2"/>
    <w:rsid w:val="00DC0201"/>
    <w:rsid w:val="00DC1A1C"/>
    <w:rsid w:val="00DC1F72"/>
    <w:rsid w:val="00DC424B"/>
    <w:rsid w:val="00DC45D5"/>
    <w:rsid w:val="00DC4A47"/>
    <w:rsid w:val="00DC6868"/>
    <w:rsid w:val="00DC6B13"/>
    <w:rsid w:val="00DC74A9"/>
    <w:rsid w:val="00DC7836"/>
    <w:rsid w:val="00DC7F2B"/>
    <w:rsid w:val="00DD17F7"/>
    <w:rsid w:val="00DD1E71"/>
    <w:rsid w:val="00DD2953"/>
    <w:rsid w:val="00DD2F48"/>
    <w:rsid w:val="00DD41E3"/>
    <w:rsid w:val="00DD4932"/>
    <w:rsid w:val="00DD56AC"/>
    <w:rsid w:val="00DD58E6"/>
    <w:rsid w:val="00DD6ADE"/>
    <w:rsid w:val="00DE15EF"/>
    <w:rsid w:val="00DE17A3"/>
    <w:rsid w:val="00DE4286"/>
    <w:rsid w:val="00DE4A77"/>
    <w:rsid w:val="00DE55B8"/>
    <w:rsid w:val="00DE5F59"/>
    <w:rsid w:val="00DF0672"/>
    <w:rsid w:val="00DF06D1"/>
    <w:rsid w:val="00DF0894"/>
    <w:rsid w:val="00DF08DE"/>
    <w:rsid w:val="00DF1D5B"/>
    <w:rsid w:val="00DF27FF"/>
    <w:rsid w:val="00DF2C40"/>
    <w:rsid w:val="00DF3916"/>
    <w:rsid w:val="00DF3CE1"/>
    <w:rsid w:val="00DF4057"/>
    <w:rsid w:val="00DF546C"/>
    <w:rsid w:val="00DF5B66"/>
    <w:rsid w:val="00DF6741"/>
    <w:rsid w:val="00DF6A87"/>
    <w:rsid w:val="00DF7809"/>
    <w:rsid w:val="00DF7AD8"/>
    <w:rsid w:val="00DF7B50"/>
    <w:rsid w:val="00DF7FFE"/>
    <w:rsid w:val="00E0097C"/>
    <w:rsid w:val="00E0118E"/>
    <w:rsid w:val="00E03749"/>
    <w:rsid w:val="00E04288"/>
    <w:rsid w:val="00E05DA8"/>
    <w:rsid w:val="00E073CB"/>
    <w:rsid w:val="00E101DF"/>
    <w:rsid w:val="00E10E8F"/>
    <w:rsid w:val="00E110B0"/>
    <w:rsid w:val="00E11698"/>
    <w:rsid w:val="00E13866"/>
    <w:rsid w:val="00E14FAF"/>
    <w:rsid w:val="00E15248"/>
    <w:rsid w:val="00E15612"/>
    <w:rsid w:val="00E158B1"/>
    <w:rsid w:val="00E158C8"/>
    <w:rsid w:val="00E15996"/>
    <w:rsid w:val="00E15D22"/>
    <w:rsid w:val="00E16978"/>
    <w:rsid w:val="00E16D8D"/>
    <w:rsid w:val="00E17D91"/>
    <w:rsid w:val="00E211B3"/>
    <w:rsid w:val="00E253A7"/>
    <w:rsid w:val="00E255BC"/>
    <w:rsid w:val="00E266F4"/>
    <w:rsid w:val="00E269BF"/>
    <w:rsid w:val="00E26A51"/>
    <w:rsid w:val="00E2744F"/>
    <w:rsid w:val="00E31F0A"/>
    <w:rsid w:val="00E3234A"/>
    <w:rsid w:val="00E33C5F"/>
    <w:rsid w:val="00E36042"/>
    <w:rsid w:val="00E36376"/>
    <w:rsid w:val="00E3642B"/>
    <w:rsid w:val="00E37B01"/>
    <w:rsid w:val="00E40FC1"/>
    <w:rsid w:val="00E4189C"/>
    <w:rsid w:val="00E4320B"/>
    <w:rsid w:val="00E43690"/>
    <w:rsid w:val="00E4428C"/>
    <w:rsid w:val="00E47E19"/>
    <w:rsid w:val="00E51F37"/>
    <w:rsid w:val="00E5314B"/>
    <w:rsid w:val="00E53215"/>
    <w:rsid w:val="00E53282"/>
    <w:rsid w:val="00E55F2F"/>
    <w:rsid w:val="00E55F7C"/>
    <w:rsid w:val="00E5779C"/>
    <w:rsid w:val="00E6061D"/>
    <w:rsid w:val="00E613D4"/>
    <w:rsid w:val="00E61710"/>
    <w:rsid w:val="00E624D7"/>
    <w:rsid w:val="00E626B8"/>
    <w:rsid w:val="00E62AE0"/>
    <w:rsid w:val="00E63267"/>
    <w:rsid w:val="00E63662"/>
    <w:rsid w:val="00E66220"/>
    <w:rsid w:val="00E66438"/>
    <w:rsid w:val="00E66768"/>
    <w:rsid w:val="00E66CF4"/>
    <w:rsid w:val="00E67F23"/>
    <w:rsid w:val="00E711DF"/>
    <w:rsid w:val="00E715CD"/>
    <w:rsid w:val="00E72BFF"/>
    <w:rsid w:val="00E72E1B"/>
    <w:rsid w:val="00E73866"/>
    <w:rsid w:val="00E73F96"/>
    <w:rsid w:val="00E76785"/>
    <w:rsid w:val="00E76D98"/>
    <w:rsid w:val="00E770DD"/>
    <w:rsid w:val="00E776E3"/>
    <w:rsid w:val="00E779E5"/>
    <w:rsid w:val="00E81E4E"/>
    <w:rsid w:val="00E82938"/>
    <w:rsid w:val="00E844E7"/>
    <w:rsid w:val="00E85A2D"/>
    <w:rsid w:val="00E86656"/>
    <w:rsid w:val="00E86CA1"/>
    <w:rsid w:val="00E9010D"/>
    <w:rsid w:val="00E90A8D"/>
    <w:rsid w:val="00E911C3"/>
    <w:rsid w:val="00E914AE"/>
    <w:rsid w:val="00E9345A"/>
    <w:rsid w:val="00E940FA"/>
    <w:rsid w:val="00E94901"/>
    <w:rsid w:val="00E951FF"/>
    <w:rsid w:val="00E9652B"/>
    <w:rsid w:val="00E96970"/>
    <w:rsid w:val="00E9764C"/>
    <w:rsid w:val="00E979BE"/>
    <w:rsid w:val="00EA04DC"/>
    <w:rsid w:val="00EA086A"/>
    <w:rsid w:val="00EA088B"/>
    <w:rsid w:val="00EA10CE"/>
    <w:rsid w:val="00EA1369"/>
    <w:rsid w:val="00EA2064"/>
    <w:rsid w:val="00EA393E"/>
    <w:rsid w:val="00EA66BD"/>
    <w:rsid w:val="00EA6B75"/>
    <w:rsid w:val="00EA7640"/>
    <w:rsid w:val="00EA769F"/>
    <w:rsid w:val="00EB1B45"/>
    <w:rsid w:val="00EB2567"/>
    <w:rsid w:val="00EB284D"/>
    <w:rsid w:val="00EB2DDC"/>
    <w:rsid w:val="00EB2EB1"/>
    <w:rsid w:val="00EB47AD"/>
    <w:rsid w:val="00EB50B9"/>
    <w:rsid w:val="00EB5B3A"/>
    <w:rsid w:val="00EB6B06"/>
    <w:rsid w:val="00EB74E8"/>
    <w:rsid w:val="00EB7884"/>
    <w:rsid w:val="00EC08B7"/>
    <w:rsid w:val="00EC102B"/>
    <w:rsid w:val="00EC18CB"/>
    <w:rsid w:val="00EC1EA5"/>
    <w:rsid w:val="00EC4074"/>
    <w:rsid w:val="00EC6247"/>
    <w:rsid w:val="00EC6D64"/>
    <w:rsid w:val="00ED24E0"/>
    <w:rsid w:val="00ED2EEE"/>
    <w:rsid w:val="00ED3FF9"/>
    <w:rsid w:val="00ED449F"/>
    <w:rsid w:val="00ED4634"/>
    <w:rsid w:val="00ED4AA4"/>
    <w:rsid w:val="00ED6EE2"/>
    <w:rsid w:val="00ED74B0"/>
    <w:rsid w:val="00ED7BFC"/>
    <w:rsid w:val="00EE0267"/>
    <w:rsid w:val="00EE08C6"/>
    <w:rsid w:val="00EE1FEE"/>
    <w:rsid w:val="00EE284F"/>
    <w:rsid w:val="00EE2F75"/>
    <w:rsid w:val="00EE3532"/>
    <w:rsid w:val="00EE5348"/>
    <w:rsid w:val="00EE6808"/>
    <w:rsid w:val="00EE6FFD"/>
    <w:rsid w:val="00EE7748"/>
    <w:rsid w:val="00EF1446"/>
    <w:rsid w:val="00EF27C6"/>
    <w:rsid w:val="00EF28C9"/>
    <w:rsid w:val="00EF2B44"/>
    <w:rsid w:val="00EF48BA"/>
    <w:rsid w:val="00EF4E8D"/>
    <w:rsid w:val="00EF4EF5"/>
    <w:rsid w:val="00EF6D87"/>
    <w:rsid w:val="00F00A93"/>
    <w:rsid w:val="00F00B91"/>
    <w:rsid w:val="00F021B2"/>
    <w:rsid w:val="00F03783"/>
    <w:rsid w:val="00F03834"/>
    <w:rsid w:val="00F04D93"/>
    <w:rsid w:val="00F054CE"/>
    <w:rsid w:val="00F0586D"/>
    <w:rsid w:val="00F0588D"/>
    <w:rsid w:val="00F06CF7"/>
    <w:rsid w:val="00F07372"/>
    <w:rsid w:val="00F10627"/>
    <w:rsid w:val="00F10A4A"/>
    <w:rsid w:val="00F118F1"/>
    <w:rsid w:val="00F1234F"/>
    <w:rsid w:val="00F13620"/>
    <w:rsid w:val="00F13F7C"/>
    <w:rsid w:val="00F14105"/>
    <w:rsid w:val="00F14955"/>
    <w:rsid w:val="00F14B1C"/>
    <w:rsid w:val="00F15D27"/>
    <w:rsid w:val="00F1734F"/>
    <w:rsid w:val="00F17409"/>
    <w:rsid w:val="00F176E3"/>
    <w:rsid w:val="00F21CA3"/>
    <w:rsid w:val="00F22147"/>
    <w:rsid w:val="00F223E3"/>
    <w:rsid w:val="00F23046"/>
    <w:rsid w:val="00F238BA"/>
    <w:rsid w:val="00F243F4"/>
    <w:rsid w:val="00F25027"/>
    <w:rsid w:val="00F26323"/>
    <w:rsid w:val="00F2680A"/>
    <w:rsid w:val="00F27225"/>
    <w:rsid w:val="00F27C20"/>
    <w:rsid w:val="00F307B7"/>
    <w:rsid w:val="00F32DF8"/>
    <w:rsid w:val="00F346B6"/>
    <w:rsid w:val="00F34B90"/>
    <w:rsid w:val="00F35AFD"/>
    <w:rsid w:val="00F3646B"/>
    <w:rsid w:val="00F41641"/>
    <w:rsid w:val="00F4490A"/>
    <w:rsid w:val="00F44A8E"/>
    <w:rsid w:val="00F44BAC"/>
    <w:rsid w:val="00F45EA0"/>
    <w:rsid w:val="00F502FD"/>
    <w:rsid w:val="00F507A1"/>
    <w:rsid w:val="00F50DC6"/>
    <w:rsid w:val="00F511DE"/>
    <w:rsid w:val="00F524E1"/>
    <w:rsid w:val="00F54BFA"/>
    <w:rsid w:val="00F54D2D"/>
    <w:rsid w:val="00F552CB"/>
    <w:rsid w:val="00F555B7"/>
    <w:rsid w:val="00F55C34"/>
    <w:rsid w:val="00F56155"/>
    <w:rsid w:val="00F56D7A"/>
    <w:rsid w:val="00F60031"/>
    <w:rsid w:val="00F60E3D"/>
    <w:rsid w:val="00F618D8"/>
    <w:rsid w:val="00F61CB9"/>
    <w:rsid w:val="00F64474"/>
    <w:rsid w:val="00F65CCD"/>
    <w:rsid w:val="00F7047A"/>
    <w:rsid w:val="00F714DD"/>
    <w:rsid w:val="00F71CB7"/>
    <w:rsid w:val="00F73697"/>
    <w:rsid w:val="00F75E66"/>
    <w:rsid w:val="00F76423"/>
    <w:rsid w:val="00F76BCF"/>
    <w:rsid w:val="00F770C7"/>
    <w:rsid w:val="00F7769B"/>
    <w:rsid w:val="00F8136A"/>
    <w:rsid w:val="00F81E6C"/>
    <w:rsid w:val="00F82085"/>
    <w:rsid w:val="00F823B9"/>
    <w:rsid w:val="00F83779"/>
    <w:rsid w:val="00F838AF"/>
    <w:rsid w:val="00F83D35"/>
    <w:rsid w:val="00F84F3C"/>
    <w:rsid w:val="00F850B5"/>
    <w:rsid w:val="00F867D8"/>
    <w:rsid w:val="00F903A2"/>
    <w:rsid w:val="00F90AD3"/>
    <w:rsid w:val="00F930C6"/>
    <w:rsid w:val="00F935D9"/>
    <w:rsid w:val="00F93DE4"/>
    <w:rsid w:val="00F959BA"/>
    <w:rsid w:val="00F95EA5"/>
    <w:rsid w:val="00F965BB"/>
    <w:rsid w:val="00F96E30"/>
    <w:rsid w:val="00FA03B6"/>
    <w:rsid w:val="00FA25A2"/>
    <w:rsid w:val="00FA5120"/>
    <w:rsid w:val="00FA6091"/>
    <w:rsid w:val="00FA68A7"/>
    <w:rsid w:val="00FA7624"/>
    <w:rsid w:val="00FB07E2"/>
    <w:rsid w:val="00FB1173"/>
    <w:rsid w:val="00FB2089"/>
    <w:rsid w:val="00FB21C2"/>
    <w:rsid w:val="00FB33E6"/>
    <w:rsid w:val="00FB37CA"/>
    <w:rsid w:val="00FB3A1A"/>
    <w:rsid w:val="00FB5353"/>
    <w:rsid w:val="00FB5939"/>
    <w:rsid w:val="00FB67F1"/>
    <w:rsid w:val="00FB6EF2"/>
    <w:rsid w:val="00FC1401"/>
    <w:rsid w:val="00FC1703"/>
    <w:rsid w:val="00FC211A"/>
    <w:rsid w:val="00FC270F"/>
    <w:rsid w:val="00FC283D"/>
    <w:rsid w:val="00FC4606"/>
    <w:rsid w:val="00FC463C"/>
    <w:rsid w:val="00FC4E56"/>
    <w:rsid w:val="00FC54C4"/>
    <w:rsid w:val="00FC57AD"/>
    <w:rsid w:val="00FC591F"/>
    <w:rsid w:val="00FC6E07"/>
    <w:rsid w:val="00FC74CC"/>
    <w:rsid w:val="00FD024D"/>
    <w:rsid w:val="00FD15A5"/>
    <w:rsid w:val="00FD1CA1"/>
    <w:rsid w:val="00FD1F9D"/>
    <w:rsid w:val="00FD260D"/>
    <w:rsid w:val="00FD5823"/>
    <w:rsid w:val="00FE09A7"/>
    <w:rsid w:val="00FE0DCB"/>
    <w:rsid w:val="00FE2722"/>
    <w:rsid w:val="00FE2774"/>
    <w:rsid w:val="00FE333F"/>
    <w:rsid w:val="00FE5367"/>
    <w:rsid w:val="00FE5660"/>
    <w:rsid w:val="00FE78CE"/>
    <w:rsid w:val="00FF0E53"/>
    <w:rsid w:val="00FF17E6"/>
    <w:rsid w:val="00FF1D8D"/>
    <w:rsid w:val="00FF2B99"/>
    <w:rsid w:val="00FF3638"/>
    <w:rsid w:val="00FF38A7"/>
    <w:rsid w:val="00FF40AB"/>
    <w:rsid w:val="00FF4893"/>
    <w:rsid w:val="00FF73F2"/>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D62B46"/>
  <w15:chartTrackingRefBased/>
  <w15:docId w15:val="{3BF56295-5E2A-44EF-9E06-AC9370BF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A7"/>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b/>
      <w:sz w:val="20"/>
    </w:rPr>
  </w:style>
  <w:style w:type="paragraph" w:styleId="Ttulo3">
    <w:name w:val="heading 3"/>
    <w:basedOn w:val="Normal"/>
    <w:next w:val="Normal"/>
    <w:link w:val="Ttulo3Car"/>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semiHidden/>
    <w:rsid w:val="00F4490A"/>
    <w:rPr>
      <w:rFonts w:ascii="Tahoma" w:hAnsi="Tahoma" w:cs="Tahoma"/>
      <w:sz w:val="16"/>
      <w:szCs w:val="16"/>
    </w:rPr>
  </w:style>
  <w:style w:type="table" w:styleId="Tablaconcuadrcula">
    <w:name w:val="Table Grid"/>
    <w:basedOn w:val="Tablanormal"/>
    <w:uiPriority w:val="39"/>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uiPriority w:val="99"/>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link w:val="PrrafodelistaCar"/>
    <w:uiPriority w:val="99"/>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0">
    <w:name w:val="Párrafo de lista1"/>
    <w:basedOn w:val="Normal"/>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character" w:customStyle="1" w:styleId="CarCar4">
    <w:name w:val="Car Car4"/>
    <w:locked/>
    <w:rsid w:val="005E078C"/>
    <w:rPr>
      <w:rFonts w:ascii="Arial" w:hAnsi="Arial"/>
      <w:b/>
      <w:sz w:val="21"/>
      <w:lang w:val="es-ES" w:eastAsia="es-ES" w:bidi="ar-SA"/>
    </w:rPr>
  </w:style>
  <w:style w:type="paragraph" w:styleId="Sinespaciado">
    <w:name w:val="No Spacing"/>
    <w:uiPriority w:val="99"/>
    <w:qFormat/>
    <w:rsid w:val="00F965BB"/>
    <w:rPr>
      <w:rFonts w:ascii="Calibri" w:eastAsia="Calibri" w:hAnsi="Calibri"/>
      <w:sz w:val="22"/>
      <w:szCs w:val="22"/>
      <w:lang w:val="es-ES" w:eastAsia="en-US"/>
    </w:rPr>
  </w:style>
  <w:style w:type="character" w:styleId="Refdecomentario">
    <w:name w:val="annotation reference"/>
    <w:rsid w:val="00AE4B54"/>
    <w:rPr>
      <w:sz w:val="16"/>
      <w:szCs w:val="16"/>
    </w:rPr>
  </w:style>
  <w:style w:type="paragraph" w:styleId="Textocomentario">
    <w:name w:val="annotation text"/>
    <w:basedOn w:val="Normal"/>
    <w:link w:val="TextocomentarioCar"/>
    <w:uiPriority w:val="99"/>
    <w:rsid w:val="00AE4B54"/>
    <w:rPr>
      <w:sz w:val="20"/>
    </w:rPr>
  </w:style>
  <w:style w:type="character" w:customStyle="1" w:styleId="TextocomentarioCar">
    <w:name w:val="Texto comentario Car"/>
    <w:link w:val="Textocomentario"/>
    <w:uiPriority w:val="99"/>
    <w:rsid w:val="00AE4B54"/>
    <w:rPr>
      <w:rFonts w:ascii="Arial" w:hAnsi="Arial"/>
      <w:lang w:val="es-ES" w:eastAsia="es-ES"/>
    </w:rPr>
  </w:style>
  <w:style w:type="paragraph" w:styleId="Asuntodelcomentario">
    <w:name w:val="annotation subject"/>
    <w:basedOn w:val="Textocomentario"/>
    <w:next w:val="Textocomentario"/>
    <w:link w:val="AsuntodelcomentarioCar"/>
    <w:rsid w:val="00AE4B54"/>
    <w:rPr>
      <w:b/>
      <w:bCs/>
    </w:rPr>
  </w:style>
  <w:style w:type="character" w:customStyle="1" w:styleId="AsuntodelcomentarioCar">
    <w:name w:val="Asunto del comentario Car"/>
    <w:link w:val="Asuntodelcomentario"/>
    <w:rsid w:val="00AE4B54"/>
    <w:rPr>
      <w:rFonts w:ascii="Arial" w:hAnsi="Arial"/>
      <w:b/>
      <w:bCs/>
      <w:lang w:val="es-ES" w:eastAsia="es-ES"/>
    </w:rPr>
  </w:style>
  <w:style w:type="character" w:customStyle="1" w:styleId="SangradetextonormalCar">
    <w:name w:val="Sangría de texto normal Car"/>
    <w:link w:val="Sangradetextonormal"/>
    <w:rsid w:val="008B0319"/>
    <w:rPr>
      <w:rFonts w:ascii="Arial" w:hAnsi="Arial"/>
      <w:sz w:val="22"/>
      <w:lang w:val="es-ES" w:eastAsia="es-ES"/>
    </w:rPr>
  </w:style>
  <w:style w:type="paragraph" w:customStyle="1" w:styleId="Prrafodelista2">
    <w:name w:val="Párrafo de lista2"/>
    <w:basedOn w:val="Normal"/>
    <w:qFormat/>
    <w:rsid w:val="00427CDF"/>
    <w:pPr>
      <w:suppressAutoHyphens/>
      <w:ind w:left="720"/>
      <w:contextualSpacing/>
    </w:pPr>
    <w:rPr>
      <w:rFonts w:ascii="Times New Roman" w:eastAsia="Calibri" w:hAnsi="Times New Roman"/>
      <w:sz w:val="20"/>
      <w:lang w:eastAsia="ar-SA"/>
    </w:rPr>
  </w:style>
  <w:style w:type="paragraph" w:customStyle="1" w:styleId="Prrafodelista3">
    <w:name w:val="Párrafo de lista3"/>
    <w:basedOn w:val="Normal"/>
    <w:link w:val="ListParagraphChar"/>
    <w:qFormat/>
    <w:rsid w:val="001D2F74"/>
    <w:pPr>
      <w:ind w:left="720"/>
      <w:contextualSpacing/>
    </w:pPr>
  </w:style>
  <w:style w:type="character" w:customStyle="1" w:styleId="ListParagraphChar">
    <w:name w:val="List Paragraph Char"/>
    <w:link w:val="Prrafodelista3"/>
    <w:locked/>
    <w:rsid w:val="001D2F74"/>
    <w:rPr>
      <w:rFonts w:ascii="Arial" w:hAnsi="Arial"/>
      <w:sz w:val="22"/>
      <w:lang w:val="es-ES" w:eastAsia="es-ES"/>
    </w:rPr>
  </w:style>
  <w:style w:type="character" w:customStyle="1" w:styleId="PrrafodelistaCar">
    <w:name w:val="Párrafo de lista Car"/>
    <w:link w:val="Prrafodelista"/>
    <w:rsid w:val="0054416D"/>
    <w:rPr>
      <w:rFonts w:ascii="Arial" w:hAnsi="Arial" w:cs="Arial"/>
      <w:sz w:val="22"/>
      <w:szCs w:val="22"/>
      <w:lang w:val="es-ES" w:eastAsia="es-ES"/>
    </w:rPr>
  </w:style>
  <w:style w:type="paragraph" w:styleId="Lista">
    <w:name w:val="List"/>
    <w:basedOn w:val="Textoindependiente"/>
    <w:rsid w:val="00922FC7"/>
    <w:pPr>
      <w:widowControl w:val="0"/>
      <w:suppressAutoHyphens/>
    </w:pPr>
    <w:rPr>
      <w:rFonts w:cs="Arial"/>
      <w:sz w:val="20"/>
      <w:lang w:val="es-ES_tradnl" w:eastAsia="ar-SA"/>
    </w:rPr>
  </w:style>
  <w:style w:type="character" w:customStyle="1" w:styleId="Ttulo3Car">
    <w:name w:val="Título 3 Car"/>
    <w:link w:val="Ttulo3"/>
    <w:rsid w:val="00F243F4"/>
    <w:rPr>
      <w:rFonts w:ascii="Arial" w:hAnsi="Arial"/>
      <w:b/>
      <w:sz w:val="21"/>
      <w:lang w:val="pt-BR" w:eastAsia="es-ES"/>
    </w:rPr>
  </w:style>
  <w:style w:type="paragraph" w:customStyle="1" w:styleId="Sinespaciado10">
    <w:name w:val="Sin espaciado1"/>
    <w:rsid w:val="006041F9"/>
    <w:rPr>
      <w:rFonts w:ascii="Calibri" w:hAnsi="Calibri"/>
      <w:sz w:val="22"/>
      <w:szCs w:val="22"/>
      <w:lang w:val="es-ES" w:eastAsia="en-US"/>
    </w:rPr>
  </w:style>
  <w:style w:type="paragraph" w:customStyle="1" w:styleId="Prrafodelista7">
    <w:name w:val="Párrafo de lista7"/>
    <w:basedOn w:val="Normal"/>
    <w:rsid w:val="006041F9"/>
    <w:pPr>
      <w:suppressAutoHyphens/>
      <w:ind w:left="720"/>
      <w:contextualSpacing/>
    </w:pPr>
    <w:rPr>
      <w:rFonts w:ascii="Times New Roman" w:eastAsia="Calibri" w:hAnsi="Times New Roman"/>
      <w:sz w:val="20"/>
      <w:lang w:eastAsia="ar-SA"/>
    </w:rPr>
  </w:style>
  <w:style w:type="paragraph" w:customStyle="1" w:styleId="Sinespaciado4">
    <w:name w:val="Sin espaciado4"/>
    <w:rsid w:val="006041F9"/>
    <w:rPr>
      <w:rFonts w:ascii="Calibri" w:hAnsi="Calibri"/>
      <w:sz w:val="22"/>
      <w:szCs w:val="22"/>
      <w:lang w:val="es-ES" w:eastAsia="en-US"/>
    </w:rPr>
  </w:style>
  <w:style w:type="paragraph" w:customStyle="1" w:styleId="Prrafodelista8">
    <w:name w:val="Párrafo de lista8"/>
    <w:basedOn w:val="Normal"/>
    <w:rsid w:val="002A363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5152">
      <w:bodyDiv w:val="1"/>
      <w:marLeft w:val="0"/>
      <w:marRight w:val="0"/>
      <w:marTop w:val="0"/>
      <w:marBottom w:val="0"/>
      <w:divBdr>
        <w:top w:val="none" w:sz="0" w:space="0" w:color="auto"/>
        <w:left w:val="none" w:sz="0" w:space="0" w:color="auto"/>
        <w:bottom w:val="none" w:sz="0" w:space="0" w:color="auto"/>
        <w:right w:val="none" w:sz="0" w:space="0" w:color="auto"/>
      </w:divBdr>
    </w:div>
    <w:div w:id="101922437">
      <w:bodyDiv w:val="1"/>
      <w:marLeft w:val="0"/>
      <w:marRight w:val="0"/>
      <w:marTop w:val="0"/>
      <w:marBottom w:val="0"/>
      <w:divBdr>
        <w:top w:val="none" w:sz="0" w:space="0" w:color="auto"/>
        <w:left w:val="none" w:sz="0" w:space="0" w:color="auto"/>
        <w:bottom w:val="none" w:sz="0" w:space="0" w:color="auto"/>
        <w:right w:val="none" w:sz="0" w:space="0" w:color="auto"/>
      </w:divBdr>
    </w:div>
    <w:div w:id="198907076">
      <w:bodyDiv w:val="1"/>
      <w:marLeft w:val="0"/>
      <w:marRight w:val="0"/>
      <w:marTop w:val="0"/>
      <w:marBottom w:val="0"/>
      <w:divBdr>
        <w:top w:val="none" w:sz="0" w:space="0" w:color="auto"/>
        <w:left w:val="none" w:sz="0" w:space="0" w:color="auto"/>
        <w:bottom w:val="none" w:sz="0" w:space="0" w:color="auto"/>
        <w:right w:val="none" w:sz="0" w:space="0" w:color="auto"/>
      </w:divBdr>
    </w:div>
    <w:div w:id="341976198">
      <w:bodyDiv w:val="1"/>
      <w:marLeft w:val="0"/>
      <w:marRight w:val="0"/>
      <w:marTop w:val="0"/>
      <w:marBottom w:val="0"/>
      <w:divBdr>
        <w:top w:val="none" w:sz="0" w:space="0" w:color="auto"/>
        <w:left w:val="none" w:sz="0" w:space="0" w:color="auto"/>
        <w:bottom w:val="none" w:sz="0" w:space="0" w:color="auto"/>
        <w:right w:val="none" w:sz="0" w:space="0" w:color="auto"/>
      </w:divBdr>
    </w:div>
    <w:div w:id="390469931">
      <w:bodyDiv w:val="1"/>
      <w:marLeft w:val="0"/>
      <w:marRight w:val="0"/>
      <w:marTop w:val="0"/>
      <w:marBottom w:val="0"/>
      <w:divBdr>
        <w:top w:val="none" w:sz="0" w:space="0" w:color="auto"/>
        <w:left w:val="none" w:sz="0" w:space="0" w:color="auto"/>
        <w:bottom w:val="none" w:sz="0" w:space="0" w:color="auto"/>
        <w:right w:val="none" w:sz="0" w:space="0" w:color="auto"/>
      </w:divBdr>
    </w:div>
    <w:div w:id="514920868">
      <w:bodyDiv w:val="1"/>
      <w:marLeft w:val="0"/>
      <w:marRight w:val="0"/>
      <w:marTop w:val="0"/>
      <w:marBottom w:val="0"/>
      <w:divBdr>
        <w:top w:val="none" w:sz="0" w:space="0" w:color="auto"/>
        <w:left w:val="none" w:sz="0" w:space="0" w:color="auto"/>
        <w:bottom w:val="none" w:sz="0" w:space="0" w:color="auto"/>
        <w:right w:val="none" w:sz="0" w:space="0" w:color="auto"/>
      </w:divBdr>
    </w:div>
    <w:div w:id="572349983">
      <w:bodyDiv w:val="1"/>
      <w:marLeft w:val="0"/>
      <w:marRight w:val="0"/>
      <w:marTop w:val="0"/>
      <w:marBottom w:val="0"/>
      <w:divBdr>
        <w:top w:val="none" w:sz="0" w:space="0" w:color="auto"/>
        <w:left w:val="none" w:sz="0" w:space="0" w:color="auto"/>
        <w:bottom w:val="none" w:sz="0" w:space="0" w:color="auto"/>
        <w:right w:val="none" w:sz="0" w:space="0" w:color="auto"/>
      </w:divBdr>
    </w:div>
    <w:div w:id="576407080">
      <w:bodyDiv w:val="1"/>
      <w:marLeft w:val="0"/>
      <w:marRight w:val="0"/>
      <w:marTop w:val="0"/>
      <w:marBottom w:val="0"/>
      <w:divBdr>
        <w:top w:val="none" w:sz="0" w:space="0" w:color="auto"/>
        <w:left w:val="none" w:sz="0" w:space="0" w:color="auto"/>
        <w:bottom w:val="none" w:sz="0" w:space="0" w:color="auto"/>
        <w:right w:val="none" w:sz="0" w:space="0" w:color="auto"/>
      </w:divBdr>
    </w:div>
    <w:div w:id="1022439786">
      <w:bodyDiv w:val="1"/>
      <w:marLeft w:val="0"/>
      <w:marRight w:val="0"/>
      <w:marTop w:val="0"/>
      <w:marBottom w:val="0"/>
      <w:divBdr>
        <w:top w:val="none" w:sz="0" w:space="0" w:color="auto"/>
        <w:left w:val="none" w:sz="0" w:space="0" w:color="auto"/>
        <w:bottom w:val="none" w:sz="0" w:space="0" w:color="auto"/>
        <w:right w:val="none" w:sz="0" w:space="0" w:color="auto"/>
      </w:divBdr>
    </w:div>
    <w:div w:id="1204563946">
      <w:bodyDiv w:val="1"/>
      <w:marLeft w:val="0"/>
      <w:marRight w:val="0"/>
      <w:marTop w:val="0"/>
      <w:marBottom w:val="0"/>
      <w:divBdr>
        <w:top w:val="none" w:sz="0" w:space="0" w:color="auto"/>
        <w:left w:val="none" w:sz="0" w:space="0" w:color="auto"/>
        <w:bottom w:val="none" w:sz="0" w:space="0" w:color="auto"/>
        <w:right w:val="none" w:sz="0" w:space="0" w:color="auto"/>
      </w:divBdr>
    </w:div>
    <w:div w:id="1464494688">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 w:id="203823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3B6BD-ADBC-4DA4-9D7D-F7715AB8F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3053</Words>
  <Characters>22434</Characters>
  <Application>Microsoft Office Word</Application>
  <DocSecurity>0</DocSecurity>
  <Lines>186</Lines>
  <Paragraphs>50</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25437</CharactersWithSpaces>
  <SharedDoc>false</SharedDoc>
  <HLinks>
    <vt:vector size="48" baseType="variant">
      <vt:variant>
        <vt:i4>5177437</vt:i4>
      </vt:variant>
      <vt:variant>
        <vt:i4>21</vt:i4>
      </vt:variant>
      <vt:variant>
        <vt:i4>0</vt:i4>
      </vt:variant>
      <vt:variant>
        <vt:i4>5</vt:i4>
      </vt:variant>
      <vt:variant>
        <vt:lpwstr>https://convocatorias.essalud.gob.pe/</vt:lpwstr>
      </vt:variant>
      <vt:variant>
        <vt:lpwstr/>
      </vt:variant>
      <vt:variant>
        <vt:i4>6094949</vt:i4>
      </vt:variant>
      <vt:variant>
        <vt:i4>18</vt:i4>
      </vt:variant>
      <vt:variant>
        <vt:i4>0</vt:i4>
      </vt:variant>
      <vt:variant>
        <vt:i4>5</vt:i4>
      </vt:variant>
      <vt:variant>
        <vt:lpwstr>https://ww1.essalud.gob.pe/sisep/postular_oportunidades.htm</vt:lpwstr>
      </vt:variant>
      <vt:variant>
        <vt:lpwstr/>
      </vt:variant>
      <vt:variant>
        <vt:i4>5177437</vt:i4>
      </vt:variant>
      <vt:variant>
        <vt:i4>15</vt:i4>
      </vt:variant>
      <vt:variant>
        <vt:i4>0</vt:i4>
      </vt:variant>
      <vt:variant>
        <vt:i4>5</vt:i4>
      </vt:variant>
      <vt:variant>
        <vt:lpwstr>https://convocatorias.essalud.gob.pe/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8257661</vt:i4>
      </vt:variant>
      <vt:variant>
        <vt:i4>9</vt:i4>
      </vt:variant>
      <vt:variant>
        <vt:i4>0</vt:i4>
      </vt:variant>
      <vt:variant>
        <vt:i4>5</vt:i4>
      </vt:variant>
      <vt:variant>
        <vt:lpwstr>http://www.essalud.gob.pe/oporlaboral/formato3.pdf</vt:lpwstr>
      </vt:variant>
      <vt:variant>
        <vt:lpwstr/>
      </vt:variant>
      <vt:variant>
        <vt:i4>8323197</vt:i4>
      </vt:variant>
      <vt:variant>
        <vt:i4>6</vt:i4>
      </vt:variant>
      <vt:variant>
        <vt:i4>0</vt:i4>
      </vt:variant>
      <vt:variant>
        <vt:i4>5</vt:i4>
      </vt:variant>
      <vt:variant>
        <vt:lpwstr>http://www.essalud.gob.pe/oporlaboral/formato2.pdf</vt:lpwstr>
      </vt:variant>
      <vt:variant>
        <vt:lpwstr/>
      </vt:variant>
      <vt:variant>
        <vt:i4>7274557</vt:i4>
      </vt:variant>
      <vt:variant>
        <vt:i4>3</vt:i4>
      </vt:variant>
      <vt:variant>
        <vt:i4>0</vt:i4>
      </vt:variant>
      <vt:variant>
        <vt:i4>5</vt:i4>
      </vt:variant>
      <vt:variant>
        <vt:lpwstr>http://www.essalud.gob.pe/</vt:lpwstr>
      </vt:variant>
      <vt:variant>
        <vt:lpwstr/>
      </vt:variant>
      <vt:variant>
        <vt:i4>2818142</vt:i4>
      </vt:variant>
      <vt:variant>
        <vt:i4>0</vt:i4>
      </vt:variant>
      <vt:variant>
        <vt:i4>0</vt:i4>
      </vt:variant>
      <vt:variant>
        <vt:i4>5</vt:i4>
      </vt:variant>
      <vt:variant>
        <vt:lpwstr>https://ww1.essalud.gob.pe/sisep/postulante/postulante_registro.htm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EsSalud</dc:creator>
  <cp:keywords/>
  <dc:description/>
  <cp:lastModifiedBy>Velasquez Oblitas Monica Gisella</cp:lastModifiedBy>
  <cp:revision>2</cp:revision>
  <cp:lastPrinted>2021-02-19T17:19:00Z</cp:lastPrinted>
  <dcterms:created xsi:type="dcterms:W3CDTF">2021-03-02T16:10:00Z</dcterms:created>
  <dcterms:modified xsi:type="dcterms:W3CDTF">2021-03-02T16:10:00Z</dcterms:modified>
</cp:coreProperties>
</file>